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6AB458" w14:textId="77777777" w:rsidR="00A526D7" w:rsidRPr="00D56B5C" w:rsidRDefault="00A526D7" w:rsidP="00625C89">
      <w:pPr>
        <w:rPr>
          <w:rFonts w:ascii="Arial" w:hAnsi="Arial" w:cs="Arial"/>
          <w:sz w:val="2"/>
          <w:lang w:val="vi-VN"/>
        </w:rPr>
      </w:pPr>
      <w:r w:rsidRPr="00D56B5C">
        <w:rPr>
          <w:rFonts w:ascii="Arial" w:hAnsi="Arial" w:cs="Arial"/>
          <w:sz w:val="2"/>
          <w:lang w:val="vi-VN"/>
        </w:rPr>
        <w:t>ơ</w:t>
      </w:r>
    </w:p>
    <w:tbl>
      <w:tblPr>
        <w:tblW w:w="9798" w:type="dxa"/>
        <w:jc w:val="center"/>
        <w:tblInd w:w="478" w:type="dxa"/>
        <w:tblLayout w:type="fixed"/>
        <w:tblLook w:val="0000" w:firstRow="0" w:lastRow="0" w:firstColumn="0" w:lastColumn="0" w:noHBand="0" w:noVBand="0"/>
      </w:tblPr>
      <w:tblGrid>
        <w:gridCol w:w="4660"/>
        <w:gridCol w:w="5138"/>
      </w:tblGrid>
      <w:tr w:rsidR="00A526D7" w:rsidRPr="00CA1EAA" w14:paraId="4A8D9704" w14:textId="77777777" w:rsidTr="003B132D">
        <w:trPr>
          <w:trHeight w:val="1823"/>
          <w:jc w:val="center"/>
        </w:trPr>
        <w:tc>
          <w:tcPr>
            <w:tcW w:w="4660" w:type="dxa"/>
          </w:tcPr>
          <w:p w14:paraId="56958449" w14:textId="77777777" w:rsidR="00A526D7" w:rsidRPr="0033796C" w:rsidRDefault="00351605" w:rsidP="00760603">
            <w:pPr>
              <w:ind w:left="-88" w:right="-108"/>
              <w:jc w:val="center"/>
              <w:rPr>
                <w:rFonts w:ascii="Times New Roman" w:hAnsi="Times New Roman"/>
                <w:w w:val="90"/>
                <w:lang w:val="nl-NL"/>
              </w:rPr>
            </w:pPr>
            <w:r w:rsidRPr="00CA1EAA">
              <w:rPr>
                <w:rFonts w:ascii="Times New Roman" w:hAnsi="Times New Roman"/>
                <w:b/>
                <w:lang w:val="nl-NL"/>
              </w:rPr>
              <w:br w:type="page"/>
            </w:r>
            <w:r w:rsidR="00D6310A" w:rsidRPr="0033796C">
              <w:rPr>
                <w:rFonts w:ascii="Times New Roman" w:hAnsi="Times New Roman"/>
                <w:w w:val="90"/>
                <w:lang w:val="nl-NL"/>
              </w:rPr>
              <w:t>UBND TỈNH NINH THUẬN</w:t>
            </w:r>
          </w:p>
          <w:p w14:paraId="4100C913" w14:textId="702B671A" w:rsidR="007A4C3D" w:rsidRPr="003B132D" w:rsidRDefault="00C708EF" w:rsidP="00760603">
            <w:pPr>
              <w:ind w:left="-88" w:right="-108"/>
              <w:jc w:val="center"/>
              <w:rPr>
                <w:rFonts w:ascii="Times New Roman Bold" w:eastAsia="Times New Roman" w:hAnsi="Times New Roman Bold"/>
                <w:b/>
                <w:color w:val="000000"/>
                <w:spacing w:val="-22"/>
                <w:szCs w:val="26"/>
                <w:lang w:eastAsia="vi-VN"/>
              </w:rPr>
            </w:pPr>
            <w:r w:rsidRPr="003B132D">
              <w:rPr>
                <w:rFonts w:ascii="Times New Roman Bold" w:hAnsi="Times New Roman Bold"/>
                <w:b/>
                <w:spacing w:val="6"/>
                <w:w w:val="90"/>
                <w:szCs w:val="26"/>
              </w:rPr>
              <w:t>BAN TỔ CHỨ</w:t>
            </w:r>
            <w:r w:rsidR="0052593C" w:rsidRPr="003B132D">
              <w:rPr>
                <w:rFonts w:ascii="Times New Roman Bold" w:hAnsi="Times New Roman Bold"/>
                <w:b/>
                <w:spacing w:val="6"/>
                <w:w w:val="90"/>
                <w:szCs w:val="26"/>
              </w:rPr>
              <w:t>C</w:t>
            </w:r>
            <w:r w:rsidR="007A4C3D" w:rsidRPr="003B132D">
              <w:rPr>
                <w:rFonts w:ascii="Times New Roman Bold" w:hAnsi="Times New Roman Bold"/>
                <w:b/>
                <w:spacing w:val="6"/>
                <w:w w:val="90"/>
                <w:szCs w:val="26"/>
              </w:rPr>
              <w:t xml:space="preserve"> </w:t>
            </w:r>
            <w:r w:rsidR="003B132D" w:rsidRPr="003B132D">
              <w:rPr>
                <w:rFonts w:ascii="Times New Roman Bold" w:eastAsia="Times New Roman" w:hAnsi="Times New Roman Bold"/>
                <w:b/>
                <w:color w:val="000000"/>
                <w:spacing w:val="-22"/>
                <w:szCs w:val="26"/>
                <w:lang w:eastAsia="vi-VN"/>
              </w:rPr>
              <w:t xml:space="preserve">CUỘC THI </w:t>
            </w:r>
            <w:r w:rsidR="007A4C3D" w:rsidRPr="003B132D">
              <w:rPr>
                <w:rFonts w:ascii="Times New Roman Bold" w:eastAsia="Times New Roman" w:hAnsi="Times New Roman Bold"/>
                <w:b/>
                <w:color w:val="000000"/>
                <w:spacing w:val="-22"/>
                <w:szCs w:val="26"/>
                <w:lang w:eastAsia="vi-VN"/>
              </w:rPr>
              <w:t xml:space="preserve">SÁNG TÁC </w:t>
            </w:r>
          </w:p>
          <w:p w14:paraId="562EAE99" w14:textId="77777777" w:rsidR="007A4C3D" w:rsidRPr="003B132D" w:rsidRDefault="007A4C3D" w:rsidP="00760603">
            <w:pPr>
              <w:ind w:left="-88" w:right="-108"/>
              <w:jc w:val="center"/>
              <w:rPr>
                <w:rFonts w:ascii="Times New Roman Bold" w:eastAsia="Times New Roman" w:hAnsi="Times New Roman Bold"/>
                <w:b/>
                <w:color w:val="000000"/>
                <w:spacing w:val="-22"/>
                <w:szCs w:val="26"/>
                <w:lang w:eastAsia="vi-VN"/>
              </w:rPr>
            </w:pPr>
            <w:r w:rsidRPr="003B132D">
              <w:rPr>
                <w:rFonts w:ascii="Times New Roman Bold" w:eastAsia="Times New Roman" w:hAnsi="Times New Roman Bold"/>
                <w:b/>
                <w:color w:val="000000"/>
                <w:spacing w:val="-22"/>
                <w:szCs w:val="26"/>
                <w:lang w:eastAsia="vi-VN"/>
              </w:rPr>
              <w:t xml:space="preserve">CA KHÚC VÀ  ẢNH NGHỆ THUẬT </w:t>
            </w:r>
          </w:p>
          <w:p w14:paraId="57ED1579" w14:textId="77777777" w:rsidR="00C708EF" w:rsidRPr="003B132D" w:rsidRDefault="00F82067" w:rsidP="00760603">
            <w:pPr>
              <w:ind w:left="-88" w:right="-108"/>
              <w:jc w:val="center"/>
              <w:rPr>
                <w:rFonts w:ascii="Times New Roman Bold" w:hAnsi="Times New Roman Bold"/>
                <w:b/>
                <w:spacing w:val="-22"/>
                <w:w w:val="90"/>
                <w:szCs w:val="26"/>
                <w:lang w:val="nl-NL"/>
              </w:rPr>
            </w:pPr>
            <w:r w:rsidRPr="003B132D">
              <w:rPr>
                <w:rFonts w:ascii="Times New Roman Bold" w:eastAsia="Times New Roman" w:hAnsi="Times New Roman Bold"/>
                <w:b/>
                <w:color w:val="000000"/>
                <w:spacing w:val="-22"/>
                <w:szCs w:val="26"/>
                <w:lang w:eastAsia="vi-VN"/>
              </w:rPr>
              <w:t>TỈNH NINH THUẬN</w:t>
            </w:r>
            <w:r w:rsidR="007A4C3D" w:rsidRPr="003B132D">
              <w:rPr>
                <w:rFonts w:ascii="Times New Roman Bold" w:eastAsia="Times New Roman" w:hAnsi="Times New Roman Bold"/>
                <w:b/>
                <w:color w:val="000000"/>
                <w:spacing w:val="-22"/>
                <w:szCs w:val="26"/>
                <w:lang w:eastAsia="vi-VN"/>
              </w:rPr>
              <w:t xml:space="preserve"> NĂM 2024</w:t>
            </w:r>
            <w:r w:rsidRPr="003B132D">
              <w:rPr>
                <w:rFonts w:ascii="Times New Roman Bold" w:eastAsia="Times New Roman" w:hAnsi="Times New Roman Bold"/>
                <w:b/>
                <w:color w:val="000000"/>
                <w:spacing w:val="-22"/>
                <w:szCs w:val="26"/>
                <w:lang w:eastAsia="vi-VN"/>
              </w:rPr>
              <w:t>”</w:t>
            </w:r>
          </w:p>
          <w:p w14:paraId="3D5DA065" w14:textId="1B5A2314" w:rsidR="00F82067" w:rsidRDefault="007B62D5" w:rsidP="002515C3">
            <w:pPr>
              <w:ind w:left="-88" w:right="-108"/>
              <w:jc w:val="center"/>
              <w:rPr>
                <w:rFonts w:ascii="Times New Roman" w:hAnsi="Times New Roman"/>
                <w:lang w:val="nl-NL"/>
              </w:rPr>
            </w:pPr>
            <w:r w:rsidRPr="00CA1EAA">
              <w:rPr>
                <w:rFonts w:ascii="Times New Roman" w:hAnsi="Times New Roman"/>
                <w:noProof/>
                <w:spacing w:val="-18"/>
                <w:sz w:val="26"/>
              </w:rPr>
              <mc:AlternateContent>
                <mc:Choice Requires="wps">
                  <w:drawing>
                    <wp:anchor distT="0" distB="0" distL="114300" distR="114300" simplePos="0" relativeHeight="251655680" behindDoc="0" locked="0" layoutInCell="1" allowOverlap="1" wp14:anchorId="77058B12" wp14:editId="30AA9670">
                      <wp:simplePos x="0" y="0"/>
                      <wp:positionH relativeFrom="column">
                        <wp:posOffset>946150</wp:posOffset>
                      </wp:positionH>
                      <wp:positionV relativeFrom="paragraph">
                        <wp:posOffset>53340</wp:posOffset>
                      </wp:positionV>
                      <wp:extent cx="1225550" cy="0"/>
                      <wp:effectExtent l="11430" t="10795" r="10795" b="8255"/>
                      <wp:wrapNone/>
                      <wp:docPr id="9216483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5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5FBAA2" id="_x0000_t32" coordsize="21600,21600" o:spt="32" o:oned="t" path="m,l21600,21600e" filled="f">
                      <v:path arrowok="t" fillok="f" o:connecttype="none"/>
                      <o:lock v:ext="edit" shapetype="t"/>
                    </v:shapetype>
                    <v:shape id="AutoShape 18" o:spid="_x0000_s1026" type="#_x0000_t32" style="position:absolute;margin-left:74.5pt;margin-top:4.2pt;width:96.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"/>
                  </w:pict>
                </mc:Fallback>
              </mc:AlternateContent>
            </w:r>
          </w:p>
          <w:p w14:paraId="4BDF0993" w14:textId="77777777" w:rsidR="00C708EF" w:rsidRPr="00CA1EAA" w:rsidRDefault="00C708EF" w:rsidP="002515C3">
            <w:pPr>
              <w:ind w:left="-88" w:right="-108"/>
              <w:jc w:val="center"/>
              <w:rPr>
                <w:rFonts w:ascii="Times New Roman" w:hAnsi="Times New Roman"/>
                <w:spacing w:val="-18"/>
                <w:w w:val="90"/>
                <w:sz w:val="26"/>
                <w:lang w:val="nl-NL"/>
              </w:rPr>
            </w:pPr>
            <w:r w:rsidRPr="00CA1EAA">
              <w:rPr>
                <w:rFonts w:ascii="Times New Roman" w:hAnsi="Times New Roman"/>
                <w:lang w:val="nl-NL"/>
              </w:rPr>
              <w:t>Số:</w:t>
            </w:r>
            <w:r w:rsidR="009F1C6E">
              <w:rPr>
                <w:rFonts w:ascii="Times New Roman" w:hAnsi="Times New Roman"/>
                <w:lang w:val="nl-NL"/>
              </w:rPr>
              <w:t xml:space="preserve">            </w:t>
            </w:r>
            <w:r w:rsidRPr="00CA1EAA">
              <w:rPr>
                <w:rFonts w:ascii="Times New Roman" w:hAnsi="Times New Roman"/>
                <w:lang w:val="nl-NL"/>
              </w:rPr>
              <w:t>/TL-BTC</w:t>
            </w:r>
          </w:p>
        </w:tc>
        <w:tc>
          <w:tcPr>
            <w:tcW w:w="5138" w:type="dxa"/>
          </w:tcPr>
          <w:p w14:paraId="467F1FCC" w14:textId="77777777" w:rsidR="00A526D7" w:rsidRPr="007C01B9" w:rsidRDefault="00A526D7" w:rsidP="00760603">
            <w:pPr>
              <w:ind w:left="-88" w:right="-108"/>
              <w:jc w:val="center"/>
              <w:rPr>
                <w:rFonts w:ascii="Times New Roman Bold" w:hAnsi="Times New Roman Bold"/>
                <w:b/>
                <w:w w:val="90"/>
                <w:sz w:val="26"/>
                <w:lang w:val="nl-NL"/>
              </w:rPr>
            </w:pPr>
            <w:r w:rsidRPr="007C01B9">
              <w:rPr>
                <w:rFonts w:ascii="Times New Roman Bold" w:hAnsi="Times New Roman Bold"/>
                <w:b/>
                <w:w w:val="90"/>
                <w:sz w:val="26"/>
                <w:lang w:val="nl-NL"/>
              </w:rPr>
              <w:t>CỘNG HÒA XÃ HỘI CHỦ NGHĨA VIỆT NAM</w:t>
            </w:r>
          </w:p>
          <w:p w14:paraId="15F3B552" w14:textId="77777777" w:rsidR="00C708EF" w:rsidRPr="00EC6F9A" w:rsidRDefault="00C708EF" w:rsidP="00760603">
            <w:pPr>
              <w:ind w:left="-88" w:right="-108"/>
              <w:jc w:val="center"/>
              <w:rPr>
                <w:rFonts w:ascii="Times New Roman" w:hAnsi="Times New Roman"/>
                <w:b/>
                <w:spacing w:val="-10"/>
                <w:w w:val="90"/>
                <w:lang w:val="nl-NL"/>
              </w:rPr>
            </w:pPr>
            <w:r w:rsidRPr="00EC6F9A">
              <w:rPr>
                <w:rFonts w:ascii="Times New Roman Bold" w:hAnsi="Times New Roman Bold"/>
                <w:b/>
                <w:lang w:val="nl-NL"/>
              </w:rPr>
              <w:t>Độc lập - Tự do - Hạnh phúc</w:t>
            </w:r>
          </w:p>
          <w:p w14:paraId="417FC6F5" w14:textId="74A50412" w:rsidR="00C708EF" w:rsidRPr="00CA1EAA" w:rsidRDefault="007B62D5" w:rsidP="00760603">
            <w:pPr>
              <w:ind w:left="-88" w:right="-108"/>
              <w:jc w:val="center"/>
              <w:rPr>
                <w:rFonts w:ascii="Times New Roman" w:hAnsi="Times New Roman"/>
                <w:b/>
                <w:w w:val="90"/>
                <w:lang w:val="nl-NL"/>
              </w:rPr>
            </w:pPr>
            <w:r w:rsidRPr="00CA1EAA">
              <w:rPr>
                <w:rFonts w:ascii="Times New Roman" w:hAnsi="Times New Roman"/>
                <w:b/>
                <w:noProof/>
                <w:sz w:val="26"/>
              </w:rPr>
              <mc:AlternateContent>
                <mc:Choice Requires="wps">
                  <w:drawing>
                    <wp:anchor distT="0" distB="0" distL="114300" distR="114300" simplePos="0" relativeHeight="251656704" behindDoc="0" locked="0" layoutInCell="1" allowOverlap="1" wp14:anchorId="2AB52082" wp14:editId="5C1A3661">
                      <wp:simplePos x="0" y="0"/>
                      <wp:positionH relativeFrom="column">
                        <wp:posOffset>550545</wp:posOffset>
                      </wp:positionH>
                      <wp:positionV relativeFrom="paragraph">
                        <wp:posOffset>48895</wp:posOffset>
                      </wp:positionV>
                      <wp:extent cx="2019300" cy="0"/>
                      <wp:effectExtent l="11430" t="7620" r="7620" b="11430"/>
                      <wp:wrapNone/>
                      <wp:docPr id="188652214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70CE89" id="AutoShape 19" o:spid="_x0000_s1026" type="#_x0000_t32" style="position:absolute;margin-left:43.35pt;margin-top:3.85pt;width:159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"/>
                  </w:pict>
                </mc:Fallback>
              </mc:AlternateContent>
            </w:r>
          </w:p>
          <w:p w14:paraId="5E00795F" w14:textId="77777777" w:rsidR="00F82067" w:rsidRDefault="00F82067" w:rsidP="00F82067">
            <w:pPr>
              <w:ind w:left="-88" w:right="-108"/>
              <w:jc w:val="center"/>
              <w:rPr>
                <w:rFonts w:ascii="Times New Roman" w:hAnsi="Times New Roman"/>
                <w:i/>
                <w:noProof/>
                <w:sz w:val="26"/>
              </w:rPr>
            </w:pPr>
          </w:p>
          <w:p w14:paraId="533D1F95" w14:textId="77777777" w:rsidR="00F82067" w:rsidRDefault="00F82067" w:rsidP="00F82067">
            <w:pPr>
              <w:ind w:left="-88" w:right="-108"/>
              <w:jc w:val="center"/>
              <w:rPr>
                <w:rFonts w:ascii="Times New Roman" w:hAnsi="Times New Roman"/>
                <w:i/>
                <w:noProof/>
                <w:sz w:val="26"/>
              </w:rPr>
            </w:pPr>
          </w:p>
          <w:p w14:paraId="6AF16A72" w14:textId="3653FF71" w:rsidR="00C708EF" w:rsidRPr="00CA1EAA" w:rsidRDefault="0052593C" w:rsidP="003B132D">
            <w:pPr>
              <w:ind w:left="-88" w:right="-108"/>
              <w:jc w:val="center"/>
              <w:rPr>
                <w:rFonts w:ascii="Times New Roman" w:hAnsi="Times New Roman"/>
                <w:b/>
                <w:w w:val="90"/>
                <w:lang w:val="nl-NL"/>
              </w:rPr>
            </w:pPr>
            <w:r>
              <w:rPr>
                <w:rFonts w:ascii="Times New Roman" w:hAnsi="Times New Roman"/>
                <w:i/>
                <w:noProof/>
                <w:sz w:val="26"/>
              </w:rPr>
              <w:t>Ninh Thuận</w:t>
            </w:r>
            <w:r w:rsidR="00C708EF" w:rsidRPr="00CA1EAA">
              <w:rPr>
                <w:rFonts w:ascii="Times New Roman" w:hAnsi="Times New Roman"/>
                <w:i/>
                <w:noProof/>
                <w:sz w:val="26"/>
                <w:lang w:val="vi-VN"/>
              </w:rPr>
              <w:t>, ngày</w:t>
            </w:r>
            <w:r w:rsidR="00824C4E">
              <w:rPr>
                <w:rFonts w:ascii="Times New Roman" w:hAnsi="Times New Roman"/>
                <w:i/>
                <w:noProof/>
                <w:sz w:val="26"/>
              </w:rPr>
              <w:t xml:space="preserve">  </w:t>
            </w:r>
            <w:r w:rsidR="00B33870">
              <w:rPr>
                <w:rFonts w:ascii="Times New Roman" w:hAnsi="Times New Roman"/>
                <w:i/>
                <w:noProof/>
                <w:sz w:val="26"/>
              </w:rPr>
              <w:t xml:space="preserve"> </w:t>
            </w:r>
            <w:r w:rsidR="00824C4E">
              <w:rPr>
                <w:rFonts w:ascii="Times New Roman" w:hAnsi="Times New Roman"/>
                <w:i/>
                <w:noProof/>
                <w:sz w:val="26"/>
              </w:rPr>
              <w:t xml:space="preserve">  </w:t>
            </w:r>
            <w:r w:rsidR="0033796C">
              <w:rPr>
                <w:rFonts w:ascii="Times New Roman" w:hAnsi="Times New Roman"/>
                <w:i/>
                <w:noProof/>
                <w:sz w:val="26"/>
              </w:rPr>
              <w:t xml:space="preserve"> </w:t>
            </w:r>
            <w:r w:rsidR="00824C4E">
              <w:rPr>
                <w:rFonts w:ascii="Times New Roman" w:hAnsi="Times New Roman"/>
                <w:i/>
                <w:noProof/>
                <w:sz w:val="26"/>
              </w:rPr>
              <w:t xml:space="preserve"> </w:t>
            </w:r>
            <w:r w:rsidR="00947AC9">
              <w:rPr>
                <w:rFonts w:ascii="Times New Roman" w:hAnsi="Times New Roman"/>
                <w:i/>
                <w:noProof/>
                <w:sz w:val="26"/>
                <w:lang w:val="vi-VN"/>
              </w:rPr>
              <w:t xml:space="preserve">tháng </w:t>
            </w:r>
            <w:r w:rsidR="00005E01">
              <w:rPr>
                <w:rFonts w:ascii="Times New Roman" w:hAnsi="Times New Roman"/>
                <w:i/>
                <w:noProof/>
                <w:sz w:val="26"/>
              </w:rPr>
              <w:t>1</w:t>
            </w:r>
            <w:r w:rsidR="003B132D">
              <w:rPr>
                <w:rFonts w:ascii="Times New Roman" w:hAnsi="Times New Roman"/>
                <w:i/>
                <w:noProof/>
                <w:sz w:val="26"/>
              </w:rPr>
              <w:t>2</w:t>
            </w:r>
            <w:r w:rsidR="00005E01">
              <w:rPr>
                <w:rFonts w:ascii="Times New Roman" w:hAnsi="Times New Roman"/>
                <w:i/>
                <w:noProof/>
                <w:sz w:val="26"/>
              </w:rPr>
              <w:t xml:space="preserve"> </w:t>
            </w:r>
            <w:r w:rsidR="00C708EF" w:rsidRPr="00CA1EAA">
              <w:rPr>
                <w:rFonts w:ascii="Times New Roman" w:hAnsi="Times New Roman"/>
                <w:i/>
                <w:noProof/>
                <w:sz w:val="26"/>
                <w:lang w:val="vi-VN"/>
              </w:rPr>
              <w:t>năm 202</w:t>
            </w:r>
            <w:r w:rsidR="00C708EF" w:rsidRPr="00CA1EAA">
              <w:rPr>
                <w:rFonts w:ascii="Times New Roman" w:hAnsi="Times New Roman"/>
                <w:i/>
                <w:noProof/>
                <w:sz w:val="26"/>
              </w:rPr>
              <w:t>4</w:t>
            </w:r>
          </w:p>
        </w:tc>
      </w:tr>
    </w:tbl>
    <w:p w14:paraId="34E75B2E" w14:textId="77777777" w:rsidR="005E7E9B" w:rsidRPr="00B9046B" w:rsidRDefault="00DE2E08" w:rsidP="00DE2E08">
      <w:pPr>
        <w:ind w:firstLine="720"/>
        <w:rPr>
          <w:rFonts w:ascii="Times New Roman" w:hAnsi="Times New Roman"/>
          <w:b/>
          <w:sz w:val="14"/>
          <w:szCs w:val="14"/>
          <w:lang w:val="nl-NL"/>
        </w:rPr>
      </w:pPr>
      <w:r w:rsidRPr="00C708EF">
        <w:rPr>
          <w:rFonts w:ascii="Times New Roman" w:hAnsi="Times New Roman"/>
          <w:b/>
          <w:lang w:val="nl-NL"/>
        </w:rPr>
        <w:t xml:space="preserve">        </w:t>
      </w:r>
    </w:p>
    <w:p w14:paraId="2AA1CEAD" w14:textId="77777777" w:rsidR="00EC6F9A" w:rsidRDefault="00EC6F9A" w:rsidP="00B9046B">
      <w:pPr>
        <w:jc w:val="center"/>
        <w:rPr>
          <w:rFonts w:ascii="Times New Roman" w:hAnsi="Times New Roman"/>
          <w:b/>
          <w:lang w:val="nl-NL"/>
        </w:rPr>
      </w:pPr>
    </w:p>
    <w:p w14:paraId="1C8289F5" w14:textId="77777777" w:rsidR="00BF2136" w:rsidRPr="00D56B5C" w:rsidRDefault="002E12FA" w:rsidP="009D20E8">
      <w:pPr>
        <w:jc w:val="center"/>
        <w:rPr>
          <w:rFonts w:ascii="Times New Roman" w:hAnsi="Times New Roman"/>
          <w:b/>
          <w:lang w:val="nl-NL"/>
        </w:rPr>
      </w:pPr>
      <w:r w:rsidRPr="00D56B5C">
        <w:rPr>
          <w:rFonts w:ascii="Times New Roman" w:hAnsi="Times New Roman"/>
          <w:b/>
          <w:lang w:val="nl-NL"/>
        </w:rPr>
        <w:t>THỂ LỆ</w:t>
      </w:r>
    </w:p>
    <w:p w14:paraId="56F33DF1" w14:textId="77777777" w:rsidR="00005E01" w:rsidRDefault="009D20E8" w:rsidP="00005E01">
      <w:pPr>
        <w:jc w:val="center"/>
        <w:rPr>
          <w:rFonts w:ascii="Times New Roman" w:eastAsia="Times New Roman" w:hAnsi="Times New Roman"/>
          <w:b/>
          <w:color w:val="000000"/>
          <w:lang w:eastAsia="vi-VN"/>
        </w:rPr>
      </w:pPr>
      <w:r>
        <w:rPr>
          <w:rFonts w:ascii="Times New Roman" w:eastAsia="Times New Roman" w:hAnsi="Times New Roman"/>
          <w:b/>
          <w:color w:val="000000"/>
          <w:lang w:eastAsia="vi-VN"/>
        </w:rPr>
        <w:t xml:space="preserve">Cuộc thi </w:t>
      </w:r>
      <w:r w:rsidR="00005E01" w:rsidRPr="00005E01">
        <w:rPr>
          <w:rFonts w:ascii="Times New Roman" w:eastAsia="Times New Roman" w:hAnsi="Times New Roman"/>
          <w:b/>
          <w:color w:val="000000"/>
          <w:lang w:eastAsia="vi-VN"/>
        </w:rPr>
        <w:t>sáng tác ca khúc và ảnh nghệ thuật tỉnh Ninh Thuận n</w:t>
      </w:r>
      <w:r w:rsidR="00005E01" w:rsidRPr="00005E01">
        <w:rPr>
          <w:rFonts w:ascii="Times New Roman" w:eastAsia="Times New Roman" w:hAnsi="Times New Roman" w:hint="cs"/>
          <w:b/>
          <w:color w:val="000000"/>
          <w:lang w:eastAsia="vi-VN"/>
        </w:rPr>
        <w:t>ă</w:t>
      </w:r>
      <w:r w:rsidR="00005E01" w:rsidRPr="00005E01">
        <w:rPr>
          <w:rFonts w:ascii="Times New Roman" w:eastAsia="Times New Roman" w:hAnsi="Times New Roman"/>
          <w:b/>
          <w:color w:val="000000"/>
          <w:lang w:eastAsia="vi-VN"/>
        </w:rPr>
        <w:t>m 2024</w:t>
      </w:r>
    </w:p>
    <w:p w14:paraId="4C9C1A65" w14:textId="512B5B7C" w:rsidR="00F82067" w:rsidRDefault="007B62D5" w:rsidP="009D20E8">
      <w:pPr>
        <w:ind w:firstLine="720"/>
        <w:jc w:val="center"/>
        <w:rPr>
          <w:rFonts w:ascii="Times New Roman" w:eastAsia="Times New Roman" w:hAnsi="Times New Roman"/>
          <w:color w:val="000000"/>
          <w:lang w:eastAsia="vi-VN"/>
        </w:rPr>
      </w:pPr>
      <w:r w:rsidRPr="00347035">
        <w:rPr>
          <w:rFonts w:ascii="Times New Roman" w:hAnsi="Times New Roman"/>
          <w:b/>
          <w:noProof/>
        </w:rPr>
        <mc:AlternateContent>
          <mc:Choice Requires="wps">
            <w:drawing>
              <wp:anchor distT="0" distB="0" distL="114300" distR="114300" simplePos="0" relativeHeight="251657728" behindDoc="0" locked="0" layoutInCell="1" allowOverlap="1" wp14:anchorId="01ACF585" wp14:editId="67EB83C7">
                <wp:simplePos x="0" y="0"/>
                <wp:positionH relativeFrom="column">
                  <wp:posOffset>2186305</wp:posOffset>
                </wp:positionH>
                <wp:positionV relativeFrom="paragraph">
                  <wp:posOffset>109855</wp:posOffset>
                </wp:positionV>
                <wp:extent cx="1390650" cy="0"/>
                <wp:effectExtent l="8890" t="10795" r="10160" b="8255"/>
                <wp:wrapNone/>
                <wp:docPr id="196460988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909DD5" id="AutoShape 20" o:spid="_x0000_s1026" type="#_x0000_t32" style="position:absolute;margin-left:172.15pt;margin-top:8.65pt;width:10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"/>
            </w:pict>
          </mc:Fallback>
        </mc:AlternateContent>
      </w:r>
    </w:p>
    <w:p w14:paraId="1BAD7859" w14:textId="77777777" w:rsidR="00347035" w:rsidRPr="00D56B5C" w:rsidRDefault="00347035" w:rsidP="00F82067">
      <w:pPr>
        <w:ind w:firstLine="720"/>
        <w:jc w:val="center"/>
        <w:rPr>
          <w:rFonts w:ascii="Times New Roman" w:hAnsi="Times New Roman"/>
          <w:b/>
          <w:lang w:val="nl-NL"/>
        </w:rPr>
      </w:pPr>
    </w:p>
    <w:p w14:paraId="68EEB822" w14:textId="77777777" w:rsidR="00426B3B" w:rsidRPr="003B132D" w:rsidRDefault="00426B3B" w:rsidP="003B132D">
      <w:pPr>
        <w:spacing w:before="120" w:after="120"/>
        <w:ind w:firstLine="709"/>
        <w:jc w:val="both"/>
        <w:rPr>
          <w:rFonts w:ascii="Times New Roman" w:hAnsi="Times New Roman"/>
        </w:rPr>
      </w:pPr>
      <w:r w:rsidRPr="003B132D">
        <w:rPr>
          <w:rFonts w:ascii="Times New Roman" w:hAnsi="Times New Roman"/>
        </w:rPr>
        <w:t xml:space="preserve">Căn cứ Kế hoạch số 5029/KH-UBND ngày 29/10/2024 của Ủy ban nhân dân tỉnh về tổ chức Cuộc thi sáng tác ca khúc và ảnh nghệ thuật tỉnh Ninh Thuận năm 2024; </w:t>
      </w:r>
      <w:r w:rsidR="00FC217F" w:rsidRPr="003B132D">
        <w:rPr>
          <w:rFonts w:ascii="Times New Roman" w:hAnsi="Times New Roman"/>
        </w:rPr>
        <w:t>Quyết định số</w:t>
      </w:r>
      <w:r w:rsidR="008133C3" w:rsidRPr="003B132D">
        <w:rPr>
          <w:rFonts w:ascii="Times New Roman" w:hAnsi="Times New Roman"/>
        </w:rPr>
        <w:t xml:space="preserve"> </w:t>
      </w:r>
      <w:r w:rsidRPr="003B132D">
        <w:rPr>
          <w:rFonts w:ascii="Times New Roman" w:hAnsi="Times New Roman"/>
        </w:rPr>
        <w:t>1547</w:t>
      </w:r>
      <w:r w:rsidR="00FC217F" w:rsidRPr="003B132D">
        <w:rPr>
          <w:rFonts w:ascii="Times New Roman" w:hAnsi="Times New Roman"/>
        </w:rPr>
        <w:t>/QĐ-</w:t>
      </w:r>
      <w:r w:rsidR="00347035" w:rsidRPr="003B132D">
        <w:rPr>
          <w:rFonts w:ascii="Times New Roman" w:hAnsi="Times New Roman"/>
        </w:rPr>
        <w:t>UBND</w:t>
      </w:r>
      <w:r w:rsidR="00F642C0" w:rsidRPr="003B132D">
        <w:rPr>
          <w:rFonts w:ascii="Times New Roman" w:hAnsi="Times New Roman"/>
        </w:rPr>
        <w:t xml:space="preserve"> ngày</w:t>
      </w:r>
      <w:r w:rsidR="008133C3" w:rsidRPr="003B132D">
        <w:rPr>
          <w:rFonts w:ascii="Times New Roman" w:hAnsi="Times New Roman"/>
        </w:rPr>
        <w:t xml:space="preserve"> </w:t>
      </w:r>
      <w:r w:rsidRPr="003B132D">
        <w:rPr>
          <w:rFonts w:ascii="Times New Roman" w:hAnsi="Times New Roman"/>
        </w:rPr>
        <w:t>25</w:t>
      </w:r>
      <w:r w:rsidR="008133C3" w:rsidRPr="003B132D">
        <w:rPr>
          <w:rFonts w:ascii="Times New Roman" w:hAnsi="Times New Roman"/>
        </w:rPr>
        <w:t>/</w:t>
      </w:r>
      <w:r w:rsidRPr="003B132D">
        <w:rPr>
          <w:rFonts w:ascii="Times New Roman" w:hAnsi="Times New Roman"/>
        </w:rPr>
        <w:t>11</w:t>
      </w:r>
      <w:r w:rsidR="00F642C0" w:rsidRPr="003B132D">
        <w:rPr>
          <w:rFonts w:ascii="Times New Roman" w:hAnsi="Times New Roman"/>
        </w:rPr>
        <w:t>/</w:t>
      </w:r>
      <w:r w:rsidR="00FC217F" w:rsidRPr="003B132D">
        <w:rPr>
          <w:rFonts w:ascii="Times New Roman" w:hAnsi="Times New Roman"/>
        </w:rPr>
        <w:t>202</w:t>
      </w:r>
      <w:r w:rsidR="00CF43CF" w:rsidRPr="003B132D">
        <w:rPr>
          <w:rFonts w:ascii="Times New Roman" w:hAnsi="Times New Roman"/>
        </w:rPr>
        <w:t>4</w:t>
      </w:r>
      <w:r w:rsidR="009D20E8" w:rsidRPr="003B132D">
        <w:rPr>
          <w:rFonts w:ascii="Times New Roman" w:hAnsi="Times New Roman"/>
        </w:rPr>
        <w:t xml:space="preserve"> của Chủ tịch Ủy ban nhân dân tỉnh</w:t>
      </w:r>
      <w:r w:rsidR="00FC217F" w:rsidRPr="003B132D">
        <w:rPr>
          <w:rFonts w:ascii="Times New Roman" w:hAnsi="Times New Roman"/>
        </w:rPr>
        <w:t xml:space="preserve"> </w:t>
      </w:r>
      <w:r w:rsidR="00FC217F" w:rsidRPr="003B132D">
        <w:rPr>
          <w:rFonts w:ascii="Times New Roman" w:hAnsi="Times New Roman"/>
          <w:spacing w:val="6"/>
        </w:rPr>
        <w:t xml:space="preserve">về việc </w:t>
      </w:r>
      <w:r w:rsidR="009D20E8" w:rsidRPr="003B132D">
        <w:rPr>
          <w:rFonts w:ascii="Times New Roman" w:hAnsi="Times New Roman"/>
        </w:rPr>
        <w:t>t</w:t>
      </w:r>
      <w:r w:rsidR="007D3D0A" w:rsidRPr="003B132D">
        <w:rPr>
          <w:rFonts w:ascii="Times New Roman" w:hAnsi="Times New Roman"/>
        </w:rPr>
        <w:t xml:space="preserve">hành lập Ban Tổ chức </w:t>
      </w:r>
      <w:r w:rsidRPr="003B132D">
        <w:rPr>
          <w:rFonts w:ascii="Times New Roman" w:hAnsi="Times New Roman"/>
        </w:rPr>
        <w:t>Cuộc thi sáng tác ca khúc và ảnh nghệ thuật tỉnh Ninh Thuận năm 2024;</w:t>
      </w:r>
    </w:p>
    <w:p w14:paraId="291AED55" w14:textId="4C1F4542" w:rsidR="000A3672" w:rsidRPr="003B132D" w:rsidRDefault="000A3672" w:rsidP="003B132D">
      <w:pPr>
        <w:spacing w:before="120" w:after="120"/>
        <w:ind w:firstLine="709"/>
        <w:jc w:val="both"/>
        <w:rPr>
          <w:rFonts w:ascii="Times New Roman" w:eastAsia="Times New Roman" w:hAnsi="Times New Roman"/>
          <w:color w:val="000000"/>
          <w:lang w:eastAsia="vi-VN"/>
        </w:rPr>
      </w:pPr>
      <w:r w:rsidRPr="003B132D">
        <w:rPr>
          <w:rFonts w:ascii="Times New Roman" w:hAnsi="Times New Roman"/>
        </w:rPr>
        <w:t xml:space="preserve">Theo đề nghị của Sở Văn hóa, Thể thao và Du lịch </w:t>
      </w:r>
      <w:r w:rsidRPr="003B132D">
        <w:rPr>
          <w:rFonts w:ascii="Times New Roman" w:hAnsi="Times New Roman"/>
          <w:i/>
        </w:rPr>
        <w:t>(</w:t>
      </w:r>
      <w:r w:rsidR="007A4C3D" w:rsidRPr="003B132D">
        <w:rPr>
          <w:rFonts w:ascii="Times New Roman" w:hAnsi="Times New Roman"/>
          <w:i/>
        </w:rPr>
        <w:t>C</w:t>
      </w:r>
      <w:r w:rsidRPr="003B132D">
        <w:rPr>
          <w:rFonts w:ascii="Times New Roman" w:hAnsi="Times New Roman"/>
          <w:i/>
        </w:rPr>
        <w:t>ơ quan thường trực Ban Tổ chức)</w:t>
      </w:r>
      <w:r w:rsidRPr="003B132D">
        <w:rPr>
          <w:rFonts w:ascii="Times New Roman" w:hAnsi="Times New Roman"/>
        </w:rPr>
        <w:t xml:space="preserve"> tại Tờ trình số </w:t>
      </w:r>
      <w:r w:rsidR="003B132D" w:rsidRPr="003B132D">
        <w:rPr>
          <w:rFonts w:ascii="Times New Roman" w:hAnsi="Times New Roman"/>
        </w:rPr>
        <w:t>218</w:t>
      </w:r>
      <w:r w:rsidR="00426B3B" w:rsidRPr="003B132D">
        <w:rPr>
          <w:rFonts w:ascii="Times New Roman" w:hAnsi="Times New Roman"/>
        </w:rPr>
        <w:t xml:space="preserve">/TTr-SVHTTDL ngày </w:t>
      </w:r>
      <w:r w:rsidR="003B132D" w:rsidRPr="003B132D">
        <w:rPr>
          <w:rFonts w:ascii="Times New Roman" w:hAnsi="Times New Roman"/>
        </w:rPr>
        <w:t>09</w:t>
      </w:r>
      <w:r w:rsidRPr="003B132D">
        <w:rPr>
          <w:rFonts w:ascii="Times New Roman" w:hAnsi="Times New Roman"/>
        </w:rPr>
        <w:t>/</w:t>
      </w:r>
      <w:r w:rsidR="00426B3B" w:rsidRPr="003B132D">
        <w:rPr>
          <w:rFonts w:ascii="Times New Roman" w:hAnsi="Times New Roman"/>
        </w:rPr>
        <w:t>12/</w:t>
      </w:r>
      <w:r w:rsidRPr="003B132D">
        <w:rPr>
          <w:rFonts w:ascii="Times New Roman" w:hAnsi="Times New Roman"/>
        </w:rPr>
        <w:t>2024;</w:t>
      </w:r>
    </w:p>
    <w:p w14:paraId="090FAED3" w14:textId="77777777" w:rsidR="00FC217F" w:rsidRPr="003B132D" w:rsidRDefault="00FC217F" w:rsidP="003B132D">
      <w:pPr>
        <w:spacing w:before="120" w:after="120"/>
        <w:ind w:firstLine="709"/>
        <w:jc w:val="both"/>
        <w:rPr>
          <w:rFonts w:ascii="Times New Roman" w:hAnsi="Times New Roman"/>
        </w:rPr>
      </w:pPr>
      <w:r w:rsidRPr="003B132D">
        <w:rPr>
          <w:rFonts w:ascii="Times New Roman" w:hAnsi="Times New Roman"/>
          <w:spacing w:val="-10"/>
        </w:rPr>
        <w:t xml:space="preserve"> Ban Tổ chức </w:t>
      </w:r>
      <w:r w:rsidR="009D20E8" w:rsidRPr="003B132D">
        <w:rPr>
          <w:rFonts w:ascii="Times New Roman" w:hAnsi="Times New Roman"/>
        </w:rPr>
        <w:t xml:space="preserve">Cuộc thi </w:t>
      </w:r>
      <w:r w:rsidR="007A4C3D" w:rsidRPr="003B132D">
        <w:rPr>
          <w:rFonts w:ascii="Times New Roman" w:hAnsi="Times New Roman"/>
        </w:rPr>
        <w:t>sáng tác ca khúc và ảnh nghệ thuật tỉnh Ninh Thuận năm 2024</w:t>
      </w:r>
      <w:r w:rsidR="009D20E8" w:rsidRPr="003B132D">
        <w:rPr>
          <w:rFonts w:ascii="Times New Roman" w:hAnsi="Times New Roman"/>
        </w:rPr>
        <w:t xml:space="preserve"> </w:t>
      </w:r>
      <w:r w:rsidR="009D20E8" w:rsidRPr="003B132D">
        <w:rPr>
          <w:rFonts w:ascii="Times New Roman" w:hAnsi="Times New Roman"/>
          <w:i/>
        </w:rPr>
        <w:t>(sau đây viết tắt là Ban Tổ chứ</w:t>
      </w:r>
      <w:r w:rsidR="00005E01" w:rsidRPr="003B132D">
        <w:rPr>
          <w:rFonts w:ascii="Times New Roman" w:hAnsi="Times New Roman"/>
          <w:i/>
        </w:rPr>
        <w:t>c</w:t>
      </w:r>
      <w:r w:rsidR="009D20E8" w:rsidRPr="003B132D">
        <w:rPr>
          <w:rFonts w:ascii="Times New Roman" w:hAnsi="Times New Roman"/>
          <w:i/>
        </w:rPr>
        <w:t>)</w:t>
      </w:r>
      <w:r w:rsidR="009D20E8" w:rsidRPr="003B132D">
        <w:rPr>
          <w:rFonts w:ascii="Times New Roman" w:hAnsi="Times New Roman"/>
        </w:rPr>
        <w:t xml:space="preserve"> </w:t>
      </w:r>
      <w:r w:rsidRPr="003B132D">
        <w:rPr>
          <w:rFonts w:ascii="Times New Roman" w:hAnsi="Times New Roman"/>
          <w:spacing w:val="-10"/>
        </w:rPr>
        <w:t xml:space="preserve">ban hành Thể lệ </w:t>
      </w:r>
      <w:r w:rsidR="00005E01" w:rsidRPr="003B132D">
        <w:rPr>
          <w:rFonts w:ascii="Times New Roman" w:hAnsi="Times New Roman"/>
          <w:spacing w:val="-10"/>
        </w:rPr>
        <w:t xml:space="preserve">Cuộc thi sáng tác ca khúc và ảnh nghệ thuật tỉnh Ninh Thuận năm 2024, </w:t>
      </w:r>
      <w:r w:rsidR="00591630" w:rsidRPr="003B132D">
        <w:rPr>
          <w:rFonts w:ascii="Times New Roman" w:hAnsi="Times New Roman"/>
        </w:rPr>
        <w:t xml:space="preserve">với các nội dung </w:t>
      </w:r>
      <w:r w:rsidRPr="003B132D">
        <w:rPr>
          <w:rFonts w:ascii="Times New Roman" w:hAnsi="Times New Roman"/>
        </w:rPr>
        <w:t>cụ thể như sau:</w:t>
      </w:r>
    </w:p>
    <w:p w14:paraId="39B27911" w14:textId="77777777" w:rsidR="000F7D42" w:rsidRPr="003B132D" w:rsidRDefault="000F7D42" w:rsidP="003B132D">
      <w:pPr>
        <w:spacing w:before="120" w:after="120"/>
        <w:ind w:firstLine="709"/>
        <w:jc w:val="both"/>
        <w:rPr>
          <w:rFonts w:ascii="Times New Roman" w:eastAsia="Times New Roman" w:hAnsi="Times New Roman"/>
          <w:b/>
          <w:bCs/>
          <w:color w:val="000000"/>
          <w:lang w:eastAsia="vi-VN"/>
        </w:rPr>
      </w:pPr>
      <w:r w:rsidRPr="003B132D">
        <w:rPr>
          <w:rFonts w:ascii="Times New Roman" w:eastAsia="Times New Roman" w:hAnsi="Times New Roman"/>
          <w:b/>
          <w:bCs/>
          <w:color w:val="000000"/>
          <w:lang w:eastAsia="vi-VN"/>
        </w:rPr>
        <w:t>I. MỤC ĐÍNH, YÊU CẦU</w:t>
      </w:r>
    </w:p>
    <w:p w14:paraId="0EDB65A8" w14:textId="66B0D5B5" w:rsidR="000F7D42" w:rsidRPr="003B132D" w:rsidRDefault="000F7D42" w:rsidP="003B132D">
      <w:pPr>
        <w:spacing w:before="120" w:after="120"/>
        <w:ind w:firstLine="709"/>
        <w:jc w:val="both"/>
        <w:rPr>
          <w:rFonts w:ascii="Times New Roman" w:hAnsi="Times New Roman"/>
          <w:b/>
          <w:color w:val="000000"/>
        </w:rPr>
      </w:pPr>
      <w:r w:rsidRPr="003B132D">
        <w:rPr>
          <w:rFonts w:ascii="Times New Roman" w:hAnsi="Times New Roman"/>
          <w:b/>
          <w:color w:val="000000"/>
        </w:rPr>
        <w:t>1. Mụ</w:t>
      </w:r>
      <w:r w:rsidR="00426B3B" w:rsidRPr="003B132D">
        <w:rPr>
          <w:rFonts w:ascii="Times New Roman" w:hAnsi="Times New Roman"/>
          <w:b/>
          <w:color w:val="000000"/>
        </w:rPr>
        <w:t>c đích</w:t>
      </w:r>
      <w:r w:rsidR="003B132D">
        <w:rPr>
          <w:rFonts w:ascii="Times New Roman" w:hAnsi="Times New Roman"/>
          <w:b/>
          <w:color w:val="000000"/>
        </w:rPr>
        <w:t>:</w:t>
      </w:r>
    </w:p>
    <w:p w14:paraId="11D7A7C4" w14:textId="12B6C13C" w:rsidR="00005E01" w:rsidRPr="003B132D" w:rsidRDefault="00005E01" w:rsidP="003B132D">
      <w:pPr>
        <w:spacing w:before="120" w:after="120"/>
        <w:ind w:firstLine="709"/>
        <w:jc w:val="both"/>
        <w:rPr>
          <w:rFonts w:ascii="Times New Roman" w:eastAsia="Calibri" w:hAnsi="Times New Roman"/>
        </w:rPr>
      </w:pPr>
      <w:r w:rsidRPr="003B132D">
        <w:rPr>
          <w:rFonts w:ascii="Times New Roman" w:eastAsia="Calibri" w:hAnsi="Times New Roman"/>
          <w:lang w:val="vi-VN"/>
        </w:rPr>
        <w:t xml:space="preserve">- </w:t>
      </w:r>
      <w:r w:rsidRPr="003B132D">
        <w:rPr>
          <w:rFonts w:ascii="Times New Roman" w:eastAsia="Calibri" w:hAnsi="Times New Roman"/>
        </w:rPr>
        <w:t>Tổ chức Cuộc thi nhằm l</w:t>
      </w:r>
      <w:r w:rsidRPr="003B132D">
        <w:rPr>
          <w:rFonts w:ascii="Times New Roman" w:eastAsia="Calibri" w:hAnsi="Times New Roman"/>
          <w:lang w:val="vi-VN"/>
        </w:rPr>
        <w:t>ựa chọn được các những sáng tác mới</w:t>
      </w:r>
      <w:r w:rsidRPr="003B132D">
        <w:rPr>
          <w:rFonts w:ascii="Times New Roman" w:eastAsia="Calibri" w:hAnsi="Times New Roman"/>
        </w:rPr>
        <w:t>, bức ảnh đẹp bảo</w:t>
      </w:r>
      <w:r w:rsidR="009F52A5" w:rsidRPr="009F52A5">
        <w:rPr>
          <w:rFonts w:ascii="Times New Roman" w:eastAsia="Calibri" w:hAnsi="Times New Roman"/>
        </w:rPr>
        <w:t xml:space="preserve"> </w:t>
      </w:r>
      <w:r w:rsidR="009F52A5" w:rsidRPr="003B132D">
        <w:rPr>
          <w:rFonts w:ascii="Times New Roman" w:eastAsia="Calibri" w:hAnsi="Times New Roman"/>
        </w:rPr>
        <w:t>đảm</w:t>
      </w:r>
      <w:r w:rsidR="00DB7A79">
        <w:rPr>
          <w:rFonts w:ascii="Times New Roman" w:eastAsia="Calibri" w:hAnsi="Times New Roman"/>
        </w:rPr>
        <w:t xml:space="preserve"> </w:t>
      </w:r>
      <w:r w:rsidRPr="003B132D">
        <w:rPr>
          <w:rFonts w:ascii="Times New Roman" w:eastAsia="Calibri" w:hAnsi="Times New Roman"/>
        </w:rPr>
        <w:t xml:space="preserve">tính thẩm mỹ, tính đặc thù phục vụ công tác tuyên truyền quảng bá, phục vụ các nhiệm vụ chính trị, phát triển kinh tế, văn hóa xã hội, công tác đối nội, đối ngoại của tỉnh. Đưa hình ảnh tỉnh Ninh Thuận xuất hiện chuyên nghiệp, ấn tượng, hấp dẫn du khách và các nhà đầu tư. </w:t>
      </w:r>
      <w:r w:rsidRPr="003B132D">
        <w:rPr>
          <w:rFonts w:ascii="Times New Roman" w:eastAsia="Calibri" w:hAnsi="Times New Roman"/>
          <w:lang w:val="vi-VN"/>
        </w:rPr>
        <w:t xml:space="preserve"> </w:t>
      </w:r>
    </w:p>
    <w:p w14:paraId="194BB37E" w14:textId="77777777" w:rsidR="00005E01" w:rsidRPr="003B132D" w:rsidRDefault="00005E01" w:rsidP="003B132D">
      <w:pPr>
        <w:spacing w:before="120" w:after="120"/>
        <w:ind w:firstLine="709"/>
        <w:jc w:val="both"/>
        <w:rPr>
          <w:rFonts w:ascii="Times New Roman" w:eastAsia="Calibri" w:hAnsi="Times New Roman"/>
        </w:rPr>
      </w:pPr>
      <w:r w:rsidRPr="003B132D">
        <w:rPr>
          <w:rFonts w:ascii="Times New Roman" w:eastAsia="Calibri" w:hAnsi="Times New Roman"/>
        </w:rPr>
        <w:t>- Thông qua các ca khúc, tác phẩm nghệ thuật làm cầu nối, lan tỏa đến cộng đồng, đại chúng nguồn cảm xúc, phấn khởi trước sự thay đổi nhanh chóng trên các lĩnh vực kinh tế - chính trị, văn hóa - xã hội của Ninh Thuận trên chặng đường đầy triển vọng, xứng tầm với các tỉnh trong khu vực bằng nội lực, sự đồng tình, quyết tâm cao.</w:t>
      </w:r>
    </w:p>
    <w:p w14:paraId="08319F7A" w14:textId="152DF8BD" w:rsidR="00005E01" w:rsidRPr="003B132D" w:rsidRDefault="00005E01" w:rsidP="003B132D">
      <w:pPr>
        <w:spacing w:before="120" w:after="120"/>
        <w:ind w:firstLine="709"/>
        <w:jc w:val="both"/>
        <w:rPr>
          <w:rFonts w:ascii="Times New Roman" w:eastAsia="Calibri" w:hAnsi="Times New Roman"/>
        </w:rPr>
      </w:pPr>
      <w:r w:rsidRPr="003B132D">
        <w:rPr>
          <w:rFonts w:ascii="Times New Roman" w:eastAsia="Calibri" w:hAnsi="Times New Roman"/>
        </w:rPr>
        <w:t>- Lựa chọn được những tác phẩm văn học và nghệ thuậ</w:t>
      </w:r>
      <w:r w:rsidR="003B132D">
        <w:rPr>
          <w:rFonts w:ascii="Times New Roman" w:eastAsia="Calibri" w:hAnsi="Times New Roman"/>
        </w:rPr>
        <w:t>t</w:t>
      </w:r>
      <w:r w:rsidRPr="003B132D">
        <w:rPr>
          <w:rFonts w:ascii="Times New Roman" w:eastAsia="Calibri" w:hAnsi="Times New Roman"/>
        </w:rPr>
        <w:t xml:space="preserve"> bảo</w:t>
      </w:r>
      <w:r w:rsidR="003B132D">
        <w:rPr>
          <w:rFonts w:ascii="Times New Roman" w:eastAsia="Calibri" w:hAnsi="Times New Roman"/>
        </w:rPr>
        <w:t xml:space="preserve"> đảm</w:t>
      </w:r>
      <w:r w:rsidRPr="003B132D">
        <w:rPr>
          <w:rFonts w:ascii="Times New Roman" w:eastAsia="Calibri" w:hAnsi="Times New Roman"/>
        </w:rPr>
        <w:t xml:space="preserve"> tính thẩm mỹ, đặc thù phục vụ công tác tuyên truyền, xúc tiến, quảng bá du lịch; phục vụ hoạt động chính trị, phát triển kinh tế, văn hóa xã hội, công tác đối nội, đối ngoại của tỉnh Ninh Thuận.</w:t>
      </w:r>
    </w:p>
    <w:p w14:paraId="72BFAF5C" w14:textId="3C2FA669" w:rsidR="00005E01" w:rsidRPr="003B132D" w:rsidRDefault="00005E01" w:rsidP="003B132D">
      <w:pPr>
        <w:spacing w:before="120" w:after="120"/>
        <w:ind w:firstLine="709"/>
        <w:jc w:val="both"/>
        <w:rPr>
          <w:rFonts w:ascii="Times New Roman" w:eastAsia="Calibri" w:hAnsi="Times New Roman"/>
        </w:rPr>
      </w:pPr>
      <w:r w:rsidRPr="003B132D">
        <w:rPr>
          <w:rFonts w:ascii="Times New Roman" w:eastAsia="Calibri" w:hAnsi="Times New Roman"/>
        </w:rPr>
        <w:t xml:space="preserve">- Thông qua </w:t>
      </w:r>
      <w:r w:rsidR="001F7322">
        <w:rPr>
          <w:rFonts w:ascii="Times New Roman" w:eastAsia="Calibri" w:hAnsi="Times New Roman"/>
        </w:rPr>
        <w:t>C</w:t>
      </w:r>
      <w:r w:rsidRPr="003B132D">
        <w:rPr>
          <w:rFonts w:ascii="Times New Roman" w:eastAsia="Calibri" w:hAnsi="Times New Roman"/>
        </w:rPr>
        <w:t>uộc thi khuyến khích, tôn vinh những tác giả là các văn nghệ sĩ, nhà văn, nhà thơ, nhạc sĩ, nhà nhiếp ảnh,… chuyên và không chuyên trong phạm vi cả nước có những tác phẩm giá trị cao về nội dung và nghệ thuật, có sức lan tỏa lớn.</w:t>
      </w:r>
    </w:p>
    <w:p w14:paraId="4A1BE3DD" w14:textId="77777777" w:rsidR="00DB7A79" w:rsidRDefault="00DB7A79" w:rsidP="003B132D">
      <w:pPr>
        <w:spacing w:before="120" w:after="120"/>
        <w:ind w:firstLine="709"/>
        <w:jc w:val="both"/>
        <w:rPr>
          <w:rFonts w:ascii="Times New Roman" w:eastAsia="Calibri" w:hAnsi="Times New Roman"/>
          <w:b/>
        </w:rPr>
      </w:pPr>
    </w:p>
    <w:p w14:paraId="3EB7446C" w14:textId="081FE188" w:rsidR="00005E01" w:rsidRPr="003B132D" w:rsidRDefault="00005E01" w:rsidP="003B132D">
      <w:pPr>
        <w:spacing w:before="120" w:after="120"/>
        <w:ind w:firstLine="709"/>
        <w:jc w:val="both"/>
        <w:rPr>
          <w:rFonts w:ascii="Times New Roman" w:eastAsia="Calibri" w:hAnsi="Times New Roman"/>
          <w:b/>
        </w:rPr>
      </w:pPr>
      <w:r w:rsidRPr="003B132D">
        <w:rPr>
          <w:rFonts w:ascii="Times New Roman" w:eastAsia="Calibri" w:hAnsi="Times New Roman"/>
          <w:b/>
        </w:rPr>
        <w:lastRenderedPageBreak/>
        <w:t>2. Yêu cầu</w:t>
      </w:r>
      <w:r w:rsidR="00DB7A79">
        <w:rPr>
          <w:rFonts w:ascii="Times New Roman" w:eastAsia="Calibri" w:hAnsi="Times New Roman"/>
          <w:b/>
        </w:rPr>
        <w:t>:</w:t>
      </w:r>
    </w:p>
    <w:p w14:paraId="17C8C192" w14:textId="77777777" w:rsidR="00005E01" w:rsidRPr="003B132D" w:rsidRDefault="00005E01" w:rsidP="003B132D">
      <w:pPr>
        <w:spacing w:before="120" w:after="120"/>
        <w:ind w:firstLine="709"/>
        <w:jc w:val="both"/>
        <w:rPr>
          <w:rFonts w:ascii="Times New Roman" w:eastAsia="Calibri" w:hAnsi="Times New Roman"/>
          <w:spacing w:val="-6"/>
        </w:rPr>
      </w:pPr>
      <w:r w:rsidRPr="003B132D">
        <w:rPr>
          <w:rFonts w:ascii="Times New Roman" w:eastAsia="Calibri" w:hAnsi="Times New Roman"/>
          <w:spacing w:val="-6"/>
        </w:rPr>
        <w:t>- Cuộc thi được tổ chức chu đáo, khoa học, thu hút các văn nghệ sĩ, nhạc sỹ, nhiếp ảnh… trên địa bàn tỉnh và các tác giả trên phạm vi toàn quốc theo dõi, ủng hộ, tham gia.</w:t>
      </w:r>
    </w:p>
    <w:p w14:paraId="0BB6CBD1" w14:textId="77777777" w:rsidR="00005E01" w:rsidRPr="003B132D" w:rsidRDefault="00005E01" w:rsidP="003B132D">
      <w:pPr>
        <w:spacing w:before="120" w:after="120"/>
        <w:ind w:firstLine="709"/>
        <w:jc w:val="both"/>
        <w:rPr>
          <w:rFonts w:ascii="Times New Roman" w:eastAsia="Calibri" w:hAnsi="Times New Roman"/>
          <w:spacing w:val="-6"/>
          <w:lang w:val="vi-VN"/>
        </w:rPr>
      </w:pPr>
      <w:r w:rsidRPr="003B132D">
        <w:rPr>
          <w:rFonts w:ascii="Times New Roman" w:eastAsia="Calibri" w:hAnsi="Times New Roman"/>
          <w:spacing w:val="-6"/>
        </w:rPr>
        <w:t xml:space="preserve">- Các tác phẩm </w:t>
      </w:r>
      <w:r w:rsidR="00CC5118" w:rsidRPr="003B132D">
        <w:rPr>
          <w:rFonts w:ascii="Times New Roman" w:eastAsia="Calibri" w:hAnsi="Times New Roman"/>
          <w:spacing w:val="-6"/>
        </w:rPr>
        <w:t>được</w:t>
      </w:r>
      <w:r w:rsidR="00CC5118" w:rsidRPr="003B132D">
        <w:rPr>
          <w:rFonts w:ascii="Times New Roman" w:eastAsia="Calibri" w:hAnsi="Times New Roman"/>
          <w:spacing w:val="-6"/>
          <w:lang w:val="vi-VN"/>
        </w:rPr>
        <w:t xml:space="preserve"> tuyển chọn </w:t>
      </w:r>
      <w:r w:rsidRPr="003B132D">
        <w:rPr>
          <w:rFonts w:ascii="Times New Roman" w:eastAsia="Calibri" w:hAnsi="Times New Roman"/>
          <w:spacing w:val="-6"/>
        </w:rPr>
        <w:t xml:space="preserve">phải đạt chất lượng cao về tư tưởng và nghệ thuật, thể hiện nét đặc trưng riêng </w:t>
      </w:r>
      <w:r w:rsidR="00CC5118" w:rsidRPr="003B132D">
        <w:rPr>
          <w:rFonts w:ascii="Times New Roman" w:eastAsia="Calibri" w:hAnsi="Times New Roman"/>
          <w:spacing w:val="-6"/>
        </w:rPr>
        <w:t>biệt</w:t>
      </w:r>
      <w:r w:rsidR="00CC5118" w:rsidRPr="003B132D">
        <w:rPr>
          <w:rFonts w:ascii="Times New Roman" w:eastAsia="Calibri" w:hAnsi="Times New Roman"/>
          <w:spacing w:val="-6"/>
          <w:lang w:val="vi-VN"/>
        </w:rPr>
        <w:t xml:space="preserve"> </w:t>
      </w:r>
      <w:r w:rsidR="00CC5118" w:rsidRPr="003B132D">
        <w:rPr>
          <w:rFonts w:ascii="Times New Roman" w:eastAsia="Calibri" w:hAnsi="Times New Roman"/>
          <w:spacing w:val="-6"/>
        </w:rPr>
        <w:t>của</w:t>
      </w:r>
      <w:r w:rsidR="00CC5118" w:rsidRPr="003B132D">
        <w:rPr>
          <w:rFonts w:ascii="Times New Roman" w:eastAsia="Calibri" w:hAnsi="Times New Roman"/>
          <w:spacing w:val="-6"/>
          <w:lang w:val="vi-VN"/>
        </w:rPr>
        <w:t xml:space="preserve"> miền đất </w:t>
      </w:r>
      <w:r w:rsidRPr="003B132D">
        <w:rPr>
          <w:rFonts w:ascii="Times New Roman" w:eastAsia="Calibri" w:hAnsi="Times New Roman"/>
          <w:spacing w:val="-6"/>
        </w:rPr>
        <w:t xml:space="preserve">Ninh </w:t>
      </w:r>
      <w:r w:rsidR="00CC5118" w:rsidRPr="003B132D">
        <w:rPr>
          <w:rFonts w:ascii="Times New Roman" w:eastAsia="Calibri" w:hAnsi="Times New Roman"/>
          <w:spacing w:val="-6"/>
        </w:rPr>
        <w:t>Thuận</w:t>
      </w:r>
      <w:r w:rsidR="00CC5118" w:rsidRPr="003B132D">
        <w:rPr>
          <w:rFonts w:ascii="Times New Roman" w:eastAsia="Calibri" w:hAnsi="Times New Roman"/>
          <w:spacing w:val="-6"/>
          <w:lang w:val="vi-VN"/>
        </w:rPr>
        <w:t xml:space="preserve">; </w:t>
      </w:r>
      <w:r w:rsidR="00CC5118" w:rsidRPr="003B132D">
        <w:rPr>
          <w:rFonts w:ascii="Times New Roman" w:eastAsia="Calibri" w:hAnsi="Times New Roman"/>
          <w:spacing w:val="-6"/>
        </w:rPr>
        <w:t>có giá trị sử dụng lâu</w:t>
      </w:r>
      <w:r w:rsidR="00CC5118" w:rsidRPr="003B132D">
        <w:rPr>
          <w:rFonts w:ascii="Times New Roman" w:eastAsia="Calibri" w:hAnsi="Times New Roman"/>
          <w:spacing w:val="-6"/>
          <w:lang w:val="vi-VN"/>
        </w:rPr>
        <w:t xml:space="preserve"> dài và </w:t>
      </w:r>
      <w:r w:rsidR="00CC5118" w:rsidRPr="003B132D">
        <w:rPr>
          <w:rFonts w:ascii="Times New Roman" w:eastAsia="Calibri" w:hAnsi="Times New Roman"/>
          <w:spacing w:val="-6"/>
        </w:rPr>
        <w:t>sâu rộng</w:t>
      </w:r>
      <w:r w:rsidR="00CC5118" w:rsidRPr="003B132D">
        <w:rPr>
          <w:rFonts w:ascii="Times New Roman" w:eastAsia="Calibri" w:hAnsi="Times New Roman"/>
          <w:spacing w:val="-6"/>
          <w:lang w:val="vi-VN"/>
        </w:rPr>
        <w:t xml:space="preserve">; </w:t>
      </w:r>
      <w:r w:rsidR="00CC5118" w:rsidRPr="003B132D">
        <w:rPr>
          <w:rFonts w:ascii="Times New Roman" w:eastAsia="Calibri" w:hAnsi="Times New Roman"/>
          <w:spacing w:val="-6"/>
        </w:rPr>
        <w:t>phục</w:t>
      </w:r>
      <w:r w:rsidR="00CC5118" w:rsidRPr="003B132D">
        <w:rPr>
          <w:rFonts w:ascii="Times New Roman" w:eastAsia="Calibri" w:hAnsi="Times New Roman"/>
          <w:spacing w:val="-6"/>
          <w:lang w:val="vi-VN"/>
        </w:rPr>
        <w:t xml:space="preserve"> vụ hiệu quả các sự kiện kinh tế, chính trị, văn hóa, xã hội của Tỉnh.</w:t>
      </w:r>
    </w:p>
    <w:p w14:paraId="7EB5D93A" w14:textId="77777777" w:rsidR="00005E01" w:rsidRPr="003B132D" w:rsidRDefault="00005E01" w:rsidP="003B132D">
      <w:pPr>
        <w:spacing w:before="120" w:after="120"/>
        <w:ind w:firstLine="709"/>
        <w:jc w:val="both"/>
        <w:rPr>
          <w:rFonts w:ascii="Times New Roman" w:eastAsia="Times New Roman" w:hAnsi="Times New Roman"/>
          <w:b/>
          <w:color w:val="000000"/>
        </w:rPr>
      </w:pPr>
      <w:r w:rsidRPr="003B132D">
        <w:rPr>
          <w:rFonts w:ascii="Times New Roman" w:eastAsia="Times New Roman" w:hAnsi="Times New Roman"/>
          <w:b/>
          <w:color w:val="000000"/>
        </w:rPr>
        <w:t>II. NỘI DUNG</w:t>
      </w:r>
    </w:p>
    <w:p w14:paraId="50DBCA59" w14:textId="22CF95A7" w:rsidR="00005E01" w:rsidRPr="00BB08A0" w:rsidRDefault="00426B3B" w:rsidP="003B132D">
      <w:pPr>
        <w:spacing w:before="120" w:after="120"/>
        <w:ind w:firstLine="709"/>
        <w:jc w:val="both"/>
        <w:rPr>
          <w:rFonts w:ascii="Times New Roman" w:eastAsia="Times New Roman" w:hAnsi="Times New Roman"/>
          <w:b/>
          <w:i/>
          <w:color w:val="000000"/>
          <w:lang w:val="vi-VN"/>
        </w:rPr>
      </w:pPr>
      <w:r w:rsidRPr="003B132D">
        <w:rPr>
          <w:rFonts w:ascii="Times New Roman" w:eastAsia="Times New Roman" w:hAnsi="Times New Roman"/>
          <w:b/>
          <w:color w:val="000000"/>
        </w:rPr>
        <w:t>1. Tên gọi</w:t>
      </w:r>
      <w:r w:rsidR="00DB7A79">
        <w:rPr>
          <w:rFonts w:ascii="Times New Roman" w:eastAsia="Times New Roman" w:hAnsi="Times New Roman"/>
          <w:b/>
          <w:color w:val="000000"/>
        </w:rPr>
        <w:t>:</w:t>
      </w:r>
      <w:r w:rsidR="00586374">
        <w:rPr>
          <w:rFonts w:ascii="Times New Roman" w:eastAsia="Times New Roman" w:hAnsi="Times New Roman"/>
          <w:b/>
          <w:color w:val="000000"/>
        </w:rPr>
        <w:t xml:space="preserve"> </w:t>
      </w:r>
      <w:r w:rsidR="00005E01" w:rsidRPr="00BB08A0">
        <w:rPr>
          <w:rFonts w:ascii="Times New Roman" w:eastAsia="Times New Roman" w:hAnsi="Times New Roman"/>
          <w:color w:val="000000"/>
        </w:rPr>
        <w:t>Cuộc thi Sáng tác ca khúc và Ảnh nghệ thuật tỉnh Ninh Thuận năm 2024, với chủ đề</w:t>
      </w:r>
      <w:r w:rsidR="00005E01" w:rsidRPr="00BB08A0">
        <w:rPr>
          <w:rFonts w:ascii="Times New Roman" w:eastAsia="Times New Roman" w:hAnsi="Times New Roman"/>
          <w:b/>
          <w:color w:val="000000"/>
        </w:rPr>
        <w:t xml:space="preserve"> </w:t>
      </w:r>
      <w:r w:rsidR="00005E01" w:rsidRPr="00BB08A0">
        <w:rPr>
          <w:rFonts w:ascii="Times New Roman" w:eastAsia="Times New Roman" w:hAnsi="Times New Roman"/>
          <w:b/>
          <w:i/>
          <w:color w:val="000000"/>
        </w:rPr>
        <w:t>“</w:t>
      </w:r>
      <w:r w:rsidR="00BB08A0" w:rsidRPr="00BB08A0">
        <w:rPr>
          <w:rFonts w:ascii="Times New Roman" w:hAnsi="Times New Roman"/>
          <w:b/>
          <w:i/>
        </w:rPr>
        <w:t>Ninh Thuận - Miền đất hội tụ những giá trị khác biệt</w:t>
      </w:r>
      <w:r w:rsidR="00CC5118" w:rsidRPr="00BB08A0">
        <w:rPr>
          <w:rFonts w:ascii="Times New Roman" w:eastAsia="Times New Roman" w:hAnsi="Times New Roman"/>
          <w:b/>
          <w:i/>
          <w:color w:val="000000"/>
        </w:rPr>
        <w:t>”</w:t>
      </w:r>
      <w:r w:rsidR="00DB7A79" w:rsidRPr="00BB08A0">
        <w:rPr>
          <w:rFonts w:ascii="Times New Roman" w:eastAsia="Times New Roman" w:hAnsi="Times New Roman"/>
          <w:b/>
          <w:i/>
          <w:color w:val="000000"/>
        </w:rPr>
        <w:t>.</w:t>
      </w:r>
    </w:p>
    <w:p w14:paraId="1AEEA1FC" w14:textId="50B9F4C7" w:rsidR="00005E01" w:rsidRPr="003B132D" w:rsidRDefault="00005E01" w:rsidP="003B132D">
      <w:pPr>
        <w:spacing w:before="120" w:after="120"/>
        <w:ind w:firstLine="709"/>
        <w:jc w:val="both"/>
        <w:rPr>
          <w:rFonts w:ascii="Times New Roman" w:eastAsia="Times New Roman" w:hAnsi="Times New Roman"/>
          <w:b/>
          <w:color w:val="000000"/>
          <w:lang w:val="vi-VN"/>
        </w:rPr>
      </w:pPr>
      <w:r w:rsidRPr="003B132D">
        <w:rPr>
          <w:rFonts w:ascii="Times New Roman" w:eastAsia="Times New Roman" w:hAnsi="Times New Roman"/>
          <w:b/>
          <w:color w:val="000000"/>
        </w:rPr>
        <w:t>2. Nội dung tác phẩm tham gia dự thi</w:t>
      </w:r>
      <w:r w:rsidR="00DB7A79">
        <w:rPr>
          <w:rFonts w:ascii="Times New Roman" w:eastAsia="Times New Roman" w:hAnsi="Times New Roman"/>
          <w:b/>
          <w:color w:val="000000"/>
        </w:rPr>
        <w:t>:</w:t>
      </w:r>
    </w:p>
    <w:p w14:paraId="4FC8F85E" w14:textId="77777777" w:rsidR="00005E01" w:rsidRPr="003B132D" w:rsidRDefault="00CC5118" w:rsidP="003B132D">
      <w:pPr>
        <w:spacing w:before="120" w:after="120"/>
        <w:ind w:firstLine="709"/>
        <w:jc w:val="both"/>
        <w:rPr>
          <w:rFonts w:ascii="Times New Roman" w:eastAsia="Times New Roman" w:hAnsi="Times New Roman"/>
          <w:color w:val="000000"/>
        </w:rPr>
      </w:pPr>
      <w:r w:rsidRPr="003B132D">
        <w:rPr>
          <w:rFonts w:ascii="Times New Roman" w:eastAsia="Times New Roman" w:hAnsi="Times New Roman"/>
          <w:color w:val="000000"/>
        </w:rPr>
        <w:t>a</w:t>
      </w:r>
      <w:r w:rsidRPr="003B132D">
        <w:rPr>
          <w:rFonts w:ascii="Times New Roman" w:eastAsia="Times New Roman" w:hAnsi="Times New Roman"/>
          <w:color w:val="000000"/>
          <w:lang w:val="vi-VN"/>
        </w:rPr>
        <w:t xml:space="preserve">) </w:t>
      </w:r>
      <w:r w:rsidR="00005E01" w:rsidRPr="003B132D">
        <w:rPr>
          <w:rFonts w:ascii="Times New Roman" w:eastAsia="Times New Roman" w:hAnsi="Times New Roman"/>
          <w:color w:val="000000"/>
        </w:rPr>
        <w:t>Phản ánh những thành tựu to lớn mà Đảng bộ và nhân dân Ninh Thuận nỗ lực phấn đấu đạt được trên các lĩnh vực chính trị, kinh tế, văn hóa, xã hội, đặc biệt là những thành tựu trong thời kỳ đổi mới.</w:t>
      </w:r>
    </w:p>
    <w:p w14:paraId="6BED1459" w14:textId="77777777" w:rsidR="00005E01" w:rsidRPr="003B132D" w:rsidRDefault="00005E01" w:rsidP="003B132D">
      <w:pPr>
        <w:spacing w:before="120" w:after="120"/>
        <w:ind w:firstLine="709"/>
        <w:jc w:val="both"/>
        <w:rPr>
          <w:rFonts w:ascii="Times New Roman" w:eastAsia="Times New Roman" w:hAnsi="Times New Roman"/>
          <w:color w:val="000000"/>
        </w:rPr>
      </w:pPr>
      <w:r w:rsidRPr="003B132D">
        <w:rPr>
          <w:rFonts w:ascii="Times New Roman" w:eastAsia="Times New Roman" w:hAnsi="Times New Roman"/>
          <w:color w:val="000000"/>
        </w:rPr>
        <w:t>Phản ánh được bản sắc văn hóa của các dân tộc anh em đang chung sống trên quê hương Ninh Thuận.</w:t>
      </w:r>
    </w:p>
    <w:p w14:paraId="0132913F" w14:textId="77777777" w:rsidR="00005E01" w:rsidRPr="003B132D" w:rsidRDefault="00005E01" w:rsidP="003B132D">
      <w:pPr>
        <w:spacing w:before="120" w:after="120"/>
        <w:ind w:firstLine="709"/>
        <w:jc w:val="both"/>
        <w:rPr>
          <w:rFonts w:ascii="Times New Roman" w:eastAsia="Times New Roman" w:hAnsi="Times New Roman"/>
          <w:color w:val="000000"/>
        </w:rPr>
      </w:pPr>
      <w:r w:rsidRPr="003B132D">
        <w:rPr>
          <w:rFonts w:ascii="Times New Roman" w:eastAsia="Times New Roman" w:hAnsi="Times New Roman"/>
          <w:color w:val="000000"/>
        </w:rPr>
        <w:t>Ca ngợi quê hương, thiên nhiên, con người, tiềm năng, thế mạnh của tỉnh Ninh Thuận.</w:t>
      </w:r>
    </w:p>
    <w:p w14:paraId="0BFADB8E" w14:textId="77777777" w:rsidR="00005E01" w:rsidRPr="003B132D" w:rsidRDefault="00CC5118" w:rsidP="003B132D">
      <w:pPr>
        <w:spacing w:before="120" w:after="120"/>
        <w:ind w:firstLine="709"/>
        <w:jc w:val="both"/>
        <w:rPr>
          <w:rFonts w:ascii="Times New Roman" w:eastAsia="Times New Roman" w:hAnsi="Times New Roman"/>
          <w:color w:val="000000"/>
        </w:rPr>
      </w:pPr>
      <w:r w:rsidRPr="003B132D">
        <w:rPr>
          <w:rFonts w:ascii="Times New Roman" w:eastAsia="Times New Roman" w:hAnsi="Times New Roman"/>
          <w:color w:val="000000"/>
        </w:rPr>
        <w:t>b</w:t>
      </w:r>
      <w:r w:rsidRPr="003B132D">
        <w:rPr>
          <w:rFonts w:ascii="Times New Roman" w:eastAsia="Times New Roman" w:hAnsi="Times New Roman"/>
          <w:color w:val="000000"/>
          <w:lang w:val="vi-VN"/>
        </w:rPr>
        <w:t xml:space="preserve">) </w:t>
      </w:r>
      <w:r w:rsidR="00005E01" w:rsidRPr="003B132D">
        <w:rPr>
          <w:rFonts w:ascii="Times New Roman" w:eastAsia="Times New Roman" w:hAnsi="Times New Roman"/>
          <w:color w:val="000000"/>
        </w:rPr>
        <w:t>Khuyến khích sáng tác những đề tài về các dân tộc thiểu số, các đề tài mà xã hội quan tâm như: bảo vệ môi trường, mời gọi đầu tư, đoàn kết các dân tộc trong xu hướng hội nhập và phát triển bền vững.</w:t>
      </w:r>
    </w:p>
    <w:p w14:paraId="31C59CDF" w14:textId="18082C1F" w:rsidR="00005E01" w:rsidRPr="003B132D" w:rsidRDefault="00005E01" w:rsidP="003B132D">
      <w:pPr>
        <w:spacing w:before="120" w:after="120"/>
        <w:ind w:firstLine="709"/>
        <w:jc w:val="both"/>
        <w:rPr>
          <w:rFonts w:ascii="Times New Roman" w:eastAsia="Times New Roman" w:hAnsi="Times New Roman"/>
          <w:color w:val="000000"/>
        </w:rPr>
      </w:pPr>
      <w:r w:rsidRPr="003B132D">
        <w:rPr>
          <w:rFonts w:ascii="Times New Roman" w:eastAsia="Times New Roman" w:hAnsi="Times New Roman"/>
          <w:color w:val="000000"/>
        </w:rPr>
        <w:t xml:space="preserve">Khuyến khích các tác giả tìm tòi, sáng tạo những ý tưởng mới, những đề tài về xây dựng Đảng, chính quyền, xây dựng </w:t>
      </w:r>
      <w:r w:rsidR="00DB7A79">
        <w:rPr>
          <w:rFonts w:ascii="Times New Roman" w:eastAsia="Times New Roman" w:hAnsi="Times New Roman"/>
          <w:color w:val="000000"/>
        </w:rPr>
        <w:t>n</w:t>
      </w:r>
      <w:r w:rsidRPr="003B132D">
        <w:rPr>
          <w:rFonts w:ascii="Times New Roman" w:eastAsia="Times New Roman" w:hAnsi="Times New Roman"/>
          <w:color w:val="000000"/>
        </w:rPr>
        <w:t xml:space="preserve">ông thôn mới, văn minh đô thị, bảo vệ môi trường, đoàn kết trong xu hướng hội nhập và phát triển bền vững, phản ánh sự đổi mới và phát triển của quê hương Ninh Thuận trên các lĩnh vực kinh tế - văn hóa - xã hội; giới thiệu các danh lam thắng cảnh, di tích lịch sử, phong cảnh, những khoảnh khắc trong cuộc sống, sinh hoạt thường ngày của người dân Ninh Thuận, những giá trị văn hóa vật thể và phi vật thể …; chú trọng đến đề tài bảo vệ chủ quyền biển đảo; phát triển du lịch; công nghiệp; phong trào xây dựng nông thôn mới… và các nội dung khác hướng đến giá trị chân </w:t>
      </w:r>
      <w:r w:rsidR="001F7322">
        <w:rPr>
          <w:rFonts w:ascii="Times New Roman" w:eastAsia="Times New Roman" w:hAnsi="Times New Roman"/>
          <w:color w:val="000000"/>
        </w:rPr>
        <w:t>-</w:t>
      </w:r>
      <w:r w:rsidRPr="003B132D">
        <w:rPr>
          <w:rFonts w:ascii="Times New Roman" w:eastAsia="Times New Roman" w:hAnsi="Times New Roman"/>
          <w:color w:val="000000"/>
        </w:rPr>
        <w:t xml:space="preserve"> thiện </w:t>
      </w:r>
      <w:r w:rsidR="001F7322">
        <w:rPr>
          <w:rFonts w:ascii="Times New Roman" w:eastAsia="Times New Roman" w:hAnsi="Times New Roman"/>
          <w:color w:val="000000"/>
        </w:rPr>
        <w:t>-</w:t>
      </w:r>
      <w:r w:rsidRPr="003B132D">
        <w:rPr>
          <w:rFonts w:ascii="Times New Roman" w:eastAsia="Times New Roman" w:hAnsi="Times New Roman"/>
          <w:color w:val="000000"/>
        </w:rPr>
        <w:t xml:space="preserve"> mỹ.</w:t>
      </w:r>
    </w:p>
    <w:p w14:paraId="051FE487" w14:textId="0C915604" w:rsidR="00005E01" w:rsidRPr="003B132D" w:rsidRDefault="00005E01" w:rsidP="003B132D">
      <w:pPr>
        <w:spacing w:before="120" w:after="120"/>
        <w:ind w:firstLine="709"/>
        <w:jc w:val="both"/>
        <w:rPr>
          <w:rFonts w:ascii="Times New Roman" w:eastAsia="Times New Roman" w:hAnsi="Times New Roman"/>
          <w:b/>
          <w:color w:val="000000"/>
        </w:rPr>
      </w:pPr>
      <w:r w:rsidRPr="003B132D">
        <w:rPr>
          <w:rFonts w:ascii="Times New Roman" w:eastAsia="Times New Roman" w:hAnsi="Times New Roman"/>
          <w:b/>
          <w:color w:val="000000"/>
        </w:rPr>
        <w:t>3. Đối tượng tham gia dự thi</w:t>
      </w:r>
      <w:r w:rsidR="001F7322">
        <w:rPr>
          <w:rFonts w:ascii="Times New Roman" w:eastAsia="Times New Roman" w:hAnsi="Times New Roman"/>
          <w:b/>
          <w:color w:val="000000"/>
        </w:rPr>
        <w:t>:</w:t>
      </w:r>
    </w:p>
    <w:p w14:paraId="338ED224" w14:textId="7AE0D545" w:rsidR="00005E01" w:rsidRPr="003B132D" w:rsidRDefault="00CC5118" w:rsidP="003B132D">
      <w:pPr>
        <w:spacing w:before="120" w:after="120"/>
        <w:ind w:firstLine="709"/>
        <w:jc w:val="both"/>
        <w:rPr>
          <w:rFonts w:ascii="Times New Roman" w:eastAsia="Times New Roman" w:hAnsi="Times New Roman"/>
        </w:rPr>
      </w:pPr>
      <w:r w:rsidRPr="003B132D">
        <w:rPr>
          <w:rFonts w:ascii="Times New Roman" w:eastAsia="Times New Roman" w:hAnsi="Times New Roman"/>
        </w:rPr>
        <w:t>a</w:t>
      </w:r>
      <w:r w:rsidRPr="003B132D">
        <w:rPr>
          <w:rFonts w:ascii="Times New Roman" w:eastAsia="Times New Roman" w:hAnsi="Times New Roman"/>
          <w:lang w:val="vi-VN"/>
        </w:rPr>
        <w:t xml:space="preserve">) </w:t>
      </w:r>
      <w:r w:rsidR="004F69B5" w:rsidRPr="003B132D">
        <w:rPr>
          <w:rFonts w:ascii="Times New Roman" w:eastAsia="Times New Roman" w:hAnsi="Times New Roman"/>
        </w:rPr>
        <w:t>Các nhiếp ảnh gia</w:t>
      </w:r>
      <w:r w:rsidR="004F69B5" w:rsidRPr="003B132D">
        <w:rPr>
          <w:rFonts w:ascii="Times New Roman" w:eastAsia="Times New Roman" w:hAnsi="Times New Roman"/>
          <w:lang w:val="vi-VN"/>
        </w:rPr>
        <w:t xml:space="preserve">, </w:t>
      </w:r>
      <w:r w:rsidRPr="003B132D">
        <w:rPr>
          <w:rFonts w:ascii="Times New Roman" w:eastAsia="Times New Roman" w:hAnsi="Times New Roman"/>
        </w:rPr>
        <w:t>nhạc sĩ l</w:t>
      </w:r>
      <w:r w:rsidR="00005E01" w:rsidRPr="003B132D">
        <w:rPr>
          <w:rFonts w:ascii="Times New Roman" w:eastAsia="Times New Roman" w:hAnsi="Times New Roman"/>
        </w:rPr>
        <w:t xml:space="preserve">à công dân Việt Nam đang </w:t>
      </w:r>
      <w:r w:rsidRPr="003B132D">
        <w:rPr>
          <w:rFonts w:ascii="Times New Roman" w:eastAsia="Times New Roman" w:hAnsi="Times New Roman"/>
        </w:rPr>
        <w:t>sinh</w:t>
      </w:r>
      <w:r w:rsidRPr="003B132D">
        <w:rPr>
          <w:rFonts w:ascii="Times New Roman" w:eastAsia="Times New Roman" w:hAnsi="Times New Roman"/>
          <w:lang w:val="vi-VN"/>
        </w:rPr>
        <w:t xml:space="preserve"> </w:t>
      </w:r>
      <w:r w:rsidR="00005E01" w:rsidRPr="003B132D">
        <w:rPr>
          <w:rFonts w:ascii="Times New Roman" w:eastAsia="Times New Roman" w:hAnsi="Times New Roman"/>
        </w:rPr>
        <w:t xml:space="preserve">sống, học </w:t>
      </w:r>
      <w:r w:rsidR="004F69B5" w:rsidRPr="003B132D">
        <w:rPr>
          <w:rFonts w:ascii="Times New Roman" w:eastAsia="Times New Roman" w:hAnsi="Times New Roman"/>
        </w:rPr>
        <w:t>tập</w:t>
      </w:r>
      <w:r w:rsidR="004F69B5" w:rsidRPr="003B132D">
        <w:rPr>
          <w:rFonts w:ascii="Times New Roman" w:eastAsia="Times New Roman" w:hAnsi="Times New Roman"/>
          <w:lang w:val="vi-VN"/>
        </w:rPr>
        <w:t>,</w:t>
      </w:r>
      <w:r w:rsidR="00005E01" w:rsidRPr="003B132D">
        <w:rPr>
          <w:rFonts w:ascii="Times New Roman" w:eastAsia="Times New Roman" w:hAnsi="Times New Roman"/>
        </w:rPr>
        <w:t xml:space="preserve"> làm việc ở trong </w:t>
      </w:r>
      <w:r w:rsidRPr="003B132D">
        <w:rPr>
          <w:rFonts w:ascii="Times New Roman" w:eastAsia="Times New Roman" w:hAnsi="Times New Roman"/>
        </w:rPr>
        <w:t>nước</w:t>
      </w:r>
      <w:r w:rsidRPr="003B132D">
        <w:rPr>
          <w:rFonts w:ascii="Times New Roman" w:eastAsia="Times New Roman" w:hAnsi="Times New Roman"/>
          <w:lang w:val="vi-VN"/>
        </w:rPr>
        <w:t xml:space="preserve"> </w:t>
      </w:r>
      <w:r w:rsidR="00005E01" w:rsidRPr="003B132D">
        <w:rPr>
          <w:rFonts w:ascii="Times New Roman" w:eastAsia="Times New Roman" w:hAnsi="Times New Roman"/>
        </w:rPr>
        <w:t xml:space="preserve">và ngoài nước </w:t>
      </w:r>
      <w:r w:rsidRPr="003B132D">
        <w:rPr>
          <w:rFonts w:ascii="Times New Roman" w:eastAsia="Times New Roman" w:hAnsi="Times New Roman"/>
        </w:rPr>
        <w:t>đều</w:t>
      </w:r>
      <w:r w:rsidRPr="003B132D">
        <w:rPr>
          <w:rFonts w:ascii="Times New Roman" w:eastAsia="Times New Roman" w:hAnsi="Times New Roman"/>
          <w:lang w:val="vi-VN"/>
        </w:rPr>
        <w:t xml:space="preserve"> có quyền gửi tác phẩm</w:t>
      </w:r>
      <w:r w:rsidR="00005E01" w:rsidRPr="003B132D">
        <w:rPr>
          <w:rFonts w:ascii="Times New Roman" w:eastAsia="Times New Roman" w:hAnsi="Times New Roman"/>
        </w:rPr>
        <w:t xml:space="preserve"> tham gia </w:t>
      </w:r>
      <w:r w:rsidR="001F7322">
        <w:rPr>
          <w:rFonts w:ascii="Times New Roman" w:eastAsia="Times New Roman" w:hAnsi="Times New Roman"/>
        </w:rPr>
        <w:t>C</w:t>
      </w:r>
      <w:r w:rsidR="00005E01" w:rsidRPr="003B132D">
        <w:rPr>
          <w:rFonts w:ascii="Times New Roman" w:eastAsia="Times New Roman" w:hAnsi="Times New Roman"/>
        </w:rPr>
        <w:t>uộc thi.</w:t>
      </w:r>
    </w:p>
    <w:p w14:paraId="09208F07" w14:textId="2B58254B" w:rsidR="00CC5118" w:rsidRPr="003B132D" w:rsidRDefault="00CC5118" w:rsidP="003B132D">
      <w:pPr>
        <w:spacing w:before="120" w:after="120"/>
        <w:ind w:firstLine="709"/>
        <w:jc w:val="both"/>
        <w:rPr>
          <w:rFonts w:ascii="Times New Roman" w:eastAsia="Times New Roman" w:hAnsi="Times New Roman"/>
          <w:lang w:val="vi-VN"/>
        </w:rPr>
      </w:pPr>
      <w:r w:rsidRPr="003B132D">
        <w:rPr>
          <w:rFonts w:ascii="Times New Roman" w:eastAsia="Times New Roman" w:hAnsi="Times New Roman"/>
        </w:rPr>
        <w:t>b</w:t>
      </w:r>
      <w:r w:rsidRPr="003B132D">
        <w:rPr>
          <w:rFonts w:ascii="Times New Roman" w:eastAsia="Times New Roman" w:hAnsi="Times New Roman"/>
          <w:lang w:val="vi-VN"/>
        </w:rPr>
        <w:t xml:space="preserve">) </w:t>
      </w:r>
      <w:r w:rsidRPr="003B132D">
        <w:rPr>
          <w:rFonts w:ascii="Times New Roman" w:eastAsia="Times New Roman" w:hAnsi="Times New Roman"/>
        </w:rPr>
        <w:t xml:space="preserve">Thành viên trong Ban Tổ chức, </w:t>
      </w:r>
      <w:r w:rsidR="007B62D5" w:rsidRPr="003B132D">
        <w:rPr>
          <w:rFonts w:ascii="Times New Roman" w:eastAsia="Times New Roman" w:hAnsi="Times New Roman"/>
        </w:rPr>
        <w:t>Ban Giám</w:t>
      </w:r>
      <w:r w:rsidR="007B62D5" w:rsidRPr="003B132D">
        <w:rPr>
          <w:rFonts w:ascii="Times New Roman" w:eastAsia="Times New Roman" w:hAnsi="Times New Roman"/>
          <w:lang w:val="vi-VN"/>
        </w:rPr>
        <w:t xml:space="preserve"> khảo</w:t>
      </w:r>
      <w:r w:rsidRPr="003B132D">
        <w:rPr>
          <w:rFonts w:ascii="Times New Roman" w:eastAsia="Times New Roman" w:hAnsi="Times New Roman"/>
        </w:rPr>
        <w:t>, Ban Thư ký giúp</w:t>
      </w:r>
      <w:r w:rsidRPr="003B132D">
        <w:rPr>
          <w:rFonts w:ascii="Times New Roman" w:eastAsia="Times New Roman" w:hAnsi="Times New Roman"/>
          <w:lang w:val="vi-VN"/>
        </w:rPr>
        <w:t xml:space="preserve"> việc </w:t>
      </w:r>
      <w:r w:rsidRPr="003B132D">
        <w:rPr>
          <w:rFonts w:ascii="Times New Roman" w:eastAsia="Times New Roman" w:hAnsi="Times New Roman"/>
        </w:rPr>
        <w:t>không được quyền</w:t>
      </w:r>
      <w:r w:rsidRPr="003B132D">
        <w:rPr>
          <w:rFonts w:ascii="Times New Roman" w:eastAsia="Times New Roman" w:hAnsi="Times New Roman"/>
          <w:lang w:val="vi-VN"/>
        </w:rPr>
        <w:t xml:space="preserve"> </w:t>
      </w:r>
      <w:r w:rsidRPr="003B132D">
        <w:rPr>
          <w:rFonts w:ascii="Times New Roman" w:eastAsia="Times New Roman" w:hAnsi="Times New Roman"/>
        </w:rPr>
        <w:t>dự thi, nhưng có thể gửi bài hưởng ứng</w:t>
      </w:r>
      <w:r w:rsidRPr="003B132D">
        <w:rPr>
          <w:rFonts w:ascii="Times New Roman" w:eastAsia="Times New Roman" w:hAnsi="Times New Roman"/>
          <w:lang w:val="vi-VN"/>
        </w:rPr>
        <w:t>;</w:t>
      </w:r>
      <w:r w:rsidRPr="003B132D">
        <w:rPr>
          <w:rFonts w:ascii="Times New Roman" w:eastAsia="Times New Roman" w:hAnsi="Times New Roman"/>
        </w:rPr>
        <w:t xml:space="preserve"> những tác phẩm đạt chất lượng cao sẽ được Hội đồng thẩm định đề nghị Ban Tổ chức xét tặng thưởng riêng mà không đưa vào cơ cấu giải thưởng.</w:t>
      </w:r>
    </w:p>
    <w:p w14:paraId="5F354279" w14:textId="73EA8F45" w:rsidR="00005E01" w:rsidRPr="003B132D" w:rsidRDefault="00005E01" w:rsidP="003B132D">
      <w:pPr>
        <w:spacing w:before="120" w:after="120"/>
        <w:ind w:firstLine="709"/>
        <w:jc w:val="both"/>
        <w:rPr>
          <w:rFonts w:ascii="Times New Roman" w:eastAsia="Calibri" w:hAnsi="Times New Roman"/>
        </w:rPr>
      </w:pPr>
      <w:r w:rsidRPr="003B132D">
        <w:rPr>
          <w:rFonts w:ascii="Times New Roman" w:eastAsia="Calibri" w:hAnsi="Times New Roman"/>
          <w:b/>
        </w:rPr>
        <w:lastRenderedPageBreak/>
        <w:t>4. Quy mô Cuộc thi</w:t>
      </w:r>
      <w:r w:rsidR="00DA0C14">
        <w:rPr>
          <w:rFonts w:ascii="Times New Roman" w:eastAsia="Calibri" w:hAnsi="Times New Roman"/>
          <w:b/>
        </w:rPr>
        <w:t xml:space="preserve">: </w:t>
      </w:r>
      <w:r w:rsidRPr="003B132D">
        <w:rPr>
          <w:rFonts w:ascii="Times New Roman" w:eastAsia="Calibri" w:hAnsi="Times New Roman"/>
        </w:rPr>
        <w:t>Phát động, phổ biến rộng rãi trên phạm vi toàn quốc.</w:t>
      </w:r>
    </w:p>
    <w:p w14:paraId="194408C1" w14:textId="77777777" w:rsidR="00005E01" w:rsidRPr="003B132D" w:rsidRDefault="00005E01" w:rsidP="003B132D">
      <w:pPr>
        <w:spacing w:before="120" w:after="120"/>
        <w:ind w:firstLine="709"/>
        <w:jc w:val="both"/>
        <w:rPr>
          <w:rFonts w:ascii="Times New Roman" w:eastAsia="Calibri" w:hAnsi="Times New Roman"/>
          <w:b/>
        </w:rPr>
      </w:pPr>
      <w:r w:rsidRPr="003B132D">
        <w:rPr>
          <w:rFonts w:ascii="Times New Roman" w:eastAsia="Calibri" w:hAnsi="Times New Roman"/>
          <w:b/>
        </w:rPr>
        <w:t xml:space="preserve">III. QUY ĐỊNH VỀ TÁC PHẨM DỰ THI </w:t>
      </w:r>
    </w:p>
    <w:p w14:paraId="6210A40F" w14:textId="08874B06" w:rsidR="00005E01" w:rsidRPr="003B132D" w:rsidRDefault="00005E01" w:rsidP="003B132D">
      <w:pPr>
        <w:spacing w:before="120" w:after="120"/>
        <w:ind w:firstLine="709"/>
        <w:jc w:val="both"/>
        <w:rPr>
          <w:rFonts w:ascii="Times New Roman" w:eastAsia="Calibri" w:hAnsi="Times New Roman"/>
          <w:b/>
          <w:lang w:val="vi-VN"/>
        </w:rPr>
      </w:pPr>
      <w:r w:rsidRPr="003B132D">
        <w:rPr>
          <w:rFonts w:ascii="Times New Roman" w:eastAsia="Calibri" w:hAnsi="Times New Roman"/>
          <w:b/>
        </w:rPr>
        <w:t>1. Quy định về loại hình sáng tác ca khúc</w:t>
      </w:r>
      <w:r w:rsidR="00DA0C14">
        <w:rPr>
          <w:rFonts w:ascii="Times New Roman" w:eastAsia="Calibri" w:hAnsi="Times New Roman"/>
          <w:b/>
        </w:rPr>
        <w:t>:</w:t>
      </w:r>
    </w:p>
    <w:p w14:paraId="3372CC62" w14:textId="285AA8F3" w:rsidR="00CC5118" w:rsidRPr="003B132D" w:rsidRDefault="00CC5118" w:rsidP="003B132D">
      <w:pPr>
        <w:spacing w:before="120" w:after="120"/>
        <w:ind w:firstLine="709"/>
        <w:jc w:val="both"/>
        <w:rPr>
          <w:rFonts w:ascii="Times New Roman" w:eastAsia="Calibri" w:hAnsi="Times New Roman"/>
          <w:bCs/>
          <w:lang w:val="vi-VN"/>
        </w:rPr>
      </w:pPr>
      <w:r w:rsidRPr="003B132D">
        <w:rPr>
          <w:rFonts w:ascii="Times New Roman" w:eastAsia="Calibri" w:hAnsi="Times New Roman"/>
          <w:b/>
          <w:lang w:val="vi-VN"/>
        </w:rPr>
        <w:t xml:space="preserve">a) </w:t>
      </w:r>
      <w:r w:rsidRPr="003B132D">
        <w:rPr>
          <w:rFonts w:ascii="Times New Roman" w:eastAsia="Calibri" w:hAnsi="Times New Roman"/>
          <w:b/>
        </w:rPr>
        <w:t>Thể loại âm nhạc:</w:t>
      </w:r>
      <w:r w:rsidRPr="003B132D">
        <w:rPr>
          <w:rFonts w:ascii="Times New Roman" w:eastAsia="Calibri" w:hAnsi="Times New Roman"/>
          <w:bCs/>
        </w:rPr>
        <w:t xml:space="preserve"> Ca khúc </w:t>
      </w:r>
      <w:r w:rsidRPr="003B132D">
        <w:rPr>
          <w:rFonts w:ascii="Times New Roman" w:eastAsia="Calibri" w:hAnsi="Times New Roman"/>
          <w:bCs/>
          <w:i/>
          <w:iCs/>
        </w:rPr>
        <w:t>(Đơn ca, song ca, tốp ca).</w:t>
      </w:r>
      <w:r w:rsidRPr="003B132D">
        <w:rPr>
          <w:rFonts w:ascii="Times New Roman" w:eastAsia="Calibri" w:hAnsi="Times New Roman"/>
          <w:bCs/>
        </w:rPr>
        <w:t xml:space="preserve"> </w:t>
      </w:r>
    </w:p>
    <w:p w14:paraId="5617ABE2" w14:textId="77777777" w:rsidR="00CC5118" w:rsidRPr="003B132D" w:rsidRDefault="00CC5118" w:rsidP="003B132D">
      <w:pPr>
        <w:spacing w:before="120" w:after="120"/>
        <w:ind w:firstLine="709"/>
        <w:jc w:val="both"/>
        <w:rPr>
          <w:rFonts w:ascii="Times New Roman" w:eastAsia="Calibri" w:hAnsi="Times New Roman"/>
          <w:bCs/>
          <w:lang w:val="vi-VN"/>
        </w:rPr>
      </w:pPr>
      <w:r w:rsidRPr="003B132D">
        <w:rPr>
          <w:rFonts w:ascii="Times New Roman" w:eastAsia="Calibri" w:hAnsi="Times New Roman"/>
          <w:b/>
          <w:lang w:val="vi-VN"/>
        </w:rPr>
        <w:t xml:space="preserve">b) </w:t>
      </w:r>
      <w:r w:rsidRPr="003B132D">
        <w:rPr>
          <w:rFonts w:ascii="Times New Roman" w:eastAsia="Calibri" w:hAnsi="Times New Roman"/>
          <w:b/>
        </w:rPr>
        <w:t>Số lượng tác phẩm:</w:t>
      </w:r>
      <w:r w:rsidRPr="003B132D">
        <w:rPr>
          <w:rFonts w:ascii="Times New Roman" w:eastAsia="Calibri" w:hAnsi="Times New Roman"/>
          <w:bCs/>
        </w:rPr>
        <w:t xml:space="preserve"> Mỗi tác giả tham gia tối đa 03 tác phẩm.</w:t>
      </w:r>
    </w:p>
    <w:p w14:paraId="6529E699" w14:textId="6B99D10C" w:rsidR="00CC5118" w:rsidRPr="003B132D" w:rsidRDefault="00CC5118" w:rsidP="003B132D">
      <w:pPr>
        <w:spacing w:before="120" w:after="120"/>
        <w:ind w:firstLine="709"/>
        <w:jc w:val="both"/>
        <w:rPr>
          <w:rFonts w:ascii="Times New Roman" w:eastAsia="Times New Roman" w:hAnsi="Times New Roman"/>
          <w:b/>
          <w:bCs/>
          <w:color w:val="000000"/>
          <w:lang w:val="vi-VN" w:eastAsia="vi-VN"/>
        </w:rPr>
      </w:pPr>
      <w:r w:rsidRPr="003B132D">
        <w:rPr>
          <w:rFonts w:ascii="Times New Roman" w:eastAsia="Times New Roman" w:hAnsi="Times New Roman"/>
          <w:b/>
          <w:bCs/>
          <w:color w:val="000000"/>
          <w:lang w:eastAsia="vi-VN"/>
        </w:rPr>
        <w:t>c</w:t>
      </w:r>
      <w:r w:rsidRPr="003B132D">
        <w:rPr>
          <w:rFonts w:ascii="Times New Roman" w:eastAsia="Times New Roman" w:hAnsi="Times New Roman"/>
          <w:b/>
          <w:bCs/>
          <w:color w:val="000000"/>
          <w:lang w:val="vi-VN" w:eastAsia="vi-VN"/>
        </w:rPr>
        <w:t>)</w:t>
      </w:r>
      <w:r w:rsidRPr="003B132D">
        <w:rPr>
          <w:rFonts w:ascii="Times New Roman" w:eastAsia="Times New Roman" w:hAnsi="Times New Roman"/>
          <w:b/>
          <w:bCs/>
          <w:color w:val="000000"/>
          <w:lang w:eastAsia="vi-VN"/>
        </w:rPr>
        <w:t xml:space="preserve"> Tác phẩm </w:t>
      </w:r>
      <w:r w:rsidR="007B62D5" w:rsidRPr="003B132D">
        <w:rPr>
          <w:rFonts w:ascii="Times New Roman" w:eastAsia="Times New Roman" w:hAnsi="Times New Roman"/>
          <w:b/>
          <w:bCs/>
          <w:color w:val="000000"/>
          <w:lang w:eastAsia="vi-VN"/>
        </w:rPr>
        <w:t>dự</w:t>
      </w:r>
      <w:r w:rsidR="007B62D5" w:rsidRPr="003B132D">
        <w:rPr>
          <w:rFonts w:ascii="Times New Roman" w:eastAsia="Times New Roman" w:hAnsi="Times New Roman"/>
          <w:b/>
          <w:bCs/>
          <w:color w:val="000000"/>
          <w:lang w:val="vi-VN" w:eastAsia="vi-VN"/>
        </w:rPr>
        <w:t xml:space="preserve"> thi</w:t>
      </w:r>
      <w:r w:rsidRPr="003B132D">
        <w:rPr>
          <w:rFonts w:ascii="Times New Roman" w:eastAsia="Times New Roman" w:hAnsi="Times New Roman"/>
          <w:b/>
          <w:bCs/>
          <w:color w:val="000000"/>
          <w:lang w:val="vi-VN" w:eastAsia="vi-VN"/>
        </w:rPr>
        <w:t>:</w:t>
      </w:r>
    </w:p>
    <w:p w14:paraId="13807232" w14:textId="5A8FCF79" w:rsidR="00CC5118" w:rsidRPr="003B132D" w:rsidRDefault="00CC5118" w:rsidP="003B132D">
      <w:pPr>
        <w:spacing w:before="120" w:after="120"/>
        <w:ind w:firstLine="709"/>
        <w:jc w:val="both"/>
        <w:rPr>
          <w:rFonts w:ascii="Times New Roman" w:eastAsia="Times New Roman" w:hAnsi="Times New Roman"/>
          <w:lang w:val="vi-VN" w:eastAsia="vi-VN"/>
        </w:rPr>
      </w:pPr>
      <w:r w:rsidRPr="003B132D">
        <w:rPr>
          <w:rFonts w:ascii="Times New Roman" w:eastAsia="Times New Roman" w:hAnsi="Times New Roman"/>
          <w:lang w:val="vi-VN" w:eastAsia="vi-VN"/>
        </w:rPr>
        <w:t xml:space="preserve">- </w:t>
      </w:r>
      <w:r w:rsidR="00005E01" w:rsidRPr="003B132D">
        <w:rPr>
          <w:rFonts w:ascii="Times New Roman" w:eastAsia="Times New Roman" w:hAnsi="Times New Roman"/>
          <w:lang w:val="vi-VN" w:eastAsia="vi-VN"/>
        </w:rPr>
        <w:t>Tác phẩm tham dự thi phải là</w:t>
      </w:r>
      <w:r w:rsidRPr="003B132D">
        <w:rPr>
          <w:rFonts w:ascii="Times New Roman" w:eastAsia="Times New Roman" w:hAnsi="Times New Roman"/>
          <w:lang w:eastAsia="vi-VN"/>
        </w:rPr>
        <w:t xml:space="preserve"> tác phẩm sáng tác mới, không sao chép, mô phỏng ý tưởng, lời ca và giai điệu của các tác giả khác trong và ngoài </w:t>
      </w:r>
      <w:r w:rsidR="001F7322">
        <w:rPr>
          <w:rFonts w:ascii="Times New Roman" w:eastAsia="Times New Roman" w:hAnsi="Times New Roman"/>
          <w:lang w:eastAsia="vi-VN"/>
        </w:rPr>
        <w:t>nước, chưa gửi tham gia bất kỳ C</w:t>
      </w:r>
      <w:r w:rsidRPr="003B132D">
        <w:rPr>
          <w:rFonts w:ascii="Times New Roman" w:eastAsia="Times New Roman" w:hAnsi="Times New Roman"/>
          <w:lang w:eastAsia="vi-VN"/>
        </w:rPr>
        <w:t xml:space="preserve">uộc thi nào, chưa công bố trên mọi hình thức ở Trung ương cũng như địa phương; bảo đảm không vi phạm quy định về quyền tác giả, quyền liên quan và các quy định khác trong thể </w:t>
      </w:r>
      <w:r w:rsidR="007B62D5" w:rsidRPr="003B132D">
        <w:rPr>
          <w:rFonts w:ascii="Times New Roman" w:eastAsia="Times New Roman" w:hAnsi="Times New Roman"/>
          <w:lang w:eastAsia="vi-VN"/>
        </w:rPr>
        <w:t>lệ</w:t>
      </w:r>
      <w:r w:rsidR="007B62D5" w:rsidRPr="003B132D">
        <w:rPr>
          <w:rFonts w:ascii="Times New Roman" w:eastAsia="Times New Roman" w:hAnsi="Times New Roman"/>
          <w:lang w:val="vi-VN" w:eastAsia="vi-VN"/>
        </w:rPr>
        <w:t xml:space="preserve">. </w:t>
      </w:r>
    </w:p>
    <w:p w14:paraId="41A9B03F" w14:textId="77777777" w:rsidR="00005E01" w:rsidRPr="003B132D" w:rsidRDefault="00CC5118" w:rsidP="003B132D">
      <w:pPr>
        <w:spacing w:before="120" w:after="120"/>
        <w:ind w:firstLine="709"/>
        <w:jc w:val="both"/>
        <w:rPr>
          <w:rFonts w:ascii="Times New Roman" w:eastAsia="Times New Roman" w:hAnsi="Times New Roman"/>
          <w:lang w:val="vi-VN" w:eastAsia="vi-VN"/>
        </w:rPr>
      </w:pPr>
      <w:r w:rsidRPr="003B132D">
        <w:rPr>
          <w:rFonts w:ascii="Times New Roman" w:eastAsia="Times New Roman" w:hAnsi="Times New Roman"/>
          <w:lang w:val="vi-VN" w:eastAsia="vi-VN"/>
        </w:rPr>
        <w:t xml:space="preserve">- Tác phẩm tham gia là ca khúc phải có </w:t>
      </w:r>
      <w:r w:rsidR="00005E01" w:rsidRPr="003B132D">
        <w:rPr>
          <w:rFonts w:ascii="Times New Roman" w:eastAsia="Times New Roman" w:hAnsi="Times New Roman"/>
          <w:lang w:val="vi-VN" w:eastAsia="vi-VN"/>
        </w:rPr>
        <w:t>có đầy đủ phần</w:t>
      </w:r>
      <w:r w:rsidRPr="003B132D">
        <w:rPr>
          <w:rFonts w:ascii="Times New Roman" w:eastAsia="Times New Roman" w:hAnsi="Times New Roman"/>
          <w:lang w:val="vi-VN" w:eastAsia="vi-VN"/>
        </w:rPr>
        <w:t xml:space="preserve"> nhạc và phần</w:t>
      </w:r>
      <w:r w:rsidR="00005E01" w:rsidRPr="003B132D">
        <w:rPr>
          <w:rFonts w:ascii="Times New Roman" w:eastAsia="Times New Roman" w:hAnsi="Times New Roman"/>
          <w:lang w:val="vi-VN" w:eastAsia="vi-VN"/>
        </w:rPr>
        <w:t xml:space="preserve"> lời tiếng Việt, đánh máy vi tính hoặc chép tay rõ</w:t>
      </w:r>
      <w:r w:rsidR="00005E01" w:rsidRPr="003B132D">
        <w:rPr>
          <w:rFonts w:ascii="Times New Roman" w:eastAsia="Times New Roman" w:hAnsi="Times New Roman"/>
          <w:lang w:eastAsia="vi-VN"/>
        </w:rPr>
        <w:t xml:space="preserve"> </w:t>
      </w:r>
      <w:r w:rsidR="00005E01" w:rsidRPr="003B132D">
        <w:rPr>
          <w:rFonts w:ascii="Times New Roman" w:eastAsia="Times New Roman" w:hAnsi="Times New Roman"/>
          <w:lang w:val="vi-VN" w:eastAsia="vi-VN"/>
        </w:rPr>
        <w:t>ràng trên khổ giấy A4</w:t>
      </w:r>
      <w:r w:rsidR="00005E01" w:rsidRPr="003B132D">
        <w:rPr>
          <w:rFonts w:ascii="Times New Roman" w:eastAsia="Times New Roman" w:hAnsi="Times New Roman"/>
          <w:i/>
          <w:lang w:eastAsia="vi-VN"/>
        </w:rPr>
        <w:t xml:space="preserve">. </w:t>
      </w:r>
    </w:p>
    <w:p w14:paraId="3C9362A1" w14:textId="77777777" w:rsidR="007B62D5" w:rsidRPr="003B132D" w:rsidRDefault="00005E01" w:rsidP="003B132D">
      <w:pPr>
        <w:spacing w:before="120" w:after="120"/>
        <w:ind w:firstLine="709"/>
        <w:jc w:val="both"/>
        <w:rPr>
          <w:rFonts w:ascii="Times New Roman" w:eastAsia="Calibri" w:hAnsi="Times New Roman"/>
          <w:bCs/>
          <w:lang w:val="vi-VN"/>
        </w:rPr>
      </w:pPr>
      <w:r w:rsidRPr="003B132D">
        <w:rPr>
          <w:rFonts w:ascii="Times New Roman" w:eastAsia="Times New Roman" w:hAnsi="Times New Roman"/>
          <w:color w:val="000000"/>
          <w:lang w:eastAsia="vi-VN"/>
        </w:rPr>
        <w:t>- Ngôn ngữ sử dụng trong ca khúc phải trong sáng, dễ hiểu, phong phú về hình tượng nghệ thuật, không vi phạm thuần phong mỹ tục của dân tộc</w:t>
      </w:r>
      <w:r w:rsidR="00CC5118" w:rsidRPr="003B132D">
        <w:rPr>
          <w:rFonts w:ascii="Times New Roman" w:eastAsia="Times New Roman" w:hAnsi="Times New Roman"/>
          <w:color w:val="000000"/>
          <w:lang w:val="vi-VN" w:eastAsia="vi-VN"/>
        </w:rPr>
        <w:t xml:space="preserve"> </w:t>
      </w:r>
      <w:r w:rsidR="00CC5118" w:rsidRPr="003B132D">
        <w:rPr>
          <w:rFonts w:ascii="Times New Roman" w:eastAsia="Times New Roman" w:hAnsi="Times New Roman"/>
          <w:lang w:val="vi-VN" w:eastAsia="vi-VN"/>
        </w:rPr>
        <w:t>Việt Nam</w:t>
      </w:r>
      <w:r w:rsidRPr="003B132D">
        <w:rPr>
          <w:rFonts w:ascii="Times New Roman" w:eastAsia="Times New Roman" w:hAnsi="Times New Roman"/>
          <w:color w:val="000000"/>
          <w:lang w:eastAsia="vi-VN"/>
        </w:rPr>
        <w:t>.</w:t>
      </w:r>
      <w:r w:rsidRPr="003B132D">
        <w:rPr>
          <w:rFonts w:ascii="Times New Roman" w:eastAsia="Times New Roman" w:hAnsi="Times New Roman"/>
          <w:lang w:val="vi-VN" w:eastAsia="vi-VN"/>
        </w:rPr>
        <w:t xml:space="preserve"> </w:t>
      </w:r>
      <w:r w:rsidRPr="003B132D">
        <w:rPr>
          <w:rFonts w:ascii="Times New Roman" w:eastAsia="Times New Roman" w:hAnsi="Times New Roman"/>
          <w:color w:val="000000"/>
          <w:lang w:eastAsia="vi-VN"/>
        </w:rPr>
        <w:t>Các tác phẩm phải thể hiện theo nội dung quy định.</w:t>
      </w:r>
      <w:r w:rsidR="007B62D5" w:rsidRPr="003B132D">
        <w:rPr>
          <w:rFonts w:ascii="Times New Roman" w:eastAsia="Times New Roman" w:hAnsi="Times New Roman"/>
          <w:color w:val="000000"/>
          <w:lang w:val="vi-VN" w:eastAsia="vi-VN"/>
        </w:rPr>
        <w:t xml:space="preserve"> </w:t>
      </w:r>
      <w:r w:rsidR="007B62D5" w:rsidRPr="003B132D">
        <w:rPr>
          <w:rFonts w:ascii="Times New Roman" w:eastAsia="Calibri" w:hAnsi="Times New Roman"/>
          <w:bCs/>
        </w:rPr>
        <w:t>Khuyến khích các tác giả có nhiều sáng tạo mới về chất liệu, hình thức, cấu trúc âm nhạc, giai điệu, ca từ, phong cách thể hiện tác phẩm.</w:t>
      </w:r>
      <w:r w:rsidR="007B62D5" w:rsidRPr="003B132D">
        <w:rPr>
          <w:rFonts w:ascii="Times New Roman" w:eastAsia="Calibri" w:hAnsi="Times New Roman"/>
          <w:bCs/>
          <w:lang w:val="vi-VN"/>
        </w:rPr>
        <w:t xml:space="preserve"> </w:t>
      </w:r>
    </w:p>
    <w:p w14:paraId="64E79492" w14:textId="68F60D97" w:rsidR="00005E01" w:rsidRPr="003B132D" w:rsidRDefault="00005E01" w:rsidP="003B132D">
      <w:pPr>
        <w:spacing w:before="120" w:after="120"/>
        <w:ind w:firstLine="709"/>
        <w:jc w:val="both"/>
        <w:rPr>
          <w:rFonts w:ascii="Times New Roman" w:eastAsia="Times New Roman" w:hAnsi="Times New Roman"/>
          <w:lang w:val="vi-VN" w:eastAsia="vi-VN"/>
        </w:rPr>
      </w:pPr>
      <w:r w:rsidRPr="003B132D">
        <w:rPr>
          <w:rFonts w:ascii="Times New Roman" w:eastAsia="Times New Roman" w:hAnsi="Times New Roman"/>
          <w:lang w:eastAsia="vi-VN"/>
        </w:rPr>
        <w:t xml:space="preserve">- Ban Tổ chức không xét, chấm giải đối với các tác phẩm sao </w:t>
      </w:r>
      <w:r w:rsidR="00CC5118" w:rsidRPr="003B132D">
        <w:rPr>
          <w:rFonts w:ascii="Times New Roman" w:eastAsia="Times New Roman" w:hAnsi="Times New Roman"/>
          <w:lang w:eastAsia="vi-VN"/>
        </w:rPr>
        <w:t>chép</w:t>
      </w:r>
      <w:r w:rsidR="00CC5118" w:rsidRPr="003B132D">
        <w:rPr>
          <w:rFonts w:ascii="Times New Roman" w:eastAsia="Times New Roman" w:hAnsi="Times New Roman"/>
          <w:lang w:val="vi-VN" w:eastAsia="vi-VN"/>
        </w:rPr>
        <w:t>,</w:t>
      </w:r>
      <w:r w:rsidRPr="003B132D">
        <w:rPr>
          <w:rFonts w:ascii="Times New Roman" w:eastAsia="Times New Roman" w:hAnsi="Times New Roman"/>
          <w:lang w:eastAsia="vi-VN"/>
        </w:rPr>
        <w:t xml:space="preserve"> mô phỏng ý </w:t>
      </w:r>
      <w:r w:rsidR="00CC5118" w:rsidRPr="003B132D">
        <w:rPr>
          <w:rFonts w:ascii="Times New Roman" w:eastAsia="Times New Roman" w:hAnsi="Times New Roman"/>
          <w:lang w:eastAsia="vi-VN"/>
        </w:rPr>
        <w:t>tưởng</w:t>
      </w:r>
      <w:r w:rsidR="00CC5118" w:rsidRPr="003B132D">
        <w:rPr>
          <w:rFonts w:ascii="Times New Roman" w:eastAsia="Times New Roman" w:hAnsi="Times New Roman"/>
          <w:lang w:val="vi-VN" w:eastAsia="vi-VN"/>
        </w:rPr>
        <w:t>,</w:t>
      </w:r>
      <w:r w:rsidRPr="003B132D">
        <w:rPr>
          <w:rFonts w:ascii="Times New Roman" w:eastAsia="Times New Roman" w:hAnsi="Times New Roman"/>
          <w:lang w:eastAsia="vi-VN"/>
        </w:rPr>
        <w:t xml:space="preserve"> giai điệu, lời ca của tác giả khác trong và ngoài </w:t>
      </w:r>
      <w:r w:rsidR="007B62D5" w:rsidRPr="003B132D">
        <w:rPr>
          <w:rFonts w:ascii="Times New Roman" w:eastAsia="Times New Roman" w:hAnsi="Times New Roman"/>
          <w:lang w:eastAsia="vi-VN"/>
        </w:rPr>
        <w:t>nước</w:t>
      </w:r>
      <w:r w:rsidR="007B62D5" w:rsidRPr="003B132D">
        <w:rPr>
          <w:rFonts w:ascii="Times New Roman" w:eastAsia="Times New Roman" w:hAnsi="Times New Roman"/>
          <w:lang w:val="vi-VN" w:eastAsia="vi-VN"/>
        </w:rPr>
        <w:t xml:space="preserve"> hoặc tác phẩm sử dụng công nghệ trình tạo nhạc AI. Ban Tổ chức</w:t>
      </w:r>
      <w:r w:rsidR="00CC5118" w:rsidRPr="003B132D">
        <w:rPr>
          <w:rFonts w:ascii="Times New Roman" w:eastAsia="Times New Roman" w:hAnsi="Times New Roman"/>
          <w:i/>
          <w:iCs/>
          <w:lang w:eastAsia="vi-VN"/>
        </w:rPr>
        <w:t xml:space="preserve"> </w:t>
      </w:r>
      <w:r w:rsidR="00CC5118" w:rsidRPr="003B132D">
        <w:rPr>
          <w:rFonts w:ascii="Times New Roman" w:eastAsia="Times New Roman" w:hAnsi="Times New Roman"/>
          <w:lang w:eastAsia="vi-VN"/>
        </w:rPr>
        <w:t xml:space="preserve">sẽ thu hồi toàn bộ giải đã trao </w:t>
      </w:r>
      <w:r w:rsidR="007B62D5" w:rsidRPr="003B132D">
        <w:rPr>
          <w:rFonts w:ascii="Times New Roman" w:eastAsia="Times New Roman" w:hAnsi="Times New Roman"/>
          <w:lang w:eastAsia="vi-VN"/>
        </w:rPr>
        <w:t>thưởng</w:t>
      </w:r>
      <w:r w:rsidR="007B62D5" w:rsidRPr="003B132D">
        <w:rPr>
          <w:rFonts w:ascii="Times New Roman" w:eastAsia="Times New Roman" w:hAnsi="Times New Roman"/>
          <w:lang w:val="vi-VN" w:eastAsia="vi-VN"/>
        </w:rPr>
        <w:t xml:space="preserve"> </w:t>
      </w:r>
      <w:r w:rsidR="00CC5118" w:rsidRPr="003B132D">
        <w:rPr>
          <w:rFonts w:ascii="Times New Roman" w:eastAsia="Times New Roman" w:hAnsi="Times New Roman"/>
          <w:lang w:eastAsia="vi-VN"/>
        </w:rPr>
        <w:t>và thông báo công khai, rộng rãi trên các phương tiện thông tin đại chúng các tác phẩm vi phạm</w:t>
      </w:r>
      <w:r w:rsidR="00CC5118" w:rsidRPr="003B132D">
        <w:rPr>
          <w:rFonts w:ascii="Times New Roman" w:eastAsia="Times New Roman" w:hAnsi="Times New Roman"/>
          <w:lang w:val="vi-VN" w:eastAsia="vi-VN"/>
        </w:rPr>
        <w:t>.</w:t>
      </w:r>
    </w:p>
    <w:p w14:paraId="233B8D91" w14:textId="77777777" w:rsidR="00005E01" w:rsidRPr="003B132D" w:rsidRDefault="00005E01" w:rsidP="003B132D">
      <w:pPr>
        <w:spacing w:before="120" w:after="120"/>
        <w:ind w:firstLine="709"/>
        <w:jc w:val="both"/>
        <w:rPr>
          <w:rFonts w:ascii="Times New Roman" w:eastAsia="Times New Roman" w:hAnsi="Times New Roman"/>
          <w:color w:val="000000"/>
          <w:lang w:eastAsia="vi-VN"/>
        </w:rPr>
      </w:pPr>
      <w:r w:rsidRPr="003B132D">
        <w:rPr>
          <w:rFonts w:ascii="Times New Roman" w:eastAsia="Times New Roman" w:hAnsi="Times New Roman"/>
          <w:color w:val="000000"/>
          <w:lang w:eastAsia="vi-VN"/>
        </w:rPr>
        <w:t>- Tác giả tham gia tự nguyện chấp nhận mọi quy định trong Thể lệ và chịu trách nhiệm về mặt pháp lý đối với các tác phẩm của mình.</w:t>
      </w:r>
    </w:p>
    <w:p w14:paraId="3EB2B610" w14:textId="3FC6EBF1" w:rsidR="00005E01" w:rsidRPr="003B132D" w:rsidRDefault="00005E01" w:rsidP="003B132D">
      <w:pPr>
        <w:spacing w:before="120" w:after="120"/>
        <w:ind w:firstLine="709"/>
        <w:jc w:val="both"/>
        <w:rPr>
          <w:rFonts w:ascii="Times New Roman" w:eastAsia="Times New Roman" w:hAnsi="Times New Roman"/>
          <w:color w:val="000000"/>
          <w:lang w:eastAsia="vi-VN"/>
        </w:rPr>
      </w:pPr>
      <w:r w:rsidRPr="003B132D">
        <w:rPr>
          <w:rFonts w:ascii="Times New Roman" w:eastAsia="Times New Roman" w:hAnsi="Times New Roman"/>
          <w:color w:val="000000"/>
          <w:lang w:eastAsia="vi-VN"/>
        </w:rPr>
        <w:t>- Tất cả tác phẩm dự thi, Ban Tổ chức có quyền sử dụng để phục vụ các hoạt động</w:t>
      </w:r>
      <w:r w:rsidR="007B62D5" w:rsidRPr="003B132D">
        <w:rPr>
          <w:rFonts w:ascii="Times New Roman" w:eastAsia="Times New Roman" w:hAnsi="Times New Roman"/>
          <w:color w:val="000000"/>
          <w:lang w:val="vi-VN" w:eastAsia="vi-VN"/>
        </w:rPr>
        <w:t xml:space="preserve"> phổ biến, </w:t>
      </w:r>
      <w:r w:rsidRPr="003B132D">
        <w:rPr>
          <w:rFonts w:ascii="Times New Roman" w:eastAsia="Times New Roman" w:hAnsi="Times New Roman"/>
          <w:color w:val="000000"/>
          <w:lang w:eastAsia="vi-VN"/>
        </w:rPr>
        <w:t xml:space="preserve">tuyên </w:t>
      </w:r>
      <w:r w:rsidR="007B62D5" w:rsidRPr="003B132D">
        <w:rPr>
          <w:rFonts w:ascii="Times New Roman" w:eastAsia="Times New Roman" w:hAnsi="Times New Roman"/>
          <w:color w:val="000000"/>
          <w:lang w:eastAsia="vi-VN"/>
        </w:rPr>
        <w:t>truyền</w:t>
      </w:r>
      <w:r w:rsidR="007B62D5" w:rsidRPr="003B132D">
        <w:rPr>
          <w:rFonts w:ascii="Times New Roman" w:eastAsia="Times New Roman" w:hAnsi="Times New Roman"/>
          <w:color w:val="000000"/>
          <w:lang w:val="vi-VN" w:eastAsia="vi-VN"/>
        </w:rPr>
        <w:t>, quảng bá</w:t>
      </w:r>
      <w:r w:rsidRPr="003B132D">
        <w:rPr>
          <w:rFonts w:ascii="Times New Roman" w:eastAsia="Times New Roman" w:hAnsi="Times New Roman"/>
          <w:color w:val="000000"/>
          <w:lang w:eastAsia="vi-VN"/>
        </w:rPr>
        <w:t xml:space="preserve"> dưới mọi hình thức mà không phải </w:t>
      </w:r>
      <w:r w:rsidR="007B62D5" w:rsidRPr="003B132D">
        <w:rPr>
          <w:rFonts w:ascii="Times New Roman" w:eastAsia="Times New Roman" w:hAnsi="Times New Roman"/>
          <w:color w:val="000000"/>
          <w:lang w:eastAsia="vi-VN"/>
        </w:rPr>
        <w:t>chi</w:t>
      </w:r>
      <w:r w:rsidR="007B62D5" w:rsidRPr="003B132D">
        <w:rPr>
          <w:rFonts w:ascii="Times New Roman" w:eastAsia="Times New Roman" w:hAnsi="Times New Roman"/>
          <w:color w:val="000000"/>
          <w:lang w:val="vi-VN" w:eastAsia="vi-VN"/>
        </w:rPr>
        <w:t xml:space="preserve"> </w:t>
      </w:r>
      <w:r w:rsidRPr="003B132D">
        <w:rPr>
          <w:rFonts w:ascii="Times New Roman" w:eastAsia="Times New Roman" w:hAnsi="Times New Roman"/>
          <w:color w:val="000000"/>
          <w:lang w:eastAsia="vi-VN"/>
        </w:rPr>
        <w:t xml:space="preserve">trả tiền nhuận bút </w:t>
      </w:r>
      <w:r w:rsidR="007B62D5" w:rsidRPr="003B132D">
        <w:rPr>
          <w:rFonts w:ascii="Times New Roman" w:eastAsia="Times New Roman" w:hAnsi="Times New Roman"/>
          <w:color w:val="000000"/>
          <w:lang w:eastAsia="vi-VN"/>
        </w:rPr>
        <w:t>sử</w:t>
      </w:r>
      <w:r w:rsidR="007B62D5" w:rsidRPr="003B132D">
        <w:rPr>
          <w:rFonts w:ascii="Times New Roman" w:eastAsia="Times New Roman" w:hAnsi="Times New Roman"/>
          <w:color w:val="000000"/>
          <w:lang w:val="vi-VN" w:eastAsia="vi-VN"/>
        </w:rPr>
        <w:t xml:space="preserve"> dụng </w:t>
      </w:r>
      <w:r w:rsidRPr="003B132D">
        <w:rPr>
          <w:rFonts w:ascii="Times New Roman" w:eastAsia="Times New Roman" w:hAnsi="Times New Roman"/>
          <w:color w:val="000000"/>
          <w:lang w:eastAsia="vi-VN"/>
        </w:rPr>
        <w:t>tác phẩm.</w:t>
      </w:r>
    </w:p>
    <w:p w14:paraId="68FF5B1A" w14:textId="7B20D0D3" w:rsidR="00005E01" w:rsidRPr="003B132D" w:rsidRDefault="00005E01" w:rsidP="003B132D">
      <w:pPr>
        <w:spacing w:before="120" w:after="120"/>
        <w:ind w:firstLine="709"/>
        <w:jc w:val="both"/>
        <w:rPr>
          <w:rFonts w:ascii="Times New Roman" w:eastAsia="Times New Roman" w:hAnsi="Times New Roman"/>
          <w:color w:val="000000"/>
          <w:lang w:eastAsia="vi-VN"/>
        </w:rPr>
      </w:pPr>
      <w:r w:rsidRPr="003B132D">
        <w:rPr>
          <w:rFonts w:ascii="Times New Roman" w:eastAsia="Times New Roman" w:hAnsi="Times New Roman"/>
          <w:color w:val="000000"/>
          <w:lang w:eastAsia="vi-VN"/>
        </w:rPr>
        <w:t>- Đối với tác phẩm không đoạt giải</w:t>
      </w:r>
      <w:r w:rsidR="00DA0C14">
        <w:rPr>
          <w:rFonts w:ascii="Times New Roman" w:eastAsia="Times New Roman" w:hAnsi="Times New Roman"/>
          <w:color w:val="000000"/>
          <w:lang w:eastAsia="vi-VN"/>
        </w:rPr>
        <w:t>,</w:t>
      </w:r>
      <w:r w:rsidRPr="003B132D">
        <w:rPr>
          <w:rFonts w:ascii="Times New Roman" w:eastAsia="Times New Roman" w:hAnsi="Times New Roman"/>
          <w:color w:val="000000"/>
          <w:lang w:eastAsia="vi-VN"/>
        </w:rPr>
        <w:t xml:space="preserve"> Ban Tổ chức không thực hiện gửi trả</w:t>
      </w:r>
      <w:r w:rsidR="001F7322">
        <w:rPr>
          <w:rFonts w:ascii="Times New Roman" w:eastAsia="Times New Roman" w:hAnsi="Times New Roman"/>
          <w:color w:val="000000"/>
          <w:lang w:eastAsia="vi-VN"/>
        </w:rPr>
        <w:t xml:space="preserve"> hồ sơ tác phẩm đã tham gia dự C</w:t>
      </w:r>
      <w:r w:rsidRPr="003B132D">
        <w:rPr>
          <w:rFonts w:ascii="Times New Roman" w:eastAsia="Times New Roman" w:hAnsi="Times New Roman"/>
          <w:color w:val="000000"/>
          <w:lang w:eastAsia="vi-VN"/>
        </w:rPr>
        <w:t>uộc thi; tổ chức, cá nhân tham gia dự thi liên hệ Ban Tổ chức để nhận lại bài dự thi nếu có nhu cầu.</w:t>
      </w:r>
    </w:p>
    <w:p w14:paraId="2756E5BD" w14:textId="77777777" w:rsidR="00005E01" w:rsidRPr="003B132D" w:rsidRDefault="00005E01" w:rsidP="003B132D">
      <w:pPr>
        <w:spacing w:before="120" w:after="120"/>
        <w:ind w:firstLine="709"/>
        <w:jc w:val="both"/>
        <w:rPr>
          <w:rFonts w:ascii="Times New Roman" w:eastAsia="Times New Roman" w:hAnsi="Times New Roman"/>
          <w:color w:val="000000"/>
          <w:lang w:val="vi-VN" w:eastAsia="vi-VN"/>
        </w:rPr>
      </w:pPr>
      <w:r w:rsidRPr="003B132D">
        <w:rPr>
          <w:rFonts w:ascii="Times New Roman" w:eastAsia="Times New Roman" w:hAnsi="Times New Roman"/>
          <w:color w:val="000000"/>
          <w:lang w:eastAsia="vi-VN"/>
        </w:rPr>
        <w:t>- Ban Tổ chức không chịu trách nhiệm về các tác phẩm gửi tham gia không đúng thể lệ và thời gian quy định của Ban Tổ chức; tác phẩm bị thất lạc, hư hỏng hoặc kém chất lượng trong quá trình tác giả gửi tác phẩm tham gia.</w:t>
      </w:r>
    </w:p>
    <w:p w14:paraId="4BB84FB6" w14:textId="34F822DE" w:rsidR="00CC5118" w:rsidRPr="00DA0C14" w:rsidRDefault="00CC5118" w:rsidP="003B132D">
      <w:pPr>
        <w:spacing w:before="120" w:after="120"/>
        <w:ind w:firstLine="709"/>
        <w:jc w:val="both"/>
        <w:rPr>
          <w:rFonts w:ascii="Times New Roman" w:eastAsia="Times New Roman" w:hAnsi="Times New Roman"/>
          <w:b/>
          <w:bCs/>
          <w:lang w:eastAsia="vi-VN"/>
        </w:rPr>
      </w:pPr>
      <w:r w:rsidRPr="003B132D">
        <w:rPr>
          <w:rFonts w:ascii="Times New Roman" w:eastAsia="Times New Roman" w:hAnsi="Times New Roman"/>
          <w:b/>
          <w:bCs/>
          <w:lang w:val="vi-VN" w:eastAsia="vi-VN"/>
        </w:rPr>
        <w:t>d) Hồ sơ, hình thức gửi tác phẩm</w:t>
      </w:r>
      <w:r w:rsidR="00DA0C14">
        <w:rPr>
          <w:rFonts w:ascii="Times New Roman" w:eastAsia="Times New Roman" w:hAnsi="Times New Roman"/>
          <w:b/>
          <w:bCs/>
          <w:lang w:eastAsia="vi-VN"/>
        </w:rPr>
        <w:t>:</w:t>
      </w:r>
    </w:p>
    <w:p w14:paraId="78D6E0F7" w14:textId="77777777" w:rsidR="00CC5118" w:rsidRPr="003B132D" w:rsidRDefault="00CC5118" w:rsidP="003B132D">
      <w:pPr>
        <w:spacing w:before="120" w:after="120"/>
        <w:ind w:firstLine="709"/>
        <w:jc w:val="both"/>
        <w:rPr>
          <w:rFonts w:ascii="Times New Roman" w:eastAsia="Times New Roman" w:hAnsi="Times New Roman"/>
          <w:lang w:val="vi-VN" w:eastAsia="vi-VN"/>
        </w:rPr>
      </w:pPr>
      <w:r w:rsidRPr="003B132D">
        <w:rPr>
          <w:rFonts w:ascii="Times New Roman" w:eastAsia="Times New Roman" w:hAnsi="Times New Roman"/>
          <w:lang w:eastAsia="vi-VN"/>
        </w:rPr>
        <w:t xml:space="preserve">- Hồ sơ tác phẩm tham gia gồm: </w:t>
      </w:r>
    </w:p>
    <w:p w14:paraId="66815A7D" w14:textId="239D1FB8" w:rsidR="00CC5118" w:rsidRPr="003B132D" w:rsidRDefault="00CC5118" w:rsidP="003B132D">
      <w:pPr>
        <w:spacing w:before="120" w:after="120"/>
        <w:ind w:firstLine="709"/>
        <w:jc w:val="both"/>
        <w:rPr>
          <w:rFonts w:ascii="Times New Roman" w:eastAsia="Times New Roman" w:hAnsi="Times New Roman"/>
          <w:lang w:val="vi-VN" w:eastAsia="vi-VN"/>
        </w:rPr>
      </w:pPr>
      <w:r w:rsidRPr="003B132D">
        <w:rPr>
          <w:rFonts w:ascii="Times New Roman" w:eastAsia="Times New Roman" w:hAnsi="Times New Roman"/>
          <w:lang w:eastAsia="vi-VN"/>
        </w:rPr>
        <w:t xml:space="preserve">+ 01 phiếu đăng ký theo mẫu đính kèm </w:t>
      </w:r>
      <w:r w:rsidR="00DA0C14">
        <w:rPr>
          <w:rFonts w:ascii="Times New Roman" w:eastAsia="Times New Roman" w:hAnsi="Times New Roman"/>
          <w:lang w:eastAsia="vi-VN"/>
        </w:rPr>
        <w:t>T</w:t>
      </w:r>
      <w:r w:rsidRPr="003B132D">
        <w:rPr>
          <w:rFonts w:ascii="Times New Roman" w:eastAsia="Times New Roman" w:hAnsi="Times New Roman"/>
          <w:lang w:eastAsia="vi-VN"/>
        </w:rPr>
        <w:t xml:space="preserve">hể lệ </w:t>
      </w:r>
      <w:r w:rsidRPr="003B132D">
        <w:rPr>
          <w:rFonts w:ascii="Times New Roman" w:eastAsia="Times New Roman" w:hAnsi="Times New Roman"/>
          <w:i/>
          <w:iCs/>
          <w:lang w:eastAsia="vi-VN"/>
        </w:rPr>
        <w:t>(Bản PDF nếu gửi qua đường thư điện tử)</w:t>
      </w:r>
      <w:r w:rsidR="00DA0C14">
        <w:rPr>
          <w:rFonts w:ascii="Times New Roman" w:eastAsia="Times New Roman" w:hAnsi="Times New Roman"/>
          <w:lang w:eastAsia="vi-VN"/>
        </w:rPr>
        <w:t>.</w:t>
      </w:r>
    </w:p>
    <w:p w14:paraId="4BDF382C" w14:textId="7D5A9453" w:rsidR="00CC5118" w:rsidRPr="00DA0C14" w:rsidRDefault="00CC5118" w:rsidP="003B132D">
      <w:pPr>
        <w:spacing w:before="120" w:after="120"/>
        <w:ind w:firstLine="709"/>
        <w:jc w:val="both"/>
        <w:rPr>
          <w:rFonts w:ascii="Times New Roman" w:eastAsia="Times New Roman" w:hAnsi="Times New Roman"/>
          <w:iCs/>
          <w:lang w:val="vi-VN" w:eastAsia="vi-VN"/>
        </w:rPr>
      </w:pPr>
      <w:r w:rsidRPr="003B132D">
        <w:rPr>
          <w:rFonts w:ascii="Times New Roman" w:eastAsia="Times New Roman" w:hAnsi="Times New Roman"/>
          <w:lang w:eastAsia="vi-VN"/>
        </w:rPr>
        <w:lastRenderedPageBreak/>
        <w:t xml:space="preserve">+ 01 bản ký âm đầy đủ phần nhạc và lời ca khúc trên giấy A4 </w:t>
      </w:r>
      <w:r w:rsidRPr="003B132D">
        <w:rPr>
          <w:rFonts w:ascii="Times New Roman" w:eastAsia="Times New Roman" w:hAnsi="Times New Roman"/>
          <w:i/>
          <w:iCs/>
          <w:lang w:eastAsia="vi-VN"/>
        </w:rPr>
        <w:t>(Bản PDF nếu gửi qua đường thư điện tử)</w:t>
      </w:r>
      <w:r w:rsidR="00DA0C14">
        <w:rPr>
          <w:rFonts w:ascii="Times New Roman" w:eastAsia="Times New Roman" w:hAnsi="Times New Roman"/>
          <w:i/>
          <w:iCs/>
          <w:lang w:eastAsia="vi-VN"/>
        </w:rPr>
        <w:t>;</w:t>
      </w:r>
      <w:r w:rsidRPr="003B132D">
        <w:rPr>
          <w:rFonts w:ascii="Times New Roman" w:eastAsia="Times New Roman" w:hAnsi="Times New Roman"/>
          <w:lang w:eastAsia="vi-VN"/>
        </w:rPr>
        <w:t xml:space="preserve"> 01 bản thu âm ca khúc đã hoà âm</w:t>
      </w:r>
      <w:r w:rsidRPr="003B132D">
        <w:rPr>
          <w:rFonts w:ascii="Times New Roman" w:eastAsia="Times New Roman" w:hAnsi="Times New Roman"/>
          <w:lang w:val="vi-VN" w:eastAsia="vi-VN"/>
        </w:rPr>
        <w:t>,</w:t>
      </w:r>
      <w:r w:rsidRPr="003B132D">
        <w:rPr>
          <w:rFonts w:ascii="Times New Roman" w:eastAsia="Times New Roman" w:hAnsi="Times New Roman"/>
          <w:lang w:eastAsia="vi-VN"/>
        </w:rPr>
        <w:t xml:space="preserve"> phối khí theo định dạng file MP3 g</w:t>
      </w:r>
      <w:r w:rsidR="00DA0C14">
        <w:rPr>
          <w:rFonts w:ascii="Times New Roman" w:eastAsia="Times New Roman" w:hAnsi="Times New Roman"/>
          <w:lang w:eastAsia="vi-VN"/>
        </w:rPr>
        <w:t>ử</w:t>
      </w:r>
      <w:r w:rsidRPr="003B132D">
        <w:rPr>
          <w:rFonts w:ascii="Times New Roman" w:eastAsia="Times New Roman" w:hAnsi="Times New Roman"/>
          <w:lang w:eastAsia="vi-VN"/>
        </w:rPr>
        <w:t>i qua thư điện tử</w:t>
      </w:r>
      <w:r w:rsidR="00DA0C14">
        <w:rPr>
          <w:rFonts w:ascii="Times New Roman" w:eastAsia="Times New Roman" w:hAnsi="Times New Roman"/>
          <w:lang w:eastAsia="vi-VN"/>
        </w:rPr>
        <w:t xml:space="preserve"> </w:t>
      </w:r>
      <w:r w:rsidRPr="003B132D">
        <w:rPr>
          <w:rFonts w:ascii="Times New Roman" w:eastAsia="Times New Roman" w:hAnsi="Times New Roman"/>
          <w:i/>
          <w:iCs/>
          <w:lang w:eastAsia="vi-VN"/>
        </w:rPr>
        <w:t>(Lưu trữ trong USB nếu gửi trực tiếp hoặc qua đường bưu điện)</w:t>
      </w:r>
      <w:r w:rsidR="00DA0C14">
        <w:rPr>
          <w:rFonts w:ascii="Times New Roman" w:eastAsia="Times New Roman" w:hAnsi="Times New Roman"/>
          <w:i/>
          <w:iCs/>
          <w:lang w:eastAsia="vi-VN"/>
        </w:rPr>
        <w:t xml:space="preserve">. </w:t>
      </w:r>
      <w:r w:rsidRPr="00DA0C14">
        <w:rPr>
          <w:rFonts w:ascii="Times New Roman" w:eastAsia="Times New Roman" w:hAnsi="Times New Roman"/>
          <w:iCs/>
          <w:lang w:eastAsia="vi-VN"/>
        </w:rPr>
        <w:t xml:space="preserve">Không ghi họ, tên, bút danh trong tác phẩm hoặc các vật phẩm thể hiện tác phẩm gửi kèm nào khác. Ban </w:t>
      </w:r>
      <w:r w:rsidR="00DA0C14" w:rsidRPr="00DA0C14">
        <w:rPr>
          <w:rFonts w:ascii="Times New Roman" w:eastAsia="Times New Roman" w:hAnsi="Times New Roman"/>
          <w:iCs/>
          <w:lang w:eastAsia="vi-VN"/>
        </w:rPr>
        <w:t>T</w:t>
      </w:r>
      <w:r w:rsidRPr="00DA0C14">
        <w:rPr>
          <w:rFonts w:ascii="Times New Roman" w:eastAsia="Times New Roman" w:hAnsi="Times New Roman"/>
          <w:iCs/>
          <w:lang w:eastAsia="vi-VN"/>
        </w:rPr>
        <w:t xml:space="preserve">ổ chức </w:t>
      </w:r>
      <w:r w:rsidR="001F7322" w:rsidRPr="00DA0C14">
        <w:rPr>
          <w:rFonts w:ascii="Times New Roman" w:eastAsia="Times New Roman" w:hAnsi="Times New Roman"/>
          <w:iCs/>
          <w:lang w:eastAsia="vi-VN"/>
        </w:rPr>
        <w:t>C</w:t>
      </w:r>
      <w:r w:rsidRPr="00DA0C14">
        <w:rPr>
          <w:rFonts w:ascii="Times New Roman" w:eastAsia="Times New Roman" w:hAnsi="Times New Roman"/>
          <w:iCs/>
          <w:lang w:eastAsia="vi-VN"/>
        </w:rPr>
        <w:t xml:space="preserve">uộc thi </w:t>
      </w:r>
      <w:r w:rsidR="007B62D5" w:rsidRPr="00DA0C14">
        <w:rPr>
          <w:rFonts w:ascii="Times New Roman" w:eastAsia="Times New Roman" w:hAnsi="Times New Roman"/>
          <w:iCs/>
          <w:lang w:eastAsia="vi-VN"/>
        </w:rPr>
        <w:t>sẽ</w:t>
      </w:r>
      <w:r w:rsidR="007B62D5" w:rsidRPr="00DA0C14">
        <w:rPr>
          <w:rFonts w:ascii="Times New Roman" w:eastAsia="Times New Roman" w:hAnsi="Times New Roman"/>
          <w:iCs/>
          <w:lang w:val="vi-VN" w:eastAsia="vi-VN"/>
        </w:rPr>
        <w:t xml:space="preserve"> </w:t>
      </w:r>
      <w:r w:rsidRPr="00DA0C14">
        <w:rPr>
          <w:rFonts w:ascii="Times New Roman" w:eastAsia="Times New Roman" w:hAnsi="Times New Roman"/>
          <w:iCs/>
          <w:lang w:eastAsia="vi-VN"/>
        </w:rPr>
        <w:t xml:space="preserve">mã hoá các tác phẩm dự thi trước khi chuyển cho </w:t>
      </w:r>
      <w:r w:rsidR="007B62D5" w:rsidRPr="00DA0C14">
        <w:rPr>
          <w:rFonts w:ascii="Times New Roman" w:eastAsia="Times New Roman" w:hAnsi="Times New Roman"/>
          <w:iCs/>
          <w:lang w:eastAsia="vi-VN"/>
        </w:rPr>
        <w:t>Ban</w:t>
      </w:r>
      <w:r w:rsidR="007B62D5" w:rsidRPr="00DA0C14">
        <w:rPr>
          <w:rFonts w:ascii="Times New Roman" w:eastAsia="Times New Roman" w:hAnsi="Times New Roman"/>
          <w:iCs/>
          <w:lang w:val="vi-VN" w:eastAsia="vi-VN"/>
        </w:rPr>
        <w:t xml:space="preserve"> Giám khảo</w:t>
      </w:r>
      <w:r w:rsidRPr="00DA0C14">
        <w:rPr>
          <w:rFonts w:ascii="Times New Roman" w:eastAsia="Times New Roman" w:hAnsi="Times New Roman"/>
          <w:iCs/>
          <w:lang w:eastAsia="vi-VN"/>
        </w:rPr>
        <w:t xml:space="preserve"> tiến hành chấm tác phẩm</w:t>
      </w:r>
      <w:r w:rsidR="007B62D5" w:rsidRPr="00DA0C14">
        <w:rPr>
          <w:rFonts w:ascii="Times New Roman" w:eastAsia="Times New Roman" w:hAnsi="Times New Roman"/>
          <w:iCs/>
          <w:lang w:val="vi-VN" w:eastAsia="vi-VN"/>
        </w:rPr>
        <w:t xml:space="preserve"> dự thi</w:t>
      </w:r>
      <w:r w:rsidRPr="00DA0C14">
        <w:rPr>
          <w:rFonts w:ascii="Times New Roman" w:eastAsia="Times New Roman" w:hAnsi="Times New Roman"/>
          <w:iCs/>
          <w:lang w:eastAsia="vi-VN"/>
        </w:rPr>
        <w:t>.</w:t>
      </w:r>
      <w:r w:rsidRPr="00DA0C14">
        <w:rPr>
          <w:rFonts w:ascii="Times New Roman" w:eastAsia="Times New Roman" w:hAnsi="Times New Roman"/>
          <w:lang w:eastAsia="vi-VN"/>
        </w:rPr>
        <w:t xml:space="preserve"> </w:t>
      </w:r>
    </w:p>
    <w:p w14:paraId="1C8A2F09" w14:textId="594EBBE8" w:rsidR="007B62D5" w:rsidRPr="003B132D" w:rsidRDefault="00CC5118" w:rsidP="003B132D">
      <w:pPr>
        <w:spacing w:before="120" w:after="120"/>
        <w:ind w:firstLine="709"/>
        <w:jc w:val="both"/>
        <w:rPr>
          <w:rFonts w:ascii="Times New Roman" w:eastAsia="Times New Roman" w:hAnsi="Times New Roman"/>
          <w:lang w:val="vi-VN" w:eastAsia="vi-VN"/>
        </w:rPr>
      </w:pPr>
      <w:r w:rsidRPr="003B132D">
        <w:rPr>
          <w:rFonts w:ascii="Times New Roman" w:eastAsia="Times New Roman" w:hAnsi="Times New Roman"/>
          <w:lang w:eastAsia="vi-VN"/>
        </w:rPr>
        <w:t>+ 01 bản thông tin cá nhân gồm: Họ và tên tác giả (</w:t>
      </w:r>
      <w:r w:rsidRPr="003B132D">
        <w:rPr>
          <w:rFonts w:ascii="Times New Roman" w:eastAsia="Times New Roman" w:hAnsi="Times New Roman"/>
          <w:i/>
          <w:iCs/>
          <w:lang w:eastAsia="vi-VN"/>
        </w:rPr>
        <w:t>Bút danh, nghệ danh nếu có)</w:t>
      </w:r>
      <w:r w:rsidRPr="003B132D">
        <w:rPr>
          <w:rFonts w:ascii="Times New Roman" w:eastAsia="Times New Roman" w:hAnsi="Times New Roman"/>
          <w:lang w:eastAsia="vi-VN"/>
        </w:rPr>
        <w:t xml:space="preserve">, năm sinh, địa chỉ, điện thoại, email... phần nhạc, phần lời hoặc phỏng thơ </w:t>
      </w:r>
      <w:r w:rsidRPr="003B132D">
        <w:rPr>
          <w:rFonts w:ascii="Times New Roman" w:eastAsia="Times New Roman" w:hAnsi="Times New Roman"/>
          <w:i/>
          <w:iCs/>
          <w:lang w:eastAsia="vi-VN"/>
        </w:rPr>
        <w:t>(ghi rõ tác giả thơ)</w:t>
      </w:r>
      <w:r w:rsidRPr="003B132D">
        <w:rPr>
          <w:rFonts w:ascii="Times New Roman" w:eastAsia="Times New Roman" w:hAnsi="Times New Roman"/>
          <w:lang w:val="vi-VN" w:eastAsia="vi-VN"/>
        </w:rPr>
        <w:t xml:space="preserve">; </w:t>
      </w:r>
      <w:r w:rsidRPr="003B132D">
        <w:rPr>
          <w:rFonts w:ascii="Times New Roman" w:eastAsia="Times New Roman" w:hAnsi="Times New Roman"/>
          <w:lang w:eastAsia="vi-VN"/>
        </w:rPr>
        <w:t xml:space="preserve">văn bản thoả thuận của tập thể các tác giả </w:t>
      </w:r>
      <w:r w:rsidR="00DF4AAD">
        <w:rPr>
          <w:rFonts w:ascii="Times New Roman" w:eastAsia="Times New Roman" w:hAnsi="Times New Roman"/>
          <w:lang w:eastAsia="vi-VN"/>
        </w:rPr>
        <w:t>ủy</w:t>
      </w:r>
      <w:r w:rsidRPr="003B132D">
        <w:rPr>
          <w:rFonts w:ascii="Times New Roman" w:eastAsia="Times New Roman" w:hAnsi="Times New Roman"/>
          <w:lang w:eastAsia="vi-VN"/>
        </w:rPr>
        <w:t xml:space="preserve"> quyền cho một hoặc một nhóm tác giả đứng ra đại diện tham dự </w:t>
      </w:r>
      <w:r w:rsidRPr="003B132D">
        <w:rPr>
          <w:rFonts w:ascii="Times New Roman" w:eastAsia="Times New Roman" w:hAnsi="Times New Roman"/>
          <w:i/>
          <w:lang w:eastAsia="vi-VN"/>
        </w:rPr>
        <w:t>(đối với tác phẩm có nhiều tác giả)</w:t>
      </w:r>
      <w:r w:rsidRPr="003B132D">
        <w:rPr>
          <w:rFonts w:ascii="Times New Roman" w:eastAsia="Times New Roman" w:hAnsi="Times New Roman"/>
          <w:i/>
          <w:lang w:val="vi-VN" w:eastAsia="vi-VN"/>
        </w:rPr>
        <w:t xml:space="preserve">; </w:t>
      </w:r>
      <w:r w:rsidR="007B62D5" w:rsidRPr="003B132D">
        <w:rPr>
          <w:rFonts w:ascii="Times New Roman" w:eastAsia="Times New Roman" w:hAnsi="Times New Roman"/>
          <w:lang w:eastAsia="vi-VN"/>
        </w:rPr>
        <w:t>cho</w:t>
      </w:r>
      <w:r w:rsidR="007B62D5" w:rsidRPr="003B132D">
        <w:rPr>
          <w:rFonts w:ascii="Times New Roman" w:eastAsia="Times New Roman" w:hAnsi="Times New Roman"/>
          <w:lang w:val="vi-VN" w:eastAsia="vi-VN"/>
        </w:rPr>
        <w:t xml:space="preserve"> vào</w:t>
      </w:r>
      <w:r w:rsidR="007B62D5" w:rsidRPr="003B132D">
        <w:rPr>
          <w:rFonts w:ascii="Times New Roman" w:eastAsia="Times New Roman" w:hAnsi="Times New Roman"/>
          <w:lang w:eastAsia="vi-VN"/>
        </w:rPr>
        <w:t xml:space="preserve"> trong một bì thư được dán kín. Ban </w:t>
      </w:r>
      <w:r w:rsidR="00DF4AAD">
        <w:rPr>
          <w:rFonts w:ascii="Times New Roman" w:eastAsia="Times New Roman" w:hAnsi="Times New Roman"/>
          <w:lang w:eastAsia="vi-VN"/>
        </w:rPr>
        <w:t>T</w:t>
      </w:r>
      <w:r w:rsidR="007B62D5" w:rsidRPr="003B132D">
        <w:rPr>
          <w:rFonts w:ascii="Times New Roman" w:eastAsia="Times New Roman" w:hAnsi="Times New Roman"/>
          <w:lang w:eastAsia="vi-VN"/>
        </w:rPr>
        <w:t xml:space="preserve">ổ chức chỉ mở phong bì này khi giải đã chấm xong, để tìm tên tác giả và những thông tin cần thiết. </w:t>
      </w:r>
    </w:p>
    <w:p w14:paraId="160FA73A" w14:textId="663C54C0" w:rsidR="007B62D5" w:rsidRPr="003B132D" w:rsidRDefault="007B62D5" w:rsidP="003B132D">
      <w:pPr>
        <w:spacing w:before="120" w:after="120"/>
        <w:ind w:firstLine="709"/>
        <w:jc w:val="both"/>
        <w:rPr>
          <w:rFonts w:ascii="Times New Roman" w:eastAsia="Times New Roman" w:hAnsi="Times New Roman"/>
          <w:i/>
          <w:color w:val="000000"/>
          <w:lang w:val="vi-VN" w:eastAsia="vi-VN"/>
        </w:rPr>
      </w:pPr>
      <w:r w:rsidRPr="003B132D">
        <w:rPr>
          <w:rFonts w:ascii="Times New Roman" w:eastAsia="Times New Roman" w:hAnsi="Times New Roman"/>
          <w:color w:val="000000"/>
          <w:lang w:eastAsia="vi-VN"/>
        </w:rPr>
        <w:t>- Hình</w:t>
      </w:r>
      <w:r w:rsidRPr="003B132D">
        <w:rPr>
          <w:rFonts w:ascii="Times New Roman" w:eastAsia="Times New Roman" w:hAnsi="Times New Roman"/>
          <w:color w:val="000000"/>
          <w:lang w:val="vi-VN" w:eastAsia="vi-VN"/>
        </w:rPr>
        <w:t xml:space="preserve"> thức gửi tác phẩm: </w:t>
      </w:r>
      <w:r w:rsidRPr="003B132D">
        <w:rPr>
          <w:rFonts w:ascii="Times New Roman" w:eastAsia="Times New Roman" w:hAnsi="Times New Roman"/>
          <w:color w:val="000000"/>
          <w:lang w:eastAsia="vi-VN"/>
        </w:rPr>
        <w:t>Các</w:t>
      </w:r>
      <w:r w:rsidRPr="003B132D">
        <w:rPr>
          <w:rFonts w:ascii="Times New Roman" w:eastAsia="Times New Roman" w:hAnsi="Times New Roman"/>
          <w:color w:val="000000"/>
          <w:lang w:val="vi-VN" w:eastAsia="vi-VN"/>
        </w:rPr>
        <w:t xml:space="preserve"> tập thể</w:t>
      </w:r>
      <w:r w:rsidRPr="003B132D">
        <w:rPr>
          <w:rFonts w:ascii="Times New Roman" w:eastAsia="Times New Roman" w:hAnsi="Times New Roman"/>
          <w:color w:val="000000"/>
          <w:lang w:eastAsia="vi-VN"/>
        </w:rPr>
        <w:t xml:space="preserve">, cá nhân tham gia Cuộc thi theo hình thức gửi hồ sơ về Ban Tổ chức Cuộc thi bằng hình thức trực tiếp hoặc qua đường bưu điện </w:t>
      </w:r>
      <w:r w:rsidRPr="003B132D">
        <w:rPr>
          <w:rFonts w:ascii="Times New Roman" w:eastAsia="Times New Roman" w:hAnsi="Times New Roman"/>
          <w:i/>
          <w:color w:val="000000"/>
          <w:lang w:eastAsia="vi-VN"/>
        </w:rPr>
        <w:t>(Trường hợp gửi hồ sơ qua bưu điện, ngày gửi hồ sơ dự thi được tính theo dấu bưu điện).</w:t>
      </w:r>
    </w:p>
    <w:p w14:paraId="7CAE5D86" w14:textId="3C8B924A" w:rsidR="00005E01" w:rsidRPr="003B132D" w:rsidRDefault="00005E01" w:rsidP="003B132D">
      <w:pPr>
        <w:spacing w:before="120" w:after="120"/>
        <w:ind w:firstLine="709"/>
        <w:jc w:val="both"/>
        <w:rPr>
          <w:rFonts w:ascii="Times New Roman" w:eastAsia="Calibri" w:hAnsi="Times New Roman"/>
          <w:b/>
        </w:rPr>
      </w:pPr>
      <w:r w:rsidRPr="003B132D">
        <w:rPr>
          <w:rFonts w:ascii="Times New Roman" w:eastAsia="Calibri" w:hAnsi="Times New Roman"/>
          <w:b/>
        </w:rPr>
        <w:t>2. Quy định về loại hình ảnh nghệ thuật</w:t>
      </w:r>
      <w:r w:rsidR="00DF4AAD">
        <w:rPr>
          <w:rFonts w:ascii="Times New Roman" w:eastAsia="Calibri" w:hAnsi="Times New Roman"/>
          <w:b/>
        </w:rPr>
        <w:t>:</w:t>
      </w:r>
    </w:p>
    <w:p w14:paraId="4846E66C" w14:textId="143A02D2" w:rsidR="00CC5118" w:rsidRPr="00871D57" w:rsidRDefault="00CC5118" w:rsidP="003B132D">
      <w:pPr>
        <w:spacing w:before="120" w:after="120"/>
        <w:ind w:firstLine="709"/>
        <w:jc w:val="both"/>
        <w:rPr>
          <w:rFonts w:ascii="Times New Roman" w:eastAsia="Calibri" w:hAnsi="Times New Roman"/>
          <w:b/>
          <w:bCs/>
        </w:rPr>
      </w:pPr>
      <w:r w:rsidRPr="003B132D">
        <w:rPr>
          <w:rFonts w:ascii="Times New Roman" w:eastAsia="Calibri" w:hAnsi="Times New Roman"/>
          <w:b/>
          <w:bCs/>
          <w:lang w:val="vi-VN"/>
        </w:rPr>
        <w:t>a) Thể loại: Ảnh nghệ thuật</w:t>
      </w:r>
      <w:r w:rsidR="00871D57">
        <w:rPr>
          <w:rFonts w:ascii="Times New Roman" w:eastAsia="Calibri" w:hAnsi="Times New Roman"/>
          <w:b/>
          <w:bCs/>
        </w:rPr>
        <w:t>:</w:t>
      </w:r>
    </w:p>
    <w:p w14:paraId="478B06CA" w14:textId="37AACDE5" w:rsidR="007B62D5" w:rsidRPr="003B132D" w:rsidRDefault="00CC5118" w:rsidP="003B132D">
      <w:pPr>
        <w:spacing w:before="120" w:after="120"/>
        <w:ind w:firstLine="709"/>
        <w:jc w:val="both"/>
        <w:rPr>
          <w:rFonts w:ascii="Times New Roman" w:eastAsia="Calibri" w:hAnsi="Times New Roman"/>
          <w:lang w:val="vi-VN"/>
        </w:rPr>
      </w:pPr>
      <w:r w:rsidRPr="003B132D">
        <w:rPr>
          <w:rFonts w:ascii="Times New Roman" w:eastAsia="Calibri" w:hAnsi="Times New Roman"/>
        </w:rPr>
        <w:t>Ảnh màu</w:t>
      </w:r>
      <w:r w:rsidRPr="003B132D">
        <w:rPr>
          <w:rFonts w:ascii="Times New Roman" w:eastAsia="Calibri" w:hAnsi="Times New Roman"/>
          <w:lang w:val="vi-VN"/>
        </w:rPr>
        <w:t xml:space="preserve"> hoặc ảnh đen trắng</w:t>
      </w:r>
      <w:r w:rsidRPr="003B132D">
        <w:rPr>
          <w:rFonts w:ascii="Times New Roman" w:eastAsia="Calibri" w:hAnsi="Times New Roman"/>
        </w:rPr>
        <w:t xml:space="preserve"> được chụp trong địa giới hành chính tỉnh</w:t>
      </w:r>
      <w:r w:rsidRPr="003B132D">
        <w:rPr>
          <w:rFonts w:ascii="Times New Roman" w:eastAsia="Calibri" w:hAnsi="Times New Roman"/>
          <w:lang w:val="vi-VN"/>
        </w:rPr>
        <w:t xml:space="preserve"> </w:t>
      </w:r>
      <w:r w:rsidR="00005E01" w:rsidRPr="003B132D">
        <w:rPr>
          <w:rFonts w:ascii="Times New Roman" w:eastAsia="Calibri" w:hAnsi="Times New Roman"/>
        </w:rPr>
        <w:t>Ninh Thuận.</w:t>
      </w:r>
      <w:r w:rsidRPr="003B132D">
        <w:rPr>
          <w:rFonts w:ascii="Times New Roman" w:eastAsia="Calibri" w:hAnsi="Times New Roman"/>
          <w:lang w:val="vi-VN"/>
        </w:rPr>
        <w:t xml:space="preserve"> </w:t>
      </w:r>
      <w:r w:rsidR="007B62D5" w:rsidRPr="003B132D">
        <w:rPr>
          <w:rFonts w:ascii="Times New Roman" w:eastAsia="Calibri" w:hAnsi="Times New Roman"/>
        </w:rPr>
        <w:t>Ảnh dự thi dưới dạng kỹ thuật số</w:t>
      </w:r>
      <w:r w:rsidR="007B62D5" w:rsidRPr="003B132D">
        <w:rPr>
          <w:rFonts w:ascii="Times New Roman" w:eastAsia="Calibri" w:hAnsi="Times New Roman"/>
          <w:lang w:val="vi-VN"/>
        </w:rPr>
        <w:t xml:space="preserve"> </w:t>
      </w:r>
      <w:r w:rsidR="007B62D5" w:rsidRPr="003B132D">
        <w:rPr>
          <w:rFonts w:ascii="Times New Roman" w:eastAsia="Calibri" w:hAnsi="Times New Roman"/>
        </w:rPr>
        <w:t>kèm theo file định dạng JPG, dung lượng tác phẩm từ 6Mb trở</w:t>
      </w:r>
      <w:r w:rsidR="007B62D5" w:rsidRPr="003B132D">
        <w:rPr>
          <w:rFonts w:ascii="Times New Roman" w:eastAsia="Calibri" w:hAnsi="Times New Roman"/>
          <w:lang w:val="vi-VN"/>
        </w:rPr>
        <w:t xml:space="preserve"> lên</w:t>
      </w:r>
      <w:r w:rsidR="007B62D5" w:rsidRPr="003B132D">
        <w:rPr>
          <w:rFonts w:ascii="Times New Roman" w:eastAsia="Calibri" w:hAnsi="Times New Roman"/>
        </w:rPr>
        <w:t>, độ phân giải 300dpi. Kích thước chiều dài của tối thiểu là 3000px. Ảnh không được bo viền hoặc đặt bất cứ nhận dạng nào trên ảnh</w:t>
      </w:r>
      <w:r w:rsidR="007B62D5" w:rsidRPr="003B132D">
        <w:rPr>
          <w:rFonts w:ascii="Times New Roman" w:eastAsia="Calibri" w:hAnsi="Times New Roman"/>
          <w:lang w:val="vi-VN"/>
        </w:rPr>
        <w:t xml:space="preserve">; </w:t>
      </w:r>
      <w:r w:rsidRPr="003B132D">
        <w:rPr>
          <w:rFonts w:ascii="Times New Roman" w:eastAsia="Calibri" w:hAnsi="Times New Roman"/>
        </w:rPr>
        <w:t xml:space="preserve">tác phẩm được sử dụng kỹ thuật Photoshop nhưng không được cắt ghép làm sai bối cảnh </w:t>
      </w:r>
      <w:r w:rsidR="007B62D5" w:rsidRPr="003B132D">
        <w:rPr>
          <w:rFonts w:ascii="Times New Roman" w:eastAsia="Calibri" w:hAnsi="Times New Roman"/>
        </w:rPr>
        <w:t>thật</w:t>
      </w:r>
      <w:r w:rsidR="007B62D5" w:rsidRPr="003B132D">
        <w:rPr>
          <w:rFonts w:ascii="Times New Roman" w:eastAsia="Calibri" w:hAnsi="Times New Roman"/>
          <w:lang w:val="vi-VN"/>
        </w:rPr>
        <w:t>.</w:t>
      </w:r>
    </w:p>
    <w:p w14:paraId="7844A4B9" w14:textId="77777777" w:rsidR="00CC5118" w:rsidRPr="003B132D" w:rsidRDefault="00CC5118" w:rsidP="003B132D">
      <w:pPr>
        <w:spacing w:before="120" w:after="120"/>
        <w:ind w:firstLine="709"/>
        <w:jc w:val="both"/>
        <w:rPr>
          <w:rFonts w:ascii="Times New Roman" w:eastAsia="Calibri" w:hAnsi="Times New Roman"/>
          <w:b/>
          <w:bCs/>
          <w:lang w:val="vi-VN"/>
        </w:rPr>
      </w:pPr>
      <w:r w:rsidRPr="003B132D">
        <w:rPr>
          <w:rFonts w:ascii="Times New Roman" w:eastAsia="Calibri" w:hAnsi="Times New Roman"/>
          <w:b/>
          <w:bCs/>
          <w:lang w:val="vi-VN"/>
        </w:rPr>
        <w:t>b) Số lượng:</w:t>
      </w:r>
    </w:p>
    <w:p w14:paraId="7C704204" w14:textId="10EBF7B8" w:rsidR="00CC5118" w:rsidRPr="003B132D" w:rsidRDefault="00CC5118" w:rsidP="003B132D">
      <w:pPr>
        <w:spacing w:before="120" w:after="120"/>
        <w:ind w:firstLine="709"/>
        <w:jc w:val="both"/>
        <w:rPr>
          <w:rFonts w:ascii="Times New Roman" w:eastAsia="Calibri" w:hAnsi="Times New Roman"/>
          <w:lang w:val="vi-VN"/>
        </w:rPr>
      </w:pPr>
      <w:r w:rsidRPr="003B132D">
        <w:rPr>
          <w:rFonts w:ascii="Times New Roman" w:eastAsia="Calibri" w:hAnsi="Times New Roman"/>
        </w:rPr>
        <w:t xml:space="preserve">- Các tác phẩm dự thi có thể là ảnh đơn, ảnh bộ, ảnh màu hoặc đen trắng. Trong đó, ảnh bộ là một nhóm từ 5 đến 8 ảnh kèm theo maket của bộ ảnh. Tác giả phải đánh số thứ tự từng ảnh trong bộ ảnh dự thi. </w:t>
      </w:r>
    </w:p>
    <w:p w14:paraId="79A19A8C" w14:textId="380FB0ED" w:rsidR="00005E01" w:rsidRPr="003B132D" w:rsidRDefault="00005E01" w:rsidP="003B132D">
      <w:pPr>
        <w:spacing w:before="120" w:after="120"/>
        <w:ind w:firstLine="709"/>
        <w:jc w:val="both"/>
        <w:rPr>
          <w:rFonts w:ascii="Times New Roman" w:eastAsia="Calibri" w:hAnsi="Times New Roman"/>
          <w:lang w:val="vi-VN"/>
        </w:rPr>
      </w:pPr>
      <w:r w:rsidRPr="003B132D">
        <w:rPr>
          <w:rFonts w:ascii="Times New Roman" w:eastAsia="Calibri" w:hAnsi="Times New Roman"/>
        </w:rPr>
        <w:t xml:space="preserve">- </w:t>
      </w:r>
      <w:r w:rsidR="007B62D5" w:rsidRPr="003B132D">
        <w:rPr>
          <w:rFonts w:ascii="Times New Roman" w:eastAsia="Calibri" w:hAnsi="Times New Roman"/>
        </w:rPr>
        <w:t>Mỗi tác giả được gửi tối đa 10 ảnh đơn hoặc bộ ảnh tham dự.</w:t>
      </w:r>
      <w:r w:rsidR="007B62D5" w:rsidRPr="003B132D">
        <w:rPr>
          <w:rFonts w:ascii="Times New Roman" w:eastAsia="Calibri" w:hAnsi="Times New Roman"/>
          <w:lang w:val="vi-VN"/>
        </w:rPr>
        <w:t xml:space="preserve"> </w:t>
      </w:r>
      <w:r w:rsidRPr="003B132D">
        <w:rPr>
          <w:rFonts w:ascii="Times New Roman" w:eastAsia="Calibri" w:hAnsi="Times New Roman"/>
        </w:rPr>
        <w:t>Trong trường hợp tác giả gửi ảnh dự thi bao gồm cả ảnh đơn và ảnh bộ thì ảnh đơn không trùng với ảnh trong ảnh bộ.</w:t>
      </w:r>
    </w:p>
    <w:p w14:paraId="47B2D9E1" w14:textId="77777777" w:rsidR="00005E01" w:rsidRPr="003B132D" w:rsidRDefault="00005E01" w:rsidP="003B132D">
      <w:pPr>
        <w:spacing w:before="120" w:after="120"/>
        <w:ind w:firstLine="709"/>
        <w:jc w:val="both"/>
        <w:rPr>
          <w:rFonts w:ascii="Times New Roman" w:eastAsia="Calibri" w:hAnsi="Times New Roman"/>
        </w:rPr>
      </w:pPr>
      <w:r w:rsidRPr="003B132D">
        <w:rPr>
          <w:rFonts w:ascii="Times New Roman" w:eastAsia="Calibri" w:hAnsi="Times New Roman"/>
        </w:rPr>
        <w:t>+ Ảnh đơn: Mỗi ảnh là 01 tác phẩm (đặt tên tác phẩm, năm chụp và chú thích thêm về tác phẩm nếu có).</w:t>
      </w:r>
    </w:p>
    <w:p w14:paraId="335D71AB" w14:textId="77777777" w:rsidR="00005E01" w:rsidRPr="003B132D" w:rsidRDefault="00005E01" w:rsidP="003B132D">
      <w:pPr>
        <w:spacing w:before="120" w:after="120"/>
        <w:ind w:firstLine="709"/>
        <w:jc w:val="both"/>
        <w:rPr>
          <w:rFonts w:ascii="Times New Roman" w:eastAsia="Calibri" w:hAnsi="Times New Roman"/>
          <w:lang w:val="vi-VN"/>
        </w:rPr>
      </w:pPr>
      <w:r w:rsidRPr="003B132D">
        <w:rPr>
          <w:rFonts w:ascii="Times New Roman" w:eastAsia="Calibri" w:hAnsi="Times New Roman"/>
        </w:rPr>
        <w:t>+ Ảnh bộ: Mỗi bộ ảnh được coi là một tác phẩm, gồm từ 05 đến 08 ảnh; mỗi bộ ảnh có phần chú thích trực tiếp ở phần dưới của mỗi ảnh, năm chụp và giới thiệu nội dung của bộ ảnh (tối da là 150 từ).</w:t>
      </w:r>
    </w:p>
    <w:p w14:paraId="22DE7A4D" w14:textId="108AE060" w:rsidR="00CC5118" w:rsidRPr="00871D57" w:rsidRDefault="00CC5118" w:rsidP="003B132D">
      <w:pPr>
        <w:spacing w:before="120" w:after="120"/>
        <w:ind w:firstLine="709"/>
        <w:jc w:val="both"/>
        <w:rPr>
          <w:rFonts w:ascii="Times New Roman" w:eastAsia="Calibri" w:hAnsi="Times New Roman"/>
          <w:b/>
          <w:bCs/>
        </w:rPr>
      </w:pPr>
      <w:r w:rsidRPr="003B132D">
        <w:rPr>
          <w:rFonts w:ascii="Times New Roman" w:eastAsia="Calibri" w:hAnsi="Times New Roman"/>
          <w:b/>
          <w:bCs/>
          <w:lang w:val="vi-VN"/>
        </w:rPr>
        <w:t>c) Điều kiện</w:t>
      </w:r>
      <w:r w:rsidR="00871D57">
        <w:rPr>
          <w:rFonts w:ascii="Times New Roman" w:eastAsia="Calibri" w:hAnsi="Times New Roman"/>
          <w:b/>
          <w:bCs/>
        </w:rPr>
        <w:t>:</w:t>
      </w:r>
    </w:p>
    <w:p w14:paraId="5CF01C13" w14:textId="59E586EF" w:rsidR="007B62D5" w:rsidRPr="003B132D" w:rsidRDefault="00CC5118" w:rsidP="003B132D">
      <w:pPr>
        <w:spacing w:before="120" w:after="120"/>
        <w:ind w:firstLine="709"/>
        <w:jc w:val="both"/>
        <w:rPr>
          <w:rFonts w:ascii="Times New Roman" w:eastAsia="Calibri" w:hAnsi="Times New Roman"/>
          <w:lang w:val="vi-VN"/>
        </w:rPr>
      </w:pPr>
      <w:r w:rsidRPr="003B132D">
        <w:rPr>
          <w:rFonts w:ascii="Times New Roman" w:eastAsia="Calibri" w:hAnsi="Times New Roman"/>
        </w:rPr>
        <w:t xml:space="preserve">- </w:t>
      </w:r>
      <w:r w:rsidR="007B62D5" w:rsidRPr="003B132D">
        <w:rPr>
          <w:rFonts w:ascii="Times New Roman" w:eastAsia="Calibri" w:hAnsi="Times New Roman"/>
        </w:rPr>
        <w:t>Ảnh</w:t>
      </w:r>
      <w:r w:rsidRPr="003B132D">
        <w:rPr>
          <w:rFonts w:ascii="Times New Roman" w:eastAsia="Calibri" w:hAnsi="Times New Roman"/>
        </w:rPr>
        <w:t xml:space="preserve"> tham gia dự thi phải là sáng tác mới trong thời</w:t>
      </w:r>
      <w:r w:rsidRPr="003B132D">
        <w:rPr>
          <w:rFonts w:ascii="Times New Roman" w:eastAsia="Calibri" w:hAnsi="Times New Roman"/>
          <w:lang w:val="vi-VN"/>
        </w:rPr>
        <w:t xml:space="preserve"> gian</w:t>
      </w:r>
      <w:r w:rsidRPr="003B132D">
        <w:rPr>
          <w:rFonts w:ascii="Times New Roman" w:eastAsia="Calibri" w:hAnsi="Times New Roman"/>
        </w:rPr>
        <w:t xml:space="preserve"> từ</w:t>
      </w:r>
      <w:r w:rsidRPr="003B132D">
        <w:rPr>
          <w:rFonts w:ascii="Times New Roman" w:eastAsia="Calibri" w:hAnsi="Times New Roman"/>
          <w:lang w:val="vi-VN"/>
        </w:rPr>
        <w:t xml:space="preserve"> ngày 01/01/</w:t>
      </w:r>
      <w:r w:rsidRPr="003B132D">
        <w:rPr>
          <w:rFonts w:ascii="Times New Roman" w:eastAsia="Calibri" w:hAnsi="Times New Roman"/>
        </w:rPr>
        <w:t>2023</w:t>
      </w:r>
      <w:r w:rsidRPr="003B132D">
        <w:rPr>
          <w:rFonts w:ascii="Times New Roman" w:eastAsia="Calibri" w:hAnsi="Times New Roman"/>
          <w:lang w:val="vi-VN"/>
        </w:rPr>
        <w:t xml:space="preserve"> </w:t>
      </w:r>
      <w:r w:rsidR="007B62D5" w:rsidRPr="003B132D">
        <w:rPr>
          <w:rFonts w:ascii="Times New Roman" w:eastAsia="Calibri" w:hAnsi="Times New Roman"/>
          <w:lang w:val="vi-VN"/>
        </w:rPr>
        <w:t>đến tháng 12/</w:t>
      </w:r>
      <w:r w:rsidR="007B62D5" w:rsidRPr="003B132D">
        <w:rPr>
          <w:rFonts w:ascii="Times New Roman" w:eastAsia="Calibri" w:hAnsi="Times New Roman"/>
        </w:rPr>
        <w:t>2024</w:t>
      </w:r>
      <w:r w:rsidRPr="003B132D">
        <w:rPr>
          <w:rFonts w:ascii="Times New Roman" w:eastAsia="Calibri" w:hAnsi="Times New Roman"/>
        </w:rPr>
        <w:t>. Nội dung</w:t>
      </w:r>
      <w:r w:rsidRPr="003B132D">
        <w:rPr>
          <w:rFonts w:ascii="Times New Roman" w:eastAsia="Calibri" w:hAnsi="Times New Roman"/>
          <w:lang w:val="vi-VN"/>
        </w:rPr>
        <w:t xml:space="preserve"> tác phẩm phải</w:t>
      </w:r>
      <w:r w:rsidRPr="003B132D">
        <w:rPr>
          <w:rFonts w:ascii="Times New Roman" w:eastAsia="Calibri" w:hAnsi="Times New Roman"/>
        </w:rPr>
        <w:t xml:space="preserve"> theo đúng chủ đề </w:t>
      </w:r>
      <w:r w:rsidR="00586374">
        <w:rPr>
          <w:rFonts w:ascii="Times New Roman" w:eastAsia="Calibri" w:hAnsi="Times New Roman"/>
        </w:rPr>
        <w:t>C</w:t>
      </w:r>
      <w:r w:rsidRPr="003B132D">
        <w:rPr>
          <w:rFonts w:ascii="Times New Roman" w:eastAsia="Calibri" w:hAnsi="Times New Roman"/>
        </w:rPr>
        <w:t>uộc thi</w:t>
      </w:r>
      <w:r w:rsidRPr="003B132D">
        <w:rPr>
          <w:rFonts w:ascii="Times New Roman" w:eastAsia="Calibri" w:hAnsi="Times New Roman"/>
          <w:lang w:val="vi-VN"/>
        </w:rPr>
        <w:t>. Ả</w:t>
      </w:r>
      <w:r w:rsidR="00005E01" w:rsidRPr="003B132D">
        <w:rPr>
          <w:rFonts w:ascii="Times New Roman" w:eastAsia="Calibri" w:hAnsi="Times New Roman"/>
        </w:rPr>
        <w:t xml:space="preserve">nh dự thi không được xử lý kỹ thuật làm thay đổi nội dung, cấu trúc bức ảnh và bản chất sự việc của ảnh </w:t>
      </w:r>
      <w:r w:rsidRPr="003B132D">
        <w:rPr>
          <w:rFonts w:ascii="Times New Roman" w:eastAsia="Calibri" w:hAnsi="Times New Roman"/>
        </w:rPr>
        <w:t>gốc</w:t>
      </w:r>
      <w:r w:rsidRPr="003B132D">
        <w:rPr>
          <w:rFonts w:ascii="Times New Roman" w:eastAsia="Calibri" w:hAnsi="Times New Roman"/>
          <w:lang w:val="vi-VN"/>
        </w:rPr>
        <w:t xml:space="preserve">; </w:t>
      </w:r>
      <w:r w:rsidR="007B62D5" w:rsidRPr="003B132D">
        <w:rPr>
          <w:rFonts w:ascii="Times New Roman" w:eastAsia="Calibri" w:hAnsi="Times New Roman"/>
        </w:rPr>
        <w:t xml:space="preserve">Ảnh tham dự chưa được trưng bày hoặc đoạt giải tại </w:t>
      </w:r>
      <w:r w:rsidR="007B62D5" w:rsidRPr="003B132D">
        <w:rPr>
          <w:rFonts w:ascii="Times New Roman" w:eastAsia="Calibri" w:hAnsi="Times New Roman"/>
        </w:rPr>
        <w:lastRenderedPageBreak/>
        <w:t xml:space="preserve">bất kỳ </w:t>
      </w:r>
      <w:r w:rsidR="00586374">
        <w:rPr>
          <w:rFonts w:ascii="Times New Roman" w:eastAsia="Calibri" w:hAnsi="Times New Roman"/>
        </w:rPr>
        <w:t>C</w:t>
      </w:r>
      <w:r w:rsidR="007B62D5" w:rsidRPr="003B132D">
        <w:rPr>
          <w:rFonts w:ascii="Times New Roman" w:eastAsia="Calibri" w:hAnsi="Times New Roman"/>
        </w:rPr>
        <w:t xml:space="preserve">uộc thi và triển lãm cấp quốc gia và khu vực do Bộ Văn hoá, Thể thao và Du lịch, Hội Nghệ sĩ Nhiếp ảnh Việt Nam tổ chức. </w:t>
      </w:r>
    </w:p>
    <w:p w14:paraId="4C0692E5" w14:textId="1783EC87" w:rsidR="00CC5118" w:rsidRPr="003B132D" w:rsidRDefault="00152AF9" w:rsidP="003B132D">
      <w:pPr>
        <w:spacing w:before="120" w:after="120"/>
        <w:ind w:firstLine="709"/>
        <w:jc w:val="both"/>
        <w:rPr>
          <w:rFonts w:ascii="Times New Roman" w:eastAsia="Calibri" w:hAnsi="Times New Roman"/>
          <w:lang w:val="vi-VN"/>
        </w:rPr>
      </w:pPr>
      <w:r w:rsidRPr="003B132D">
        <w:rPr>
          <w:rFonts w:ascii="Times New Roman" w:eastAsia="Calibri" w:hAnsi="Times New Roman"/>
        </w:rPr>
        <w:t>- T</w:t>
      </w:r>
      <w:r w:rsidR="00CC5118" w:rsidRPr="003B132D">
        <w:rPr>
          <w:rFonts w:ascii="Times New Roman" w:eastAsia="Calibri" w:hAnsi="Times New Roman"/>
          <w:lang w:val="vi-VN"/>
        </w:rPr>
        <w:t xml:space="preserve">ác phẩm </w:t>
      </w:r>
      <w:r w:rsidR="00CC5118" w:rsidRPr="003B132D">
        <w:rPr>
          <w:rFonts w:ascii="Times New Roman" w:eastAsia="Calibri" w:hAnsi="Times New Roman"/>
        </w:rPr>
        <w:t xml:space="preserve">chưa đoạt bất kỳ giải thưởng nào từ cấp huyện trở lên, không có tranh chấp bản quyền, từ ngữ chú thích ảnh phải dễ hiểu, </w:t>
      </w:r>
      <w:r w:rsidR="007B62D5" w:rsidRPr="003B132D">
        <w:rPr>
          <w:rFonts w:ascii="Times New Roman" w:eastAsia="Calibri" w:hAnsi="Times New Roman"/>
        </w:rPr>
        <w:t>trong sáng,</w:t>
      </w:r>
      <w:r w:rsidR="007B62D5" w:rsidRPr="003B132D">
        <w:rPr>
          <w:rFonts w:ascii="Times New Roman" w:eastAsia="Calibri" w:hAnsi="Times New Roman"/>
          <w:lang w:val="vi-VN"/>
        </w:rPr>
        <w:t xml:space="preserve"> </w:t>
      </w:r>
      <w:r w:rsidR="00CC5118" w:rsidRPr="003B132D">
        <w:rPr>
          <w:rFonts w:ascii="Times New Roman" w:eastAsia="Calibri" w:hAnsi="Times New Roman"/>
        </w:rPr>
        <w:t>không vi phạm thuần phong mỹ tục của dân tộc</w:t>
      </w:r>
      <w:r w:rsidR="00CC5118" w:rsidRPr="003B132D">
        <w:rPr>
          <w:rFonts w:ascii="Times New Roman" w:eastAsia="Calibri" w:hAnsi="Times New Roman"/>
          <w:lang w:val="vi-VN"/>
        </w:rPr>
        <w:t xml:space="preserve"> Việt Nam</w:t>
      </w:r>
      <w:r w:rsidR="00CC5118" w:rsidRPr="003B132D">
        <w:rPr>
          <w:rFonts w:ascii="Times New Roman" w:eastAsia="Calibri" w:hAnsi="Times New Roman"/>
        </w:rPr>
        <w:t xml:space="preserve">. </w:t>
      </w:r>
    </w:p>
    <w:p w14:paraId="333E3A80" w14:textId="536F4C4B" w:rsidR="00CC5118" w:rsidRPr="003B132D" w:rsidRDefault="00CC5118" w:rsidP="003B132D">
      <w:pPr>
        <w:spacing w:before="120" w:after="120"/>
        <w:ind w:firstLine="709"/>
        <w:jc w:val="both"/>
        <w:rPr>
          <w:rFonts w:ascii="Times New Roman" w:eastAsia="Calibri" w:hAnsi="Times New Roman"/>
          <w:lang w:val="vi-VN"/>
        </w:rPr>
      </w:pPr>
      <w:r w:rsidRPr="003B132D">
        <w:rPr>
          <w:rFonts w:ascii="Times New Roman" w:eastAsia="Calibri" w:hAnsi="Times New Roman"/>
          <w:lang w:val="vi-VN"/>
        </w:rPr>
        <w:t xml:space="preserve">- </w:t>
      </w:r>
      <w:r w:rsidRPr="003B132D">
        <w:rPr>
          <w:rFonts w:ascii="Times New Roman" w:eastAsia="Calibri" w:hAnsi="Times New Roman"/>
        </w:rPr>
        <w:t>Tác giả chịu trách nhiệm về Quyền tác giả đối với tác phẩm dự thi, các quyền liên quan theo quy định của pháp luật</w:t>
      </w:r>
      <w:r w:rsidRPr="003B132D">
        <w:rPr>
          <w:rFonts w:ascii="Times New Roman" w:eastAsia="Calibri" w:hAnsi="Times New Roman"/>
          <w:lang w:val="vi-VN"/>
        </w:rPr>
        <w:t>.</w:t>
      </w:r>
      <w:r w:rsidRPr="003B132D">
        <w:rPr>
          <w:rFonts w:ascii="Times New Roman" w:eastAsia="Calibri" w:hAnsi="Times New Roman"/>
        </w:rPr>
        <w:t xml:space="preserve"> Ban Tổ</w:t>
      </w:r>
      <w:r w:rsidRPr="003B132D">
        <w:rPr>
          <w:rFonts w:ascii="Times New Roman" w:eastAsia="Calibri" w:hAnsi="Times New Roman"/>
          <w:lang w:val="vi-VN"/>
        </w:rPr>
        <w:t xml:space="preserve"> chức</w:t>
      </w:r>
      <w:r w:rsidRPr="003B132D">
        <w:rPr>
          <w:rFonts w:ascii="Times New Roman" w:eastAsia="Calibri" w:hAnsi="Times New Roman"/>
        </w:rPr>
        <w:t xml:space="preserve"> không xét trao</w:t>
      </w:r>
      <w:r w:rsidRPr="003B132D">
        <w:rPr>
          <w:rFonts w:ascii="Times New Roman" w:eastAsia="Calibri" w:hAnsi="Times New Roman"/>
          <w:lang w:val="vi-VN"/>
        </w:rPr>
        <w:t xml:space="preserve"> </w:t>
      </w:r>
      <w:r w:rsidRPr="003B132D">
        <w:rPr>
          <w:rFonts w:ascii="Times New Roman" w:eastAsia="Calibri" w:hAnsi="Times New Roman"/>
        </w:rPr>
        <w:t xml:space="preserve">giải </w:t>
      </w:r>
      <w:r w:rsidR="007B62D5" w:rsidRPr="003B132D">
        <w:rPr>
          <w:rFonts w:ascii="Times New Roman" w:eastAsia="Calibri" w:hAnsi="Times New Roman"/>
        </w:rPr>
        <w:t>thưởng</w:t>
      </w:r>
      <w:r w:rsidR="007B62D5" w:rsidRPr="003B132D">
        <w:rPr>
          <w:rFonts w:ascii="Times New Roman" w:eastAsia="Calibri" w:hAnsi="Times New Roman"/>
          <w:lang w:val="vi-VN"/>
        </w:rPr>
        <w:t xml:space="preserve"> </w:t>
      </w:r>
      <w:r w:rsidRPr="003B132D">
        <w:rPr>
          <w:rFonts w:ascii="Times New Roman" w:eastAsia="Calibri" w:hAnsi="Times New Roman"/>
        </w:rPr>
        <w:t>đối với các tác phẩm sao chép, mô phỏng ý tưởng của tác giả khác trong nước</w:t>
      </w:r>
      <w:r w:rsidRPr="003B132D">
        <w:rPr>
          <w:rFonts w:ascii="Times New Roman" w:eastAsia="Calibri" w:hAnsi="Times New Roman"/>
          <w:lang w:val="vi-VN"/>
        </w:rPr>
        <w:t xml:space="preserve"> </w:t>
      </w:r>
      <w:r w:rsidRPr="003B132D">
        <w:rPr>
          <w:rFonts w:ascii="Times New Roman" w:eastAsia="Calibri" w:hAnsi="Times New Roman"/>
        </w:rPr>
        <w:t>và nước</w:t>
      </w:r>
      <w:r w:rsidRPr="003B132D">
        <w:rPr>
          <w:rFonts w:ascii="Times New Roman" w:eastAsia="Calibri" w:hAnsi="Times New Roman"/>
          <w:lang w:val="vi-VN"/>
        </w:rPr>
        <w:t xml:space="preserve"> ngoài</w:t>
      </w:r>
      <w:r w:rsidRPr="003B132D">
        <w:rPr>
          <w:rFonts w:ascii="Times New Roman" w:eastAsia="Calibri" w:hAnsi="Times New Roman"/>
        </w:rPr>
        <w:t>. Trường hợp</w:t>
      </w:r>
      <w:r w:rsidRPr="003B132D">
        <w:rPr>
          <w:rFonts w:ascii="Times New Roman" w:eastAsia="Calibri" w:hAnsi="Times New Roman"/>
          <w:lang w:val="vi-VN"/>
        </w:rPr>
        <w:t xml:space="preserve"> tác phẩm</w:t>
      </w:r>
      <w:r w:rsidRPr="003B132D">
        <w:rPr>
          <w:rFonts w:ascii="Times New Roman" w:eastAsia="Calibri" w:hAnsi="Times New Roman"/>
        </w:rPr>
        <w:t xml:space="preserve"> có tranh chấp liên quan đến bản quyền tác phẩm</w:t>
      </w:r>
      <w:r w:rsidRPr="003B132D">
        <w:rPr>
          <w:rFonts w:ascii="Times New Roman" w:eastAsia="Calibri" w:hAnsi="Times New Roman"/>
          <w:lang w:val="vi-VN"/>
        </w:rPr>
        <w:t>,</w:t>
      </w:r>
      <w:r w:rsidRPr="003B132D">
        <w:rPr>
          <w:rFonts w:ascii="Times New Roman" w:eastAsia="Calibri" w:hAnsi="Times New Roman"/>
        </w:rPr>
        <w:t xml:space="preserve"> vi phạm Thể lệ cuộc thi, Ban Tổ chức sẽ hủy</w:t>
      </w:r>
      <w:r w:rsidRPr="003B132D">
        <w:rPr>
          <w:rFonts w:ascii="Times New Roman" w:eastAsia="Calibri" w:hAnsi="Times New Roman"/>
          <w:lang w:val="vi-VN"/>
        </w:rPr>
        <w:t xml:space="preserve"> bỏ kết quả, </w:t>
      </w:r>
      <w:r w:rsidRPr="003B132D">
        <w:rPr>
          <w:rFonts w:ascii="Times New Roman" w:eastAsia="Calibri" w:hAnsi="Times New Roman"/>
        </w:rPr>
        <w:t>thu hồi giải thưởng và thông báo rộng rãi trên các phương tiện truyền thông đại chúng. </w:t>
      </w:r>
    </w:p>
    <w:p w14:paraId="75571C22" w14:textId="3017CE17" w:rsidR="00005E01" w:rsidRPr="003B132D" w:rsidRDefault="00005E01" w:rsidP="003B132D">
      <w:pPr>
        <w:spacing w:before="120" w:after="120"/>
        <w:ind w:firstLine="709"/>
        <w:jc w:val="both"/>
        <w:rPr>
          <w:rFonts w:ascii="Times New Roman" w:eastAsia="Calibri" w:hAnsi="Times New Roman"/>
        </w:rPr>
      </w:pPr>
      <w:r w:rsidRPr="003B132D">
        <w:rPr>
          <w:rFonts w:ascii="Times New Roman" w:eastAsia="Calibri" w:hAnsi="Times New Roman"/>
        </w:rPr>
        <w:t xml:space="preserve">- Ảnh tham gia cuộc thi không </w:t>
      </w:r>
      <w:r w:rsidR="00CC5118" w:rsidRPr="003B132D">
        <w:rPr>
          <w:rFonts w:ascii="Times New Roman" w:eastAsia="Calibri" w:hAnsi="Times New Roman"/>
        </w:rPr>
        <w:t>được</w:t>
      </w:r>
      <w:r w:rsidR="00CC5118" w:rsidRPr="003B132D">
        <w:rPr>
          <w:rFonts w:ascii="Times New Roman" w:eastAsia="Calibri" w:hAnsi="Times New Roman"/>
          <w:lang w:val="vi-VN"/>
        </w:rPr>
        <w:t xml:space="preserve"> </w:t>
      </w:r>
      <w:r w:rsidRPr="003B132D">
        <w:rPr>
          <w:rFonts w:ascii="Times New Roman" w:eastAsia="Calibri" w:hAnsi="Times New Roman"/>
        </w:rPr>
        <w:t>vi phạm thuần phong mỹ tục, pháp luật, văn hóa Việt Nam, không chứa đựng những nội dung tiêu cực về chính trị, tôn giáo. Nghiêm cấm tuyên truyền, kích động những hành vi bạo lực, tuyên truyền phản động hoặc hành vi phá hoại. Nghiêm cấm sử dụng những hình ảnh, thông tin không lành mạnh, thiếu văn hóa. Ban Tổ chức có toàn quyền hủy bỏ những tác phẩm có chứa nội dung nhạy cảm hoặc ảnh hưởng đến thuần phong mỹ tục và văn hóa Việt Nam.</w:t>
      </w:r>
    </w:p>
    <w:p w14:paraId="29DF4A2D" w14:textId="5A49D2AE" w:rsidR="00005E01" w:rsidRPr="003B132D" w:rsidRDefault="00005E01" w:rsidP="003B132D">
      <w:pPr>
        <w:spacing w:before="120" w:after="120"/>
        <w:ind w:firstLine="709"/>
        <w:jc w:val="both"/>
        <w:rPr>
          <w:rFonts w:ascii="Times New Roman" w:eastAsia="Times New Roman" w:hAnsi="Times New Roman"/>
          <w:color w:val="000000"/>
          <w:lang w:eastAsia="vi-VN"/>
        </w:rPr>
      </w:pPr>
      <w:r w:rsidRPr="003B132D">
        <w:rPr>
          <w:rFonts w:ascii="Times New Roman" w:eastAsia="Times New Roman" w:hAnsi="Times New Roman"/>
          <w:lang w:val="vi-VN" w:eastAsia="vi-VN"/>
        </w:rPr>
        <w:t xml:space="preserve">- Ban Tổ chức không chịu trách nhiệm về các tác phẩm </w:t>
      </w:r>
      <w:r w:rsidR="00CC5118" w:rsidRPr="003B132D">
        <w:rPr>
          <w:rFonts w:ascii="Times New Roman" w:eastAsia="Times New Roman" w:hAnsi="Times New Roman"/>
          <w:lang w:val="vi-VN" w:eastAsia="vi-VN"/>
        </w:rPr>
        <w:t xml:space="preserve">gửi </w:t>
      </w:r>
      <w:r w:rsidRPr="003B132D">
        <w:rPr>
          <w:rFonts w:ascii="Times New Roman" w:eastAsia="Times New Roman" w:hAnsi="Times New Roman"/>
          <w:lang w:val="vi-VN" w:eastAsia="vi-VN"/>
        </w:rPr>
        <w:t>tham gia dự thi sai quy định và những hư hỏng, thất lạc trong quá trình vận chuyển đến Ban Tổ chức.</w:t>
      </w:r>
      <w:r w:rsidRPr="003B132D">
        <w:rPr>
          <w:rFonts w:ascii="Times New Roman" w:eastAsia="Times New Roman" w:hAnsi="Times New Roman"/>
          <w:lang w:eastAsia="vi-VN"/>
        </w:rPr>
        <w:t xml:space="preserve"> </w:t>
      </w:r>
      <w:r w:rsidRPr="003B132D">
        <w:rPr>
          <w:rFonts w:ascii="Times New Roman" w:eastAsia="Times New Roman" w:hAnsi="Times New Roman"/>
          <w:color w:val="000000"/>
          <w:lang w:eastAsia="vi-VN"/>
        </w:rPr>
        <w:t xml:space="preserve">Ban Tổ chức có quyền sử dụng </w:t>
      </w:r>
      <w:r w:rsidR="007B62D5" w:rsidRPr="003B132D">
        <w:rPr>
          <w:rFonts w:ascii="Times New Roman" w:eastAsia="Times New Roman" w:hAnsi="Times New Roman"/>
          <w:color w:val="000000"/>
          <w:lang w:eastAsia="vi-VN"/>
        </w:rPr>
        <w:t>Ảnh</w:t>
      </w:r>
      <w:r w:rsidR="007B62D5" w:rsidRPr="003B132D">
        <w:rPr>
          <w:rFonts w:ascii="Times New Roman" w:eastAsia="Times New Roman" w:hAnsi="Times New Roman"/>
          <w:color w:val="000000"/>
          <w:lang w:val="vi-VN" w:eastAsia="vi-VN"/>
        </w:rPr>
        <w:t xml:space="preserve"> </w:t>
      </w:r>
      <w:r w:rsidRPr="003B132D">
        <w:rPr>
          <w:rFonts w:ascii="Times New Roman" w:eastAsia="Times New Roman" w:hAnsi="Times New Roman"/>
          <w:color w:val="000000"/>
          <w:lang w:eastAsia="vi-VN"/>
        </w:rPr>
        <w:t xml:space="preserve">để phục vụ các hoạt động tuyên </w:t>
      </w:r>
      <w:r w:rsidR="00CC5118" w:rsidRPr="003B132D">
        <w:rPr>
          <w:rFonts w:ascii="Times New Roman" w:eastAsia="Times New Roman" w:hAnsi="Times New Roman"/>
          <w:color w:val="000000"/>
          <w:lang w:eastAsia="vi-VN"/>
        </w:rPr>
        <w:t>truyền</w:t>
      </w:r>
      <w:r w:rsidR="00CC5118" w:rsidRPr="003B132D">
        <w:rPr>
          <w:rFonts w:ascii="Times New Roman" w:eastAsia="Times New Roman" w:hAnsi="Times New Roman"/>
          <w:color w:val="000000"/>
          <w:lang w:val="vi-VN" w:eastAsia="vi-VN"/>
        </w:rPr>
        <w:t>, quảng bá</w:t>
      </w:r>
      <w:r w:rsidRPr="003B132D">
        <w:rPr>
          <w:rFonts w:ascii="Times New Roman" w:eastAsia="Times New Roman" w:hAnsi="Times New Roman"/>
          <w:color w:val="000000"/>
          <w:lang w:eastAsia="vi-VN"/>
        </w:rPr>
        <w:t xml:space="preserve"> dưới mọi hình thức mà không phải trả tiền nhuận bút tác phẩm.</w:t>
      </w:r>
    </w:p>
    <w:p w14:paraId="762D63B5" w14:textId="77777777" w:rsidR="00B33870" w:rsidRPr="003B132D" w:rsidRDefault="00B33870" w:rsidP="003B132D">
      <w:pPr>
        <w:spacing w:before="120" w:after="120"/>
        <w:ind w:firstLine="709"/>
        <w:jc w:val="both"/>
        <w:rPr>
          <w:rFonts w:ascii="Times New Roman" w:eastAsia="Times New Roman" w:hAnsi="Times New Roman"/>
          <w:color w:val="000000"/>
          <w:lang w:val="vi-VN" w:eastAsia="vi-VN"/>
        </w:rPr>
      </w:pPr>
      <w:r w:rsidRPr="003B132D">
        <w:rPr>
          <w:rFonts w:ascii="Times New Roman" w:eastAsia="Times New Roman" w:hAnsi="Times New Roman"/>
          <w:color w:val="000000"/>
          <w:lang w:eastAsia="vi-VN"/>
        </w:rPr>
        <w:t>- Ảnh dự thi không được chú thích và ghi tên tác giả trên ảnh.</w:t>
      </w:r>
    </w:p>
    <w:p w14:paraId="4656FBE8" w14:textId="4F7A49D4" w:rsidR="00CC5118" w:rsidRPr="00871D57" w:rsidRDefault="00CC5118" w:rsidP="003B132D">
      <w:pPr>
        <w:spacing w:before="120" w:after="120"/>
        <w:ind w:firstLine="709"/>
        <w:jc w:val="both"/>
        <w:rPr>
          <w:rFonts w:ascii="Times New Roman" w:eastAsia="Times New Roman" w:hAnsi="Times New Roman"/>
          <w:b/>
          <w:bCs/>
          <w:lang w:eastAsia="vi-VN"/>
        </w:rPr>
      </w:pPr>
      <w:r w:rsidRPr="003B132D">
        <w:rPr>
          <w:rFonts w:ascii="Times New Roman" w:eastAsia="Times New Roman" w:hAnsi="Times New Roman"/>
          <w:b/>
          <w:lang w:eastAsia="vi-VN"/>
        </w:rPr>
        <w:t>d</w:t>
      </w:r>
      <w:r w:rsidRPr="003B132D">
        <w:rPr>
          <w:rFonts w:ascii="Times New Roman" w:eastAsia="Times New Roman" w:hAnsi="Times New Roman"/>
          <w:b/>
          <w:lang w:val="vi-VN" w:eastAsia="vi-VN"/>
        </w:rPr>
        <w:t>)</w:t>
      </w:r>
      <w:r w:rsidR="00426B3B" w:rsidRPr="003B132D">
        <w:rPr>
          <w:rFonts w:ascii="Times New Roman" w:eastAsia="Times New Roman" w:hAnsi="Times New Roman"/>
          <w:b/>
          <w:lang w:eastAsia="vi-VN"/>
        </w:rPr>
        <w:t xml:space="preserve"> Hồ </w:t>
      </w:r>
      <w:r w:rsidRPr="003B132D">
        <w:rPr>
          <w:rFonts w:ascii="Times New Roman" w:eastAsia="Times New Roman" w:hAnsi="Times New Roman"/>
          <w:b/>
          <w:lang w:eastAsia="vi-VN"/>
        </w:rPr>
        <w:t>sơ</w:t>
      </w:r>
      <w:r w:rsidRPr="003B132D">
        <w:rPr>
          <w:rFonts w:ascii="Times New Roman" w:eastAsia="Times New Roman" w:hAnsi="Times New Roman"/>
          <w:b/>
          <w:lang w:val="vi-VN" w:eastAsia="vi-VN"/>
        </w:rPr>
        <w:t xml:space="preserve">, </w:t>
      </w:r>
      <w:r w:rsidR="00871D57">
        <w:rPr>
          <w:rFonts w:ascii="Times New Roman" w:eastAsia="Times New Roman" w:hAnsi="Times New Roman"/>
          <w:b/>
          <w:bCs/>
          <w:lang w:val="vi-VN" w:eastAsia="vi-VN"/>
        </w:rPr>
        <w:t>hình thức gửi tác phẩm</w:t>
      </w:r>
      <w:r w:rsidR="00871D57">
        <w:rPr>
          <w:rFonts w:ascii="Times New Roman" w:eastAsia="Times New Roman" w:hAnsi="Times New Roman"/>
          <w:b/>
          <w:bCs/>
          <w:lang w:eastAsia="vi-VN"/>
        </w:rPr>
        <w:t>:</w:t>
      </w:r>
    </w:p>
    <w:p w14:paraId="44ADE173" w14:textId="075989D2" w:rsidR="008D2546" w:rsidRPr="003B132D" w:rsidRDefault="007B62D5" w:rsidP="003B132D">
      <w:pPr>
        <w:spacing w:before="120" w:after="120"/>
        <w:ind w:firstLine="709"/>
        <w:jc w:val="both"/>
        <w:rPr>
          <w:rFonts w:ascii="Times New Roman" w:eastAsia="Times New Roman" w:hAnsi="Times New Roman"/>
          <w:i/>
          <w:color w:val="000000"/>
          <w:lang w:eastAsia="vi-VN"/>
        </w:rPr>
      </w:pPr>
      <w:r w:rsidRPr="003B132D">
        <w:rPr>
          <w:rFonts w:ascii="Times New Roman" w:eastAsia="Times New Roman" w:hAnsi="Times New Roman"/>
          <w:color w:val="000000"/>
          <w:lang w:val="vi-VN" w:eastAsia="vi-VN"/>
        </w:rPr>
        <w:t xml:space="preserve">- </w:t>
      </w:r>
      <w:r w:rsidRPr="003B132D">
        <w:rPr>
          <w:rFonts w:ascii="Times New Roman" w:eastAsia="Times New Roman" w:hAnsi="Times New Roman"/>
          <w:color w:val="000000"/>
          <w:lang w:eastAsia="vi-VN"/>
        </w:rPr>
        <w:t>Hồ</w:t>
      </w:r>
      <w:r w:rsidRPr="003B132D">
        <w:rPr>
          <w:rFonts w:ascii="Times New Roman" w:eastAsia="Times New Roman" w:hAnsi="Times New Roman"/>
          <w:color w:val="000000"/>
          <w:lang w:val="vi-VN" w:eastAsia="vi-VN"/>
        </w:rPr>
        <w:t xml:space="preserve"> sơ dự thi gồm: </w:t>
      </w:r>
      <w:r w:rsidR="008D2546" w:rsidRPr="003B132D">
        <w:rPr>
          <w:rFonts w:ascii="Times New Roman" w:eastAsia="Times New Roman" w:hAnsi="Times New Roman"/>
          <w:color w:val="000000"/>
          <w:lang w:eastAsia="vi-VN"/>
        </w:rPr>
        <w:t xml:space="preserve">01 Phiếu đăng ký dự thi </w:t>
      </w:r>
      <w:r w:rsidR="008D2546" w:rsidRPr="003B132D">
        <w:rPr>
          <w:rFonts w:ascii="Times New Roman" w:eastAsia="Times New Roman" w:hAnsi="Times New Roman"/>
          <w:i/>
          <w:color w:val="000000"/>
          <w:lang w:eastAsia="vi-VN"/>
        </w:rPr>
        <w:t>(theo mẫu gửi kèm)</w:t>
      </w:r>
      <w:r w:rsidRPr="003B132D">
        <w:rPr>
          <w:rFonts w:ascii="Times New Roman" w:eastAsia="Times New Roman" w:hAnsi="Times New Roman"/>
          <w:i/>
          <w:color w:val="000000"/>
          <w:lang w:val="vi-VN" w:eastAsia="vi-VN"/>
        </w:rPr>
        <w:t xml:space="preserve">; </w:t>
      </w:r>
      <w:r w:rsidRPr="003B132D">
        <w:rPr>
          <w:rFonts w:ascii="Times New Roman" w:eastAsia="Times New Roman" w:hAnsi="Times New Roman"/>
          <w:color w:val="000000"/>
          <w:lang w:eastAsia="vi-VN"/>
        </w:rPr>
        <w:t>v</w:t>
      </w:r>
      <w:r w:rsidR="008D2546" w:rsidRPr="003B132D">
        <w:rPr>
          <w:rFonts w:ascii="Times New Roman" w:eastAsia="Times New Roman" w:hAnsi="Times New Roman"/>
          <w:color w:val="000000"/>
          <w:lang w:eastAsia="vi-VN"/>
        </w:rPr>
        <w:t xml:space="preserve">ăn bản thoả thuận của tập thể các tác giả </w:t>
      </w:r>
      <w:r w:rsidR="00597858">
        <w:rPr>
          <w:rFonts w:ascii="Times New Roman" w:eastAsia="Times New Roman" w:hAnsi="Times New Roman"/>
          <w:color w:val="000000"/>
          <w:lang w:eastAsia="vi-VN"/>
        </w:rPr>
        <w:t xml:space="preserve">ủy </w:t>
      </w:r>
      <w:r w:rsidR="008D2546" w:rsidRPr="003B132D">
        <w:rPr>
          <w:rFonts w:ascii="Times New Roman" w:eastAsia="Times New Roman" w:hAnsi="Times New Roman"/>
          <w:color w:val="000000"/>
          <w:lang w:eastAsia="vi-VN"/>
        </w:rPr>
        <w:t xml:space="preserve">quyền cho một hoặc một nhóm tác giả đứng ra đại diện tham dự </w:t>
      </w:r>
      <w:r w:rsidR="008D2546" w:rsidRPr="003B132D">
        <w:rPr>
          <w:rFonts w:ascii="Times New Roman" w:eastAsia="Times New Roman" w:hAnsi="Times New Roman"/>
          <w:i/>
          <w:color w:val="000000"/>
          <w:lang w:eastAsia="vi-VN"/>
        </w:rPr>
        <w:t>(đối với tác phẩm có nhiều tác giả)</w:t>
      </w:r>
      <w:r w:rsidR="00426B3B" w:rsidRPr="003B132D">
        <w:rPr>
          <w:rFonts w:ascii="Times New Roman" w:eastAsia="Times New Roman" w:hAnsi="Times New Roman"/>
          <w:i/>
          <w:color w:val="000000"/>
          <w:lang w:eastAsia="vi-VN"/>
        </w:rPr>
        <w:t>.</w:t>
      </w:r>
    </w:p>
    <w:p w14:paraId="5DAED0F7" w14:textId="20DBA9E4" w:rsidR="008D2546" w:rsidRPr="003B132D" w:rsidRDefault="008D2546" w:rsidP="003B132D">
      <w:pPr>
        <w:spacing w:before="120" w:after="120"/>
        <w:ind w:firstLine="709"/>
        <w:jc w:val="both"/>
        <w:rPr>
          <w:rFonts w:ascii="Times New Roman" w:eastAsia="Times New Roman" w:hAnsi="Times New Roman"/>
          <w:i/>
          <w:color w:val="000000"/>
          <w:lang w:val="vi-VN" w:eastAsia="vi-VN"/>
        </w:rPr>
      </w:pPr>
      <w:r w:rsidRPr="003B132D">
        <w:rPr>
          <w:rFonts w:ascii="Times New Roman" w:eastAsia="Times New Roman" w:hAnsi="Times New Roman"/>
          <w:color w:val="000000"/>
          <w:lang w:eastAsia="vi-VN"/>
        </w:rPr>
        <w:t xml:space="preserve">- </w:t>
      </w:r>
      <w:r w:rsidR="007B62D5" w:rsidRPr="003B132D">
        <w:rPr>
          <w:rFonts w:ascii="Times New Roman" w:eastAsia="Times New Roman" w:hAnsi="Times New Roman"/>
          <w:color w:val="000000"/>
          <w:lang w:eastAsia="vi-VN"/>
        </w:rPr>
        <w:t>Hình</w:t>
      </w:r>
      <w:r w:rsidR="007B62D5" w:rsidRPr="003B132D">
        <w:rPr>
          <w:rFonts w:ascii="Times New Roman" w:eastAsia="Times New Roman" w:hAnsi="Times New Roman"/>
          <w:color w:val="000000"/>
          <w:lang w:val="vi-VN" w:eastAsia="vi-VN"/>
        </w:rPr>
        <w:t xml:space="preserve"> thức gửi tác phẩm: </w:t>
      </w:r>
      <w:r w:rsidRPr="003B132D">
        <w:rPr>
          <w:rFonts w:ascii="Times New Roman" w:eastAsia="Times New Roman" w:hAnsi="Times New Roman"/>
          <w:color w:val="000000"/>
          <w:lang w:eastAsia="vi-VN"/>
        </w:rPr>
        <w:t xml:space="preserve">Các tổ chức, cá nhân tham gia Cuộc thi theo hình thức gửi hồ sơ về Ban Tổ chức Cuộc thi bằng hình thức trực tiếp hoặc qua đường bưu điện </w:t>
      </w:r>
      <w:r w:rsidRPr="003B132D">
        <w:rPr>
          <w:rFonts w:ascii="Times New Roman" w:eastAsia="Times New Roman" w:hAnsi="Times New Roman"/>
          <w:i/>
          <w:color w:val="000000"/>
          <w:lang w:eastAsia="vi-VN"/>
        </w:rPr>
        <w:t>(Trường hợp gửi hồ sơ qua bưu điện, ngày gửi hồ sơ dự thi được tính theo dấu bưu điện).</w:t>
      </w:r>
    </w:p>
    <w:p w14:paraId="16938BEB" w14:textId="216F2D26" w:rsidR="00CC5118" w:rsidRPr="00871D57" w:rsidRDefault="00CC5118" w:rsidP="003B132D">
      <w:pPr>
        <w:spacing w:before="120" w:after="120"/>
        <w:ind w:firstLine="709"/>
        <w:jc w:val="both"/>
        <w:rPr>
          <w:rFonts w:ascii="Times New Roman" w:eastAsia="Times New Roman" w:hAnsi="Times New Roman"/>
          <w:b/>
          <w:bCs/>
          <w:iCs/>
          <w:lang w:eastAsia="vi-VN"/>
        </w:rPr>
      </w:pPr>
      <w:r w:rsidRPr="003B132D">
        <w:rPr>
          <w:rFonts w:ascii="Times New Roman" w:eastAsia="Times New Roman" w:hAnsi="Times New Roman"/>
          <w:b/>
          <w:bCs/>
          <w:iCs/>
          <w:lang w:val="vi-VN" w:eastAsia="vi-VN"/>
        </w:rPr>
        <w:t>3. Thời gian và địa chỉ tiếp nhận hồ sơ</w:t>
      </w:r>
      <w:r w:rsidR="00871D57">
        <w:rPr>
          <w:rFonts w:ascii="Times New Roman" w:eastAsia="Times New Roman" w:hAnsi="Times New Roman"/>
          <w:b/>
          <w:bCs/>
          <w:iCs/>
          <w:lang w:eastAsia="vi-VN"/>
        </w:rPr>
        <w:t>:</w:t>
      </w:r>
    </w:p>
    <w:p w14:paraId="356B7756" w14:textId="729EB23F" w:rsidR="00CC5118" w:rsidRPr="003B132D" w:rsidRDefault="00CC5118" w:rsidP="003B132D">
      <w:pPr>
        <w:spacing w:before="120" w:after="120"/>
        <w:ind w:firstLine="709"/>
        <w:jc w:val="both"/>
        <w:rPr>
          <w:rFonts w:ascii="Times New Roman" w:eastAsia="Times New Roman" w:hAnsi="Times New Roman"/>
          <w:i/>
          <w:color w:val="000000"/>
          <w:lang w:eastAsia="vi-VN"/>
        </w:rPr>
      </w:pPr>
      <w:r w:rsidRPr="003B132D">
        <w:rPr>
          <w:rFonts w:ascii="Times New Roman" w:eastAsia="Times New Roman" w:hAnsi="Times New Roman"/>
          <w:color w:val="000000"/>
          <w:lang w:eastAsia="vi-VN"/>
        </w:rPr>
        <w:t>a</w:t>
      </w:r>
      <w:r w:rsidRPr="003B132D">
        <w:rPr>
          <w:rFonts w:ascii="Times New Roman" w:eastAsia="Times New Roman" w:hAnsi="Times New Roman"/>
          <w:color w:val="000000"/>
          <w:lang w:val="vi-VN" w:eastAsia="vi-VN"/>
        </w:rPr>
        <w:t>)</w:t>
      </w:r>
      <w:r w:rsidRPr="003B132D">
        <w:rPr>
          <w:rFonts w:ascii="Times New Roman" w:eastAsia="Times New Roman" w:hAnsi="Times New Roman"/>
          <w:color w:val="000000"/>
          <w:lang w:eastAsia="vi-VN"/>
        </w:rPr>
        <w:t xml:space="preserve"> Thời gian tiếp nhận hồ sơ dự thi: Từ thời điểm này đến hết ngày 15/</w:t>
      </w:r>
      <w:r w:rsidR="00597858">
        <w:rPr>
          <w:rFonts w:ascii="Times New Roman" w:eastAsia="Times New Roman" w:hAnsi="Times New Roman"/>
          <w:color w:val="000000"/>
          <w:lang w:eastAsia="vi-VN"/>
        </w:rPr>
        <w:t>0</w:t>
      </w:r>
      <w:r w:rsidRPr="003B132D">
        <w:rPr>
          <w:rFonts w:ascii="Times New Roman" w:eastAsia="Times New Roman" w:hAnsi="Times New Roman"/>
          <w:color w:val="000000"/>
          <w:lang w:eastAsia="vi-VN"/>
        </w:rPr>
        <w:t>2/202</w:t>
      </w:r>
      <w:r w:rsidR="00597858">
        <w:rPr>
          <w:rFonts w:ascii="Times New Roman" w:eastAsia="Times New Roman" w:hAnsi="Times New Roman"/>
          <w:color w:val="000000"/>
          <w:lang w:eastAsia="vi-VN"/>
        </w:rPr>
        <w:t>5</w:t>
      </w:r>
      <w:r w:rsidRPr="003B132D">
        <w:rPr>
          <w:rFonts w:ascii="Times New Roman" w:eastAsia="Times New Roman" w:hAnsi="Times New Roman"/>
          <w:color w:val="000000"/>
          <w:lang w:eastAsia="vi-VN"/>
        </w:rPr>
        <w:t xml:space="preserve"> </w:t>
      </w:r>
      <w:r w:rsidRPr="003B132D">
        <w:rPr>
          <w:rFonts w:ascii="Times New Roman" w:eastAsia="Times New Roman" w:hAnsi="Times New Roman"/>
          <w:i/>
          <w:color w:val="000000"/>
          <w:lang w:eastAsia="vi-VN"/>
        </w:rPr>
        <w:t>(tính theo dấu Bưu điện).</w:t>
      </w:r>
    </w:p>
    <w:p w14:paraId="76CDE439" w14:textId="77777777" w:rsidR="008D2546" w:rsidRPr="003B132D" w:rsidRDefault="00CC5118" w:rsidP="003B132D">
      <w:pPr>
        <w:spacing w:before="120" w:after="120"/>
        <w:ind w:firstLine="709"/>
        <w:jc w:val="both"/>
        <w:rPr>
          <w:rFonts w:ascii="Times New Roman" w:eastAsia="Times New Roman" w:hAnsi="Times New Roman"/>
          <w:i/>
          <w:color w:val="000000"/>
          <w:lang w:eastAsia="vi-VN"/>
        </w:rPr>
      </w:pPr>
      <w:r w:rsidRPr="003B132D">
        <w:rPr>
          <w:rFonts w:ascii="Times New Roman" w:eastAsia="Times New Roman" w:hAnsi="Times New Roman"/>
          <w:color w:val="000000"/>
          <w:lang w:eastAsia="vi-VN"/>
        </w:rPr>
        <w:t>b</w:t>
      </w:r>
      <w:r w:rsidRPr="003B132D">
        <w:rPr>
          <w:rFonts w:ascii="Times New Roman" w:eastAsia="Times New Roman" w:hAnsi="Times New Roman"/>
          <w:color w:val="000000"/>
          <w:lang w:val="vi-VN" w:eastAsia="vi-VN"/>
        </w:rPr>
        <w:t>)</w:t>
      </w:r>
      <w:r w:rsidR="008D2546" w:rsidRPr="003B132D">
        <w:rPr>
          <w:rFonts w:ascii="Times New Roman" w:eastAsia="Times New Roman" w:hAnsi="Times New Roman"/>
          <w:color w:val="000000"/>
          <w:lang w:eastAsia="vi-VN"/>
        </w:rPr>
        <w:t xml:space="preserve"> Địa điểm tiếp nhận hồ sơ và sản phẩm đăng ký dự thi: Sở Văn hóa, Thể thao và Du lịch tỉnh Ninh Thuận </w:t>
      </w:r>
      <w:r w:rsidR="008D2546" w:rsidRPr="003B132D">
        <w:rPr>
          <w:rFonts w:ascii="Times New Roman" w:eastAsia="Times New Roman" w:hAnsi="Times New Roman"/>
          <w:i/>
          <w:color w:val="000000"/>
          <w:lang w:eastAsia="vi-VN"/>
        </w:rPr>
        <w:t>(Số 179 đường 16 tháng 4, phường Mỹ Bình, thành phố Phan Rang - Tháp Chàm, tỉnh Ninh Thuận).</w:t>
      </w:r>
    </w:p>
    <w:p w14:paraId="53B95192" w14:textId="77777777" w:rsidR="00005E01" w:rsidRPr="003B132D" w:rsidRDefault="00005E01" w:rsidP="003B132D">
      <w:pPr>
        <w:spacing w:before="120" w:after="120"/>
        <w:ind w:firstLine="709"/>
        <w:jc w:val="both"/>
        <w:rPr>
          <w:rFonts w:ascii="Times New Roman" w:eastAsia="Times New Roman" w:hAnsi="Times New Roman"/>
          <w:b/>
          <w:i/>
          <w:color w:val="000000"/>
          <w:u w:val="single"/>
          <w:lang w:eastAsia="vi-VN"/>
        </w:rPr>
      </w:pPr>
      <w:r w:rsidRPr="003B132D">
        <w:rPr>
          <w:rFonts w:ascii="Times New Roman" w:eastAsia="Times New Roman" w:hAnsi="Times New Roman"/>
          <w:b/>
          <w:i/>
          <w:color w:val="000000"/>
          <w:u w:val="single"/>
          <w:lang w:eastAsia="vi-VN"/>
        </w:rPr>
        <w:t xml:space="preserve">Chú ý: </w:t>
      </w:r>
    </w:p>
    <w:p w14:paraId="077B396A" w14:textId="77777777" w:rsidR="00005E01" w:rsidRPr="003B132D" w:rsidRDefault="00005E01" w:rsidP="003B132D">
      <w:pPr>
        <w:spacing w:before="120" w:after="120"/>
        <w:ind w:firstLine="709"/>
        <w:jc w:val="both"/>
        <w:rPr>
          <w:rFonts w:ascii="Times New Roman" w:eastAsia="Times New Roman" w:hAnsi="Times New Roman"/>
          <w:i/>
          <w:color w:val="000000"/>
          <w:lang w:eastAsia="vi-VN"/>
        </w:rPr>
      </w:pPr>
      <w:r w:rsidRPr="003B132D">
        <w:rPr>
          <w:rFonts w:ascii="Times New Roman" w:eastAsia="Times New Roman" w:hAnsi="Times New Roman"/>
          <w:i/>
          <w:color w:val="000000"/>
          <w:lang w:eastAsia="vi-VN"/>
        </w:rPr>
        <w:t xml:space="preserve">Ngoài phong bì đề nghị ghi rõ tác phẩm tham gia Cuộc thi Sáng tác ca khúc và ảnh nghệ thuật tỉnh Ninh Thuận năm 2024. </w:t>
      </w:r>
    </w:p>
    <w:p w14:paraId="1D565626" w14:textId="2B7FC910" w:rsidR="00005E01" w:rsidRPr="003B132D" w:rsidRDefault="00005E01" w:rsidP="003B132D">
      <w:pPr>
        <w:spacing w:before="120" w:after="120"/>
        <w:ind w:firstLine="709"/>
        <w:jc w:val="both"/>
        <w:rPr>
          <w:rFonts w:ascii="Times New Roman" w:eastAsia="Times New Roman" w:hAnsi="Times New Roman"/>
          <w:i/>
          <w:color w:val="000000"/>
          <w:lang w:eastAsia="vi-VN"/>
        </w:rPr>
      </w:pPr>
      <w:r w:rsidRPr="003B132D">
        <w:rPr>
          <w:rFonts w:ascii="Times New Roman" w:eastAsia="Times New Roman" w:hAnsi="Times New Roman"/>
          <w:i/>
          <w:color w:val="000000"/>
          <w:lang w:eastAsia="vi-VN"/>
        </w:rPr>
        <w:lastRenderedPageBreak/>
        <w:t xml:space="preserve">Mọi thông tin liên quan đến </w:t>
      </w:r>
      <w:r w:rsidR="00EB59F5">
        <w:rPr>
          <w:rFonts w:ascii="Times New Roman" w:eastAsia="Times New Roman" w:hAnsi="Times New Roman"/>
          <w:i/>
          <w:color w:val="000000"/>
          <w:lang w:eastAsia="vi-VN"/>
        </w:rPr>
        <w:t>C</w:t>
      </w:r>
      <w:r w:rsidRPr="003B132D">
        <w:rPr>
          <w:rFonts w:ascii="Times New Roman" w:eastAsia="Times New Roman" w:hAnsi="Times New Roman"/>
          <w:i/>
          <w:color w:val="000000"/>
          <w:lang w:eastAsia="vi-VN"/>
        </w:rPr>
        <w:t xml:space="preserve">uộc thi vui lòng liên hệ: bà Não Thiên Hằng Nga </w:t>
      </w:r>
      <w:r w:rsidR="00871D57">
        <w:rPr>
          <w:rFonts w:ascii="Times New Roman" w:eastAsia="Times New Roman" w:hAnsi="Times New Roman"/>
          <w:i/>
          <w:color w:val="000000"/>
          <w:lang w:eastAsia="vi-VN"/>
        </w:rPr>
        <w:t>-</w:t>
      </w:r>
      <w:r w:rsidRPr="003B132D">
        <w:rPr>
          <w:rFonts w:ascii="Times New Roman" w:eastAsia="Times New Roman" w:hAnsi="Times New Roman"/>
          <w:i/>
          <w:color w:val="000000"/>
          <w:lang w:eastAsia="vi-VN"/>
        </w:rPr>
        <w:t xml:space="preserve"> Phó Trưởng phòng Quản lý Văn hóa và Gia đình, Sở Văn hóa, Thể thao và Du lịch tỉnh Ninh Thuận. Số điện thoại: 0944343535.</w:t>
      </w:r>
    </w:p>
    <w:p w14:paraId="1433C3F4" w14:textId="77777777" w:rsidR="008D2546" w:rsidRPr="003B132D" w:rsidRDefault="007A4C3D" w:rsidP="003B132D">
      <w:pPr>
        <w:spacing w:before="120" w:after="120"/>
        <w:ind w:firstLine="709"/>
        <w:jc w:val="both"/>
        <w:rPr>
          <w:rFonts w:ascii="Times New Roman" w:eastAsia="Calibri" w:hAnsi="Times New Roman"/>
          <w:b/>
        </w:rPr>
      </w:pPr>
      <w:r w:rsidRPr="003B132D">
        <w:rPr>
          <w:rFonts w:ascii="Times New Roman" w:eastAsia="Calibri" w:hAnsi="Times New Roman"/>
          <w:b/>
        </w:rPr>
        <w:t>IV</w:t>
      </w:r>
      <w:r w:rsidR="008D2546" w:rsidRPr="003B132D">
        <w:rPr>
          <w:rFonts w:ascii="Times New Roman" w:eastAsia="Calibri" w:hAnsi="Times New Roman"/>
          <w:b/>
        </w:rPr>
        <w:t>. PHƯƠNG PHÁP CHẤM VÀ CÔNG BỐ GIẢI THƯỞNG</w:t>
      </w:r>
    </w:p>
    <w:p w14:paraId="20F11A72" w14:textId="77777777" w:rsidR="008D2546" w:rsidRPr="003B132D" w:rsidRDefault="008D2546" w:rsidP="003B132D">
      <w:pPr>
        <w:spacing w:before="120" w:after="120"/>
        <w:ind w:firstLine="709"/>
        <w:jc w:val="both"/>
        <w:rPr>
          <w:rFonts w:ascii="Times New Roman" w:eastAsia="Calibri" w:hAnsi="Times New Roman"/>
          <w:b/>
        </w:rPr>
      </w:pPr>
      <w:r w:rsidRPr="003B132D">
        <w:rPr>
          <w:rFonts w:ascii="Times New Roman" w:eastAsia="Calibri" w:hAnsi="Times New Roman"/>
          <w:b/>
        </w:rPr>
        <w:t>1. Phương pháp chấm xét thưởng:</w:t>
      </w:r>
    </w:p>
    <w:p w14:paraId="5C9040BC" w14:textId="77777777" w:rsidR="008D2546" w:rsidRPr="003B132D" w:rsidRDefault="008D2546" w:rsidP="003B132D">
      <w:pPr>
        <w:spacing w:before="120" w:after="120"/>
        <w:ind w:firstLine="709"/>
        <w:jc w:val="both"/>
        <w:rPr>
          <w:rFonts w:ascii="Times New Roman" w:eastAsia="Calibri" w:hAnsi="Times New Roman"/>
          <w:i/>
        </w:rPr>
      </w:pPr>
      <w:r w:rsidRPr="003B132D">
        <w:rPr>
          <w:rFonts w:ascii="Times New Roman" w:eastAsia="Calibri" w:hAnsi="Times New Roman"/>
        </w:rPr>
        <w:t xml:space="preserve">- Tổ Thư ký sẽ loại những tác phẩm gửi đến không đúng quy định của Ban Tổ chức </w:t>
      </w:r>
      <w:r w:rsidRPr="003B132D">
        <w:rPr>
          <w:rFonts w:ascii="Times New Roman" w:eastAsia="Calibri" w:hAnsi="Times New Roman"/>
          <w:i/>
        </w:rPr>
        <w:t>(những tác phẩm này sẽ được Ban Tổ chức thông báo đến tác giả).</w:t>
      </w:r>
    </w:p>
    <w:p w14:paraId="2510446A" w14:textId="77777777" w:rsidR="008D2546" w:rsidRPr="003B132D" w:rsidRDefault="008D2546" w:rsidP="003B132D">
      <w:pPr>
        <w:spacing w:before="120" w:after="120"/>
        <w:ind w:firstLine="709"/>
        <w:jc w:val="both"/>
        <w:rPr>
          <w:rFonts w:ascii="Times New Roman" w:eastAsia="Calibri" w:hAnsi="Times New Roman"/>
        </w:rPr>
      </w:pPr>
      <w:r w:rsidRPr="003B132D">
        <w:rPr>
          <w:rFonts w:ascii="Times New Roman" w:eastAsia="Calibri" w:hAnsi="Times New Roman"/>
        </w:rPr>
        <w:t>- Nguyên tắc chấm xét thưởng: bỏ phiếu kín độc lập từng thành viên Hội đồng xét thưởng.</w:t>
      </w:r>
    </w:p>
    <w:p w14:paraId="7C1D615C" w14:textId="77777777" w:rsidR="008D2546" w:rsidRPr="003B132D" w:rsidRDefault="008D2546" w:rsidP="003B132D">
      <w:pPr>
        <w:spacing w:before="120" w:after="120"/>
        <w:ind w:firstLine="709"/>
        <w:jc w:val="both"/>
        <w:rPr>
          <w:rFonts w:ascii="Times New Roman" w:eastAsia="Calibri" w:hAnsi="Times New Roman"/>
          <w:i/>
        </w:rPr>
      </w:pPr>
      <w:r w:rsidRPr="003B132D">
        <w:rPr>
          <w:rFonts w:ascii="Times New Roman" w:eastAsia="Calibri" w:hAnsi="Times New Roman"/>
        </w:rPr>
        <w:t xml:space="preserve">- Điểm của từng tác phẩm là điểm trung bình cộng của các thành viên trong Hội đồng xét thưởng </w:t>
      </w:r>
      <w:r w:rsidRPr="003B132D">
        <w:rPr>
          <w:rFonts w:ascii="Times New Roman" w:eastAsia="Calibri" w:hAnsi="Times New Roman"/>
          <w:i/>
        </w:rPr>
        <w:t>(thang điểm, barem chấm do Hội đồng xét thưởng quy định).</w:t>
      </w:r>
    </w:p>
    <w:p w14:paraId="0E2CF1DF" w14:textId="77777777" w:rsidR="008D2546" w:rsidRPr="003B132D" w:rsidRDefault="008D2546" w:rsidP="003B132D">
      <w:pPr>
        <w:spacing w:before="120" w:after="120"/>
        <w:ind w:firstLine="709"/>
        <w:jc w:val="both"/>
        <w:rPr>
          <w:rFonts w:ascii="Times New Roman" w:eastAsia="Calibri" w:hAnsi="Times New Roman"/>
          <w:b/>
        </w:rPr>
      </w:pPr>
      <w:r w:rsidRPr="003B132D">
        <w:rPr>
          <w:rFonts w:ascii="Times New Roman" w:eastAsia="Calibri" w:hAnsi="Times New Roman"/>
          <w:b/>
        </w:rPr>
        <w:t xml:space="preserve">2. Công bố và trao giải thưởng: </w:t>
      </w:r>
    </w:p>
    <w:p w14:paraId="6D47BDC4" w14:textId="77777777" w:rsidR="008D2546" w:rsidRPr="003B132D" w:rsidRDefault="008D2546" w:rsidP="003B132D">
      <w:pPr>
        <w:spacing w:before="120" w:after="120"/>
        <w:ind w:firstLine="709"/>
        <w:jc w:val="both"/>
        <w:rPr>
          <w:rFonts w:ascii="Times New Roman" w:eastAsia="Calibri" w:hAnsi="Times New Roman"/>
        </w:rPr>
      </w:pPr>
      <w:r w:rsidRPr="003B132D">
        <w:rPr>
          <w:rFonts w:ascii="Times New Roman" w:eastAsia="Calibri" w:hAnsi="Times New Roman"/>
        </w:rPr>
        <w:t xml:space="preserve">- Sau khi có Quyết định công nhận của Ủy ban nhân dân tỉnh chuẩn y kết quả chấm giải của Ban Giám khảo cuộc thi. </w:t>
      </w:r>
    </w:p>
    <w:p w14:paraId="74480C86" w14:textId="268A11F1" w:rsidR="008D2546" w:rsidRPr="003B132D" w:rsidRDefault="008D2546" w:rsidP="003B132D">
      <w:pPr>
        <w:spacing w:before="120" w:after="120"/>
        <w:ind w:firstLine="709"/>
        <w:jc w:val="both"/>
        <w:rPr>
          <w:rFonts w:ascii="Times New Roman" w:eastAsia="Calibri" w:hAnsi="Times New Roman"/>
        </w:rPr>
      </w:pPr>
      <w:r w:rsidRPr="003B132D">
        <w:rPr>
          <w:rFonts w:ascii="Times New Roman" w:eastAsia="Calibri" w:hAnsi="Times New Roman"/>
        </w:rPr>
        <w:t xml:space="preserve">- Lễ trao giải thưởng cuộc thi dự kiến được tổ chức nhân dịp kỷ niệm 50 năm Ngày Giải phóng tỉnh Ninh Thuận (16/4/1975 </w:t>
      </w:r>
      <w:r w:rsidR="00D7235C">
        <w:rPr>
          <w:rFonts w:ascii="Times New Roman" w:eastAsia="Calibri" w:hAnsi="Times New Roman"/>
        </w:rPr>
        <w:t>-</w:t>
      </w:r>
      <w:r w:rsidRPr="003B132D">
        <w:rPr>
          <w:rFonts w:ascii="Times New Roman" w:eastAsia="Calibri" w:hAnsi="Times New Roman"/>
        </w:rPr>
        <w:t xml:space="preserve"> 16/4/2025).</w:t>
      </w:r>
    </w:p>
    <w:p w14:paraId="4F566E55" w14:textId="77777777" w:rsidR="00005E01" w:rsidRPr="003B132D" w:rsidRDefault="00005E01" w:rsidP="003B132D">
      <w:pPr>
        <w:spacing w:before="120" w:after="120"/>
        <w:ind w:firstLine="709"/>
        <w:jc w:val="both"/>
        <w:rPr>
          <w:rFonts w:ascii="Times New Roman" w:eastAsia="Times New Roman" w:hAnsi="Times New Roman"/>
          <w:b/>
          <w:color w:val="000000"/>
        </w:rPr>
      </w:pPr>
      <w:r w:rsidRPr="003B132D">
        <w:rPr>
          <w:rFonts w:ascii="Times New Roman" w:eastAsia="Times New Roman" w:hAnsi="Times New Roman"/>
          <w:b/>
          <w:color w:val="000000"/>
        </w:rPr>
        <w:t>V. QUY ĐỊNH VỀ QUYỀN LỢI VÀ TRÁCH NHIỆM</w:t>
      </w:r>
    </w:p>
    <w:p w14:paraId="41D39470" w14:textId="3BD3E005" w:rsidR="00005E01" w:rsidRPr="003B132D" w:rsidRDefault="00005E01" w:rsidP="003B132D">
      <w:pPr>
        <w:spacing w:before="120" w:after="120"/>
        <w:ind w:firstLine="709"/>
        <w:jc w:val="both"/>
        <w:rPr>
          <w:rFonts w:ascii="Times New Roman" w:eastAsia="Times New Roman" w:hAnsi="Times New Roman"/>
          <w:b/>
          <w:color w:val="000000"/>
        </w:rPr>
      </w:pPr>
      <w:r w:rsidRPr="003B132D">
        <w:rPr>
          <w:rFonts w:ascii="Times New Roman" w:eastAsia="Times New Roman" w:hAnsi="Times New Roman"/>
          <w:b/>
          <w:color w:val="000000"/>
        </w:rPr>
        <w:t>1. Quyền lợi của tác giả</w:t>
      </w:r>
      <w:r w:rsidR="00871D57">
        <w:rPr>
          <w:rFonts w:ascii="Times New Roman" w:eastAsia="Times New Roman" w:hAnsi="Times New Roman"/>
          <w:b/>
          <w:color w:val="000000"/>
        </w:rPr>
        <w:t>:</w:t>
      </w:r>
    </w:p>
    <w:p w14:paraId="6CF25331" w14:textId="77777777" w:rsidR="00005E01" w:rsidRPr="003B132D" w:rsidRDefault="00005E01" w:rsidP="003B132D">
      <w:pPr>
        <w:spacing w:before="120" w:after="120"/>
        <w:ind w:firstLine="709"/>
        <w:jc w:val="both"/>
        <w:rPr>
          <w:rFonts w:ascii="Times New Roman" w:eastAsia="Times New Roman" w:hAnsi="Times New Roman"/>
          <w:color w:val="000000"/>
        </w:rPr>
      </w:pPr>
      <w:r w:rsidRPr="003B132D">
        <w:rPr>
          <w:rFonts w:ascii="Times New Roman" w:eastAsia="Times New Roman" w:hAnsi="Times New Roman"/>
          <w:color w:val="000000"/>
        </w:rPr>
        <w:t>Tác giả có tác phẩm đạt giải được nhận tiền thưởng theo quy định; được trao Giấy chứng nhận của Ban Tổ chức.</w:t>
      </w:r>
    </w:p>
    <w:p w14:paraId="276E7C15" w14:textId="4A46033F" w:rsidR="00005E01" w:rsidRPr="003B132D" w:rsidRDefault="00005E01" w:rsidP="003B132D">
      <w:pPr>
        <w:spacing w:before="120" w:after="120"/>
        <w:ind w:firstLine="709"/>
        <w:jc w:val="both"/>
        <w:rPr>
          <w:rFonts w:ascii="Times New Roman" w:eastAsia="Times New Roman" w:hAnsi="Times New Roman"/>
          <w:b/>
          <w:color w:val="000000"/>
        </w:rPr>
      </w:pPr>
      <w:r w:rsidRPr="003B132D">
        <w:rPr>
          <w:rFonts w:ascii="Times New Roman" w:eastAsia="Times New Roman" w:hAnsi="Times New Roman"/>
          <w:b/>
          <w:color w:val="000000"/>
        </w:rPr>
        <w:t>2. Trách nhiệm của tác giả</w:t>
      </w:r>
      <w:r w:rsidR="00871D57">
        <w:rPr>
          <w:rFonts w:ascii="Times New Roman" w:eastAsia="Times New Roman" w:hAnsi="Times New Roman"/>
          <w:b/>
          <w:color w:val="000000"/>
        </w:rPr>
        <w:t>:</w:t>
      </w:r>
    </w:p>
    <w:p w14:paraId="549B0014" w14:textId="580D6A95" w:rsidR="00005E01" w:rsidRPr="003B132D" w:rsidRDefault="00005E01" w:rsidP="003B132D">
      <w:pPr>
        <w:spacing w:before="120" w:after="120"/>
        <w:ind w:firstLine="709"/>
        <w:jc w:val="both"/>
        <w:rPr>
          <w:rFonts w:ascii="Times New Roman" w:eastAsia="Times New Roman" w:hAnsi="Times New Roman"/>
          <w:color w:val="000000"/>
        </w:rPr>
      </w:pPr>
      <w:r w:rsidRPr="003B132D">
        <w:rPr>
          <w:rFonts w:ascii="Times New Roman" w:eastAsia="Times New Roman" w:hAnsi="Times New Roman"/>
          <w:color w:val="000000"/>
        </w:rPr>
        <w:t xml:space="preserve">- Các tác giả có tác phẩm tham gia </w:t>
      </w:r>
      <w:r w:rsidR="00D7235C">
        <w:rPr>
          <w:rFonts w:ascii="Times New Roman" w:eastAsia="Times New Roman" w:hAnsi="Times New Roman"/>
          <w:color w:val="000000"/>
        </w:rPr>
        <w:t>C</w:t>
      </w:r>
      <w:r w:rsidRPr="003B132D">
        <w:rPr>
          <w:rFonts w:ascii="Times New Roman" w:eastAsia="Times New Roman" w:hAnsi="Times New Roman"/>
          <w:color w:val="000000"/>
        </w:rPr>
        <w:t xml:space="preserve">uộc thi được chọn vào vòng chung kết phải tự in ảnh nộp Ban </w:t>
      </w:r>
      <w:r w:rsidR="00D7235C">
        <w:rPr>
          <w:rFonts w:ascii="Times New Roman" w:eastAsia="Times New Roman" w:hAnsi="Times New Roman"/>
          <w:color w:val="000000"/>
        </w:rPr>
        <w:t>T</w:t>
      </w:r>
      <w:r w:rsidRPr="003B132D">
        <w:rPr>
          <w:rFonts w:ascii="Times New Roman" w:eastAsia="Times New Roman" w:hAnsi="Times New Roman"/>
          <w:color w:val="000000"/>
        </w:rPr>
        <w:t>ổ chức để phục vụ Ban giám khảo chấm vòng chung kết (Ban Tổ chức sẽ thông báo đến các tác giả). Kích thước ảnh in là 30 x 45 cm; đối với ảnh bộ chỉ cần in maket về bộ ảnh, kích thước 40 x 60cm. Các tác giả gửi tác phẩm đến tham dự đồng nghĩa với việc chấp nhận mọi quy định do Ban Tổ chức đề ra.</w:t>
      </w:r>
    </w:p>
    <w:p w14:paraId="595EDFEC" w14:textId="77777777" w:rsidR="00005E01" w:rsidRPr="003B132D" w:rsidRDefault="00005E01" w:rsidP="003B132D">
      <w:pPr>
        <w:spacing w:before="120" w:after="120"/>
        <w:ind w:firstLine="709"/>
        <w:jc w:val="both"/>
        <w:rPr>
          <w:rFonts w:ascii="Times New Roman" w:eastAsia="Times New Roman" w:hAnsi="Times New Roman"/>
          <w:color w:val="000000"/>
        </w:rPr>
      </w:pPr>
      <w:r w:rsidRPr="003B132D">
        <w:rPr>
          <w:rFonts w:ascii="Times New Roman" w:eastAsia="Times New Roman" w:hAnsi="Times New Roman"/>
          <w:color w:val="000000"/>
        </w:rPr>
        <w:t>- Tiền giải thưởng tác giả phải nộp thuế thu nhập cá nhân theo luật thuế hiện hành của Nhà nước.</w:t>
      </w:r>
    </w:p>
    <w:p w14:paraId="27C146B7" w14:textId="7AF76325" w:rsidR="00005E01" w:rsidRPr="003B132D" w:rsidRDefault="00005E01" w:rsidP="003B132D">
      <w:pPr>
        <w:spacing w:before="120" w:after="120"/>
        <w:ind w:firstLine="709"/>
        <w:jc w:val="both"/>
        <w:rPr>
          <w:rFonts w:ascii="Times New Roman" w:eastAsia="Times New Roman" w:hAnsi="Times New Roman"/>
          <w:b/>
          <w:color w:val="000000"/>
        </w:rPr>
      </w:pPr>
      <w:r w:rsidRPr="003B132D">
        <w:rPr>
          <w:rFonts w:ascii="Times New Roman" w:eastAsia="Times New Roman" w:hAnsi="Times New Roman"/>
          <w:b/>
          <w:color w:val="000000"/>
        </w:rPr>
        <w:t>3. Sử dụng tác phẩm và bản quyền tác giả</w:t>
      </w:r>
      <w:r w:rsidR="00871D57">
        <w:rPr>
          <w:rFonts w:ascii="Times New Roman" w:eastAsia="Times New Roman" w:hAnsi="Times New Roman"/>
          <w:b/>
          <w:color w:val="000000"/>
        </w:rPr>
        <w:t>:</w:t>
      </w:r>
    </w:p>
    <w:p w14:paraId="3CC29620" w14:textId="77777777" w:rsidR="00005E01" w:rsidRPr="003B132D" w:rsidRDefault="00005E01" w:rsidP="003B132D">
      <w:pPr>
        <w:spacing w:before="120" w:after="120"/>
        <w:ind w:firstLine="709"/>
        <w:jc w:val="both"/>
        <w:rPr>
          <w:rFonts w:ascii="Times New Roman" w:eastAsia="Times New Roman" w:hAnsi="Times New Roman"/>
          <w:color w:val="000000"/>
        </w:rPr>
      </w:pPr>
      <w:r w:rsidRPr="003B132D">
        <w:rPr>
          <w:rFonts w:ascii="Times New Roman" w:eastAsia="Times New Roman" w:hAnsi="Times New Roman"/>
          <w:color w:val="000000"/>
        </w:rPr>
        <w:t>- Các tác phẩm phạm quy sẽ bị loại khỏi Cuộc thi.</w:t>
      </w:r>
    </w:p>
    <w:p w14:paraId="10061395" w14:textId="77777777" w:rsidR="00005E01" w:rsidRPr="003B132D" w:rsidRDefault="00005E01" w:rsidP="003B132D">
      <w:pPr>
        <w:spacing w:before="120" w:after="120"/>
        <w:ind w:firstLine="709"/>
        <w:jc w:val="both"/>
        <w:rPr>
          <w:rFonts w:ascii="Times New Roman" w:eastAsia="Times New Roman" w:hAnsi="Times New Roman"/>
          <w:color w:val="000000"/>
        </w:rPr>
      </w:pPr>
      <w:r w:rsidRPr="003B132D">
        <w:rPr>
          <w:rFonts w:ascii="Times New Roman" w:eastAsia="Times New Roman" w:hAnsi="Times New Roman"/>
          <w:color w:val="000000"/>
        </w:rPr>
        <w:t>- Ban Tổ chức không chịu trách nhiệm về sự mất mát, hư hỏng, thất lạc trong quá trình vận chuyển đường bưu điện.</w:t>
      </w:r>
    </w:p>
    <w:p w14:paraId="5429F952" w14:textId="77777777" w:rsidR="00005E01" w:rsidRPr="003B132D" w:rsidRDefault="00005E01" w:rsidP="003B132D">
      <w:pPr>
        <w:spacing w:before="120" w:after="120"/>
        <w:ind w:firstLine="709"/>
        <w:jc w:val="both"/>
        <w:rPr>
          <w:rFonts w:ascii="Times New Roman" w:eastAsia="Times New Roman" w:hAnsi="Times New Roman"/>
          <w:color w:val="000000"/>
        </w:rPr>
      </w:pPr>
      <w:r w:rsidRPr="003B132D">
        <w:rPr>
          <w:rFonts w:ascii="Times New Roman" w:eastAsia="Times New Roman" w:hAnsi="Times New Roman"/>
          <w:color w:val="000000"/>
        </w:rPr>
        <w:t>- Ban Tổ chức cuộc thi không trả lại tác phẩm dự thi cho các tác giả.</w:t>
      </w:r>
    </w:p>
    <w:p w14:paraId="694E8F7C" w14:textId="77777777" w:rsidR="00005E01" w:rsidRPr="003B132D" w:rsidRDefault="00005E01" w:rsidP="003B132D">
      <w:pPr>
        <w:spacing w:before="120" w:after="120"/>
        <w:ind w:firstLine="709"/>
        <w:jc w:val="both"/>
        <w:rPr>
          <w:rFonts w:ascii="Times New Roman" w:eastAsia="Times New Roman" w:hAnsi="Times New Roman"/>
          <w:color w:val="000000"/>
        </w:rPr>
      </w:pPr>
      <w:r w:rsidRPr="003B132D">
        <w:rPr>
          <w:rFonts w:ascii="Times New Roman" w:eastAsia="Times New Roman" w:hAnsi="Times New Roman"/>
          <w:color w:val="000000"/>
        </w:rPr>
        <w:t xml:space="preserve">- Ban Tổ chức được quyền sử dụng các tác phẩm đạt giải để phục vụ cho các sự kiện chính trị, hoạt động tuyên truyền, đối ngoại và phục vụ công chúng không nhằm mục đích thương mại mà không phải trả bất kỳ chi phí nào cho tác giả. </w:t>
      </w:r>
    </w:p>
    <w:p w14:paraId="05E379F1" w14:textId="77777777" w:rsidR="00005E01" w:rsidRPr="003B132D" w:rsidRDefault="00005E01" w:rsidP="003B132D">
      <w:pPr>
        <w:spacing w:before="120" w:after="120"/>
        <w:ind w:firstLine="709"/>
        <w:jc w:val="both"/>
        <w:rPr>
          <w:rFonts w:ascii="Times New Roman" w:eastAsia="Times New Roman" w:hAnsi="Times New Roman"/>
          <w:color w:val="000000"/>
        </w:rPr>
      </w:pPr>
      <w:r w:rsidRPr="003B132D">
        <w:rPr>
          <w:rFonts w:ascii="Times New Roman" w:eastAsia="Times New Roman" w:hAnsi="Times New Roman"/>
          <w:color w:val="000000"/>
        </w:rPr>
        <w:lastRenderedPageBreak/>
        <w:t>- Nếu phát hiện tác phẩm vi phạm bản quyền, Ban Tổ chức sẽ hủy bỏ kết quả chấm chọn, tước giải thưởng và các quyền lợi khác (nếu có) với tác phẩm đó.</w:t>
      </w:r>
    </w:p>
    <w:p w14:paraId="02C9C9A1" w14:textId="77777777" w:rsidR="007A4C3D" w:rsidRPr="003B132D" w:rsidRDefault="000A7213" w:rsidP="003B132D">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ind w:firstLine="709"/>
        <w:jc w:val="both"/>
        <w:rPr>
          <w:rFonts w:ascii="Times New Roman" w:hAnsi="Times New Roman"/>
          <w:b/>
        </w:rPr>
      </w:pPr>
      <w:r w:rsidRPr="003B132D">
        <w:rPr>
          <w:rFonts w:ascii="Times New Roman" w:hAnsi="Times New Roman"/>
          <w:b/>
        </w:rPr>
        <w:t>V</w:t>
      </w:r>
      <w:r w:rsidR="0004540A" w:rsidRPr="003B132D">
        <w:rPr>
          <w:rFonts w:ascii="Times New Roman" w:hAnsi="Times New Roman"/>
          <w:b/>
        </w:rPr>
        <w:t>I</w:t>
      </w:r>
      <w:r w:rsidR="006F53A1" w:rsidRPr="003B132D">
        <w:rPr>
          <w:rFonts w:ascii="Times New Roman" w:hAnsi="Times New Roman"/>
          <w:b/>
        </w:rPr>
        <w:t>. BAN GIÁM KHẢO</w:t>
      </w:r>
      <w:r w:rsidR="00C94A02" w:rsidRPr="003B132D">
        <w:rPr>
          <w:rFonts w:ascii="Times New Roman" w:hAnsi="Times New Roman"/>
          <w:b/>
        </w:rPr>
        <w:t xml:space="preserve"> CUỘC THI</w:t>
      </w:r>
    </w:p>
    <w:p w14:paraId="1248C603" w14:textId="53D29C54" w:rsidR="007A4C3D" w:rsidRPr="003B132D" w:rsidRDefault="00D7235C" w:rsidP="003B132D">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ind w:firstLine="709"/>
        <w:jc w:val="both"/>
        <w:rPr>
          <w:rFonts w:ascii="Times New Roman" w:eastAsia="Times New Roman" w:hAnsi="Times New Roman"/>
          <w:color w:val="000000"/>
        </w:rPr>
      </w:pPr>
      <w:r>
        <w:rPr>
          <w:rFonts w:ascii="Times New Roman" w:eastAsia="Times New Roman" w:hAnsi="Times New Roman"/>
          <w:color w:val="000000"/>
        </w:rPr>
        <w:t>1.</w:t>
      </w:r>
      <w:r w:rsidR="007A4C3D" w:rsidRPr="003B132D">
        <w:rPr>
          <w:rFonts w:ascii="Times New Roman" w:eastAsia="Times New Roman" w:hAnsi="Times New Roman"/>
          <w:color w:val="000000"/>
        </w:rPr>
        <w:t xml:space="preserve"> Ban Giám khảo do Ban Tổ chức mời, gồm từ 05 đến 07 người, trong đó mời ít nhất 02 nhạc sĩ, 02 nghệ sỹ nhiếp ảnh chuyên nghiệp trong Hội Âm nhạc Việt Nam; Hội Nghệ sĩ Nhiếp ảnh Việt Nam và lãnh đạo các Sở, ban, ngành của tỉnh Ninh Thuận tham gia.</w:t>
      </w:r>
    </w:p>
    <w:p w14:paraId="0CE10E21" w14:textId="6C0A9A85" w:rsidR="0004540A" w:rsidRPr="003B132D" w:rsidRDefault="00D7235C" w:rsidP="003B132D">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ind w:firstLine="709"/>
        <w:jc w:val="both"/>
        <w:rPr>
          <w:rFonts w:ascii="Times New Roman" w:hAnsi="Times New Roman"/>
          <w:lang w:val="fr-FR"/>
        </w:rPr>
      </w:pPr>
      <w:r>
        <w:rPr>
          <w:rFonts w:ascii="Times New Roman" w:hAnsi="Times New Roman"/>
          <w:lang w:val="fr-FR"/>
        </w:rPr>
        <w:t>2.</w:t>
      </w:r>
      <w:r w:rsidR="0004540A" w:rsidRPr="003B132D">
        <w:rPr>
          <w:rFonts w:ascii="Times New Roman" w:hAnsi="Times New Roman"/>
          <w:lang w:val="fr-FR"/>
        </w:rPr>
        <w:t xml:space="preserve"> Ban Giám khảo </w:t>
      </w:r>
      <w:r w:rsidR="00C94A02" w:rsidRPr="003B132D">
        <w:rPr>
          <w:rFonts w:ascii="Times New Roman" w:hAnsi="Times New Roman"/>
          <w:lang w:val="fr-FR"/>
        </w:rPr>
        <w:t xml:space="preserve">Cuộc thi </w:t>
      </w:r>
      <w:r w:rsidR="0004540A" w:rsidRPr="003B132D">
        <w:rPr>
          <w:rFonts w:ascii="Times New Roman" w:hAnsi="Times New Roman"/>
          <w:lang w:val="fr-FR"/>
        </w:rPr>
        <w:t>xây dựng Quy chế chấm giải phù hợp với Thể lệ Cuộc thi và các quy định pháp luật liên quan.</w:t>
      </w:r>
    </w:p>
    <w:p w14:paraId="30E7B279" w14:textId="77777777" w:rsidR="007A4C3D" w:rsidRPr="003B132D" w:rsidRDefault="002549A5" w:rsidP="003B132D">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ind w:firstLine="709"/>
        <w:jc w:val="both"/>
        <w:rPr>
          <w:rFonts w:ascii="Times New Roman" w:hAnsi="Times New Roman"/>
          <w:b/>
          <w:color w:val="000000"/>
        </w:rPr>
      </w:pPr>
      <w:r w:rsidRPr="003B132D">
        <w:rPr>
          <w:rFonts w:ascii="Times New Roman" w:hAnsi="Times New Roman"/>
          <w:b/>
          <w:color w:val="000000"/>
        </w:rPr>
        <w:t>VI</w:t>
      </w:r>
      <w:r w:rsidR="00426B3B" w:rsidRPr="003B132D">
        <w:rPr>
          <w:rFonts w:ascii="Times New Roman" w:hAnsi="Times New Roman"/>
          <w:b/>
          <w:color w:val="000000"/>
        </w:rPr>
        <w:t>I</w:t>
      </w:r>
      <w:r w:rsidRPr="003B132D">
        <w:rPr>
          <w:rFonts w:ascii="Times New Roman" w:hAnsi="Times New Roman"/>
          <w:b/>
          <w:color w:val="000000"/>
        </w:rPr>
        <w:t xml:space="preserve">. QUYỀN LỢI CỦA TỔ CHỨC, CÁ NHÂN DỰ THI </w:t>
      </w:r>
    </w:p>
    <w:p w14:paraId="43B6A56C" w14:textId="7FA38BC8" w:rsidR="007A4C3D" w:rsidRPr="003B132D" w:rsidRDefault="007A4C3D" w:rsidP="003B132D">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ind w:firstLine="709"/>
        <w:jc w:val="both"/>
        <w:rPr>
          <w:rFonts w:ascii="Times New Roman" w:eastAsia="Times New Roman" w:hAnsi="Times New Roman"/>
          <w:b/>
          <w:color w:val="000000"/>
        </w:rPr>
      </w:pPr>
      <w:r w:rsidRPr="003B132D">
        <w:rPr>
          <w:rFonts w:ascii="Times New Roman" w:eastAsia="Times New Roman" w:hAnsi="Times New Roman"/>
          <w:b/>
          <w:color w:val="000000"/>
        </w:rPr>
        <w:t>1. Quyền lợi của tác giả</w:t>
      </w:r>
      <w:r w:rsidR="00426B3B" w:rsidRPr="003B132D">
        <w:rPr>
          <w:rFonts w:ascii="Times New Roman" w:eastAsia="Times New Roman" w:hAnsi="Times New Roman"/>
          <w:b/>
          <w:color w:val="000000"/>
        </w:rPr>
        <w:t xml:space="preserve"> dự thi</w:t>
      </w:r>
      <w:r w:rsidR="00871D57">
        <w:rPr>
          <w:rFonts w:ascii="Times New Roman" w:eastAsia="Times New Roman" w:hAnsi="Times New Roman"/>
          <w:b/>
          <w:color w:val="000000"/>
        </w:rPr>
        <w:t>:</w:t>
      </w:r>
    </w:p>
    <w:p w14:paraId="50F4F56D" w14:textId="77777777" w:rsidR="007A4C3D" w:rsidRPr="003B132D" w:rsidRDefault="007A4C3D" w:rsidP="003B132D">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ind w:firstLine="709"/>
        <w:jc w:val="both"/>
        <w:rPr>
          <w:rFonts w:ascii="Times New Roman" w:eastAsia="Times New Roman" w:hAnsi="Times New Roman"/>
          <w:color w:val="000000"/>
        </w:rPr>
      </w:pPr>
      <w:r w:rsidRPr="003B132D">
        <w:rPr>
          <w:rFonts w:ascii="Times New Roman" w:eastAsia="Times New Roman" w:hAnsi="Times New Roman"/>
          <w:color w:val="000000"/>
        </w:rPr>
        <w:t xml:space="preserve">Tác giả có tác phẩm đạt giải được nhận tiền thưởng theo quy định; được trao Giấy chứng nhận của Ban Tổ chức. </w:t>
      </w:r>
    </w:p>
    <w:p w14:paraId="60784497" w14:textId="403675E9" w:rsidR="007A4C3D" w:rsidRPr="003B132D" w:rsidRDefault="007A4C3D" w:rsidP="003B132D">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ind w:firstLine="709"/>
        <w:jc w:val="both"/>
        <w:rPr>
          <w:rFonts w:ascii="Times New Roman" w:eastAsia="Times New Roman" w:hAnsi="Times New Roman"/>
          <w:b/>
          <w:color w:val="000000"/>
        </w:rPr>
      </w:pPr>
      <w:r w:rsidRPr="003B132D">
        <w:rPr>
          <w:rFonts w:ascii="Times New Roman" w:eastAsia="Times New Roman" w:hAnsi="Times New Roman"/>
          <w:b/>
          <w:color w:val="000000"/>
        </w:rPr>
        <w:t>2. Trách nhiệm của tác giả</w:t>
      </w:r>
      <w:r w:rsidR="00426B3B" w:rsidRPr="003B132D">
        <w:rPr>
          <w:rFonts w:ascii="Times New Roman" w:eastAsia="Times New Roman" w:hAnsi="Times New Roman"/>
          <w:b/>
          <w:color w:val="000000"/>
        </w:rPr>
        <w:t xml:space="preserve"> dự thi</w:t>
      </w:r>
      <w:r w:rsidR="00871D57">
        <w:rPr>
          <w:rFonts w:ascii="Times New Roman" w:eastAsia="Times New Roman" w:hAnsi="Times New Roman"/>
          <w:b/>
          <w:color w:val="000000"/>
        </w:rPr>
        <w:t>:</w:t>
      </w:r>
    </w:p>
    <w:p w14:paraId="00EC4793" w14:textId="6678EB2F" w:rsidR="007A4C3D" w:rsidRPr="003B132D" w:rsidRDefault="007A4C3D" w:rsidP="003B132D">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ind w:firstLine="709"/>
        <w:jc w:val="both"/>
        <w:rPr>
          <w:rFonts w:ascii="Times New Roman" w:eastAsia="Times New Roman" w:hAnsi="Times New Roman"/>
          <w:color w:val="000000"/>
        </w:rPr>
      </w:pPr>
      <w:r w:rsidRPr="003B132D">
        <w:rPr>
          <w:rFonts w:ascii="Times New Roman" w:eastAsia="Times New Roman" w:hAnsi="Times New Roman"/>
          <w:color w:val="000000"/>
        </w:rPr>
        <w:t xml:space="preserve">- Các tác giả có tác phẩm tham gia cuộc thi được chọn vào vòng chung kết phải tự in ảnh nộp Ban </w:t>
      </w:r>
      <w:r w:rsidR="00D7235C">
        <w:rPr>
          <w:rFonts w:ascii="Times New Roman" w:eastAsia="Times New Roman" w:hAnsi="Times New Roman"/>
          <w:color w:val="000000"/>
        </w:rPr>
        <w:t>T</w:t>
      </w:r>
      <w:r w:rsidRPr="003B132D">
        <w:rPr>
          <w:rFonts w:ascii="Times New Roman" w:eastAsia="Times New Roman" w:hAnsi="Times New Roman"/>
          <w:color w:val="000000"/>
        </w:rPr>
        <w:t>ổ chức để phục vụ Ban giám khảo chấm vòng chung kết (Ban Tổ chức sẽ thông báo đến các tác giả). Kích thước ảnh in là 30 x 45 cm; đối với ảnh bộ chỉ cần in maket về bộ ảnh, kích thước 40 x 60cm. Các tác giả gửi tác phẩm đến tham dự đồng nghĩa với việc chấp nhận mọi quy định do Ban Tổ chức đề ra.</w:t>
      </w:r>
    </w:p>
    <w:p w14:paraId="03828967" w14:textId="77777777" w:rsidR="007A4C3D" w:rsidRPr="003B132D" w:rsidRDefault="007A4C3D" w:rsidP="003B132D">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ind w:firstLine="709"/>
        <w:jc w:val="both"/>
        <w:rPr>
          <w:rFonts w:ascii="Times New Roman" w:eastAsia="Times New Roman" w:hAnsi="Times New Roman"/>
          <w:color w:val="000000"/>
        </w:rPr>
      </w:pPr>
      <w:r w:rsidRPr="003B132D">
        <w:rPr>
          <w:rFonts w:ascii="Times New Roman" w:eastAsia="Times New Roman" w:hAnsi="Times New Roman"/>
          <w:color w:val="000000"/>
        </w:rPr>
        <w:t>- Tiền giải thưởng tác giả phải nộp thuế thu nhập cá nhân theo luật thuế hiện hành của Nhà nước.</w:t>
      </w:r>
    </w:p>
    <w:p w14:paraId="41DDF455" w14:textId="04564809" w:rsidR="007A4C3D" w:rsidRPr="003B132D" w:rsidRDefault="007A4C3D" w:rsidP="003B132D">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ind w:firstLine="709"/>
        <w:jc w:val="both"/>
        <w:rPr>
          <w:rFonts w:ascii="Times New Roman" w:eastAsia="Times New Roman" w:hAnsi="Times New Roman"/>
          <w:b/>
          <w:color w:val="000000"/>
        </w:rPr>
      </w:pPr>
      <w:r w:rsidRPr="003B132D">
        <w:rPr>
          <w:rFonts w:ascii="Times New Roman" w:eastAsia="Times New Roman" w:hAnsi="Times New Roman"/>
          <w:b/>
          <w:color w:val="000000"/>
        </w:rPr>
        <w:t>3. Sử dụng tác phẩm và bản quyền tác giả</w:t>
      </w:r>
      <w:r w:rsidR="00871D57">
        <w:rPr>
          <w:rFonts w:ascii="Times New Roman" w:eastAsia="Times New Roman" w:hAnsi="Times New Roman"/>
          <w:b/>
          <w:color w:val="000000"/>
        </w:rPr>
        <w:t>:</w:t>
      </w:r>
    </w:p>
    <w:p w14:paraId="7AF343E4" w14:textId="770CDE85" w:rsidR="007A4C3D" w:rsidRPr="003B132D" w:rsidRDefault="007A4C3D" w:rsidP="003B132D">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ind w:firstLine="709"/>
        <w:jc w:val="both"/>
        <w:rPr>
          <w:rFonts w:ascii="Times New Roman" w:eastAsia="Times New Roman" w:hAnsi="Times New Roman"/>
          <w:color w:val="000000"/>
        </w:rPr>
      </w:pPr>
      <w:r w:rsidRPr="003B132D">
        <w:rPr>
          <w:rFonts w:ascii="Times New Roman" w:eastAsia="Times New Roman" w:hAnsi="Times New Roman"/>
          <w:color w:val="000000"/>
        </w:rPr>
        <w:t xml:space="preserve">- Các tác phẩm phạm </w:t>
      </w:r>
      <w:r w:rsidR="00D7235C">
        <w:rPr>
          <w:rFonts w:ascii="Times New Roman" w:eastAsia="Times New Roman" w:hAnsi="Times New Roman"/>
          <w:color w:val="000000"/>
        </w:rPr>
        <w:t>vi</w:t>
      </w:r>
      <w:r w:rsidRPr="003B132D">
        <w:rPr>
          <w:rFonts w:ascii="Times New Roman" w:eastAsia="Times New Roman" w:hAnsi="Times New Roman"/>
          <w:color w:val="000000"/>
        </w:rPr>
        <w:t xml:space="preserve"> sẽ bị loại khỏi Cuộc thi.</w:t>
      </w:r>
    </w:p>
    <w:p w14:paraId="618068B4" w14:textId="77777777" w:rsidR="007A4C3D" w:rsidRPr="003B132D" w:rsidRDefault="007A4C3D" w:rsidP="003B132D">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ind w:firstLine="709"/>
        <w:jc w:val="both"/>
        <w:rPr>
          <w:rFonts w:ascii="Times New Roman" w:eastAsia="Times New Roman" w:hAnsi="Times New Roman"/>
          <w:color w:val="000000"/>
        </w:rPr>
      </w:pPr>
      <w:r w:rsidRPr="003B132D">
        <w:rPr>
          <w:rFonts w:ascii="Times New Roman" w:eastAsia="Times New Roman" w:hAnsi="Times New Roman"/>
          <w:color w:val="000000"/>
        </w:rPr>
        <w:t>- Ban Tổ chức không chịu trách nhiệm về sự mất mát, hư hỏng, thất lạc trong quá trình vận chuyển đường bưu điện.</w:t>
      </w:r>
    </w:p>
    <w:p w14:paraId="163DAA5E" w14:textId="77777777" w:rsidR="007A4C3D" w:rsidRPr="003B132D" w:rsidRDefault="007A4C3D" w:rsidP="003B132D">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ind w:firstLine="709"/>
        <w:jc w:val="both"/>
        <w:rPr>
          <w:rFonts w:ascii="Times New Roman" w:eastAsia="Times New Roman" w:hAnsi="Times New Roman"/>
          <w:color w:val="000000"/>
        </w:rPr>
      </w:pPr>
      <w:r w:rsidRPr="003B132D">
        <w:rPr>
          <w:rFonts w:ascii="Times New Roman" w:eastAsia="Times New Roman" w:hAnsi="Times New Roman"/>
          <w:color w:val="000000"/>
        </w:rPr>
        <w:t>- Ban Tổ chức cuộc thi không trả lại tác phẩm dự thi cho các tác giả.</w:t>
      </w:r>
    </w:p>
    <w:p w14:paraId="56BD9DFB" w14:textId="77777777" w:rsidR="007A4C3D" w:rsidRPr="003B132D" w:rsidRDefault="007A4C3D" w:rsidP="003B132D">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ind w:firstLine="709"/>
        <w:jc w:val="both"/>
        <w:rPr>
          <w:rFonts w:ascii="Times New Roman" w:eastAsia="Times New Roman" w:hAnsi="Times New Roman"/>
          <w:color w:val="000000"/>
        </w:rPr>
      </w:pPr>
      <w:r w:rsidRPr="003B132D">
        <w:rPr>
          <w:rFonts w:ascii="Times New Roman" w:eastAsia="Times New Roman" w:hAnsi="Times New Roman"/>
          <w:color w:val="000000"/>
        </w:rPr>
        <w:t xml:space="preserve">- Ban Tổ chức được quyền sử dụng các tác phẩm đạt giải để phục vụ cho các sự kiện chính trị, hoạt động tuyên truyền, đối ngoại và phục vụ công chúng không nhằm mục đích thương mại mà không phải trả bất kỳ chi phí nào cho tác giả. </w:t>
      </w:r>
    </w:p>
    <w:p w14:paraId="43628B1D" w14:textId="77777777" w:rsidR="00426B3B" w:rsidRPr="003B132D" w:rsidRDefault="007A4C3D" w:rsidP="003B132D">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ind w:firstLine="709"/>
        <w:jc w:val="both"/>
        <w:rPr>
          <w:rFonts w:ascii="Times New Roman" w:eastAsia="Times New Roman" w:hAnsi="Times New Roman"/>
          <w:color w:val="000000"/>
        </w:rPr>
      </w:pPr>
      <w:r w:rsidRPr="003B132D">
        <w:rPr>
          <w:rFonts w:ascii="Times New Roman" w:eastAsia="Times New Roman" w:hAnsi="Times New Roman"/>
          <w:color w:val="000000"/>
        </w:rPr>
        <w:t>- Nếu phát hiện tác phẩm vi phạm bản quyền, Ban Tổ chức sẽ hủy bỏ kết quả chấm chọn, tước giải thưởng và các quyền lợi khác (nếu có) với tác phẩm đó.</w:t>
      </w:r>
    </w:p>
    <w:p w14:paraId="367FA4B6" w14:textId="77777777" w:rsidR="00426B3B" w:rsidRPr="003B132D" w:rsidRDefault="00426B3B" w:rsidP="003B132D">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ind w:firstLine="709"/>
        <w:jc w:val="both"/>
        <w:rPr>
          <w:rFonts w:ascii="Times New Roman" w:eastAsia="Times New Roman" w:hAnsi="Times New Roman"/>
          <w:b/>
          <w:color w:val="000000"/>
          <w:lang w:eastAsia="vi-VN"/>
        </w:rPr>
      </w:pPr>
      <w:r w:rsidRPr="003B132D">
        <w:rPr>
          <w:rFonts w:ascii="Times New Roman" w:eastAsia="Times New Roman" w:hAnsi="Times New Roman"/>
          <w:b/>
          <w:color w:val="000000"/>
          <w:lang w:eastAsia="vi-VN"/>
        </w:rPr>
        <w:t>VIII. CƠ CẤU GIẢI THƯỞNG</w:t>
      </w:r>
    </w:p>
    <w:p w14:paraId="59DEB767" w14:textId="3C63A102" w:rsidR="00426B3B" w:rsidRPr="003B132D" w:rsidRDefault="00426B3B" w:rsidP="003B132D">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ind w:firstLine="709"/>
        <w:jc w:val="both"/>
        <w:rPr>
          <w:rFonts w:ascii="Times New Roman" w:eastAsia="Times New Roman" w:hAnsi="Times New Roman"/>
          <w:b/>
          <w:color w:val="000000"/>
        </w:rPr>
      </w:pPr>
      <w:r w:rsidRPr="003B132D">
        <w:rPr>
          <w:rFonts w:ascii="Times New Roman" w:eastAsia="Times New Roman" w:hAnsi="Times New Roman"/>
          <w:b/>
          <w:color w:val="000000"/>
        </w:rPr>
        <w:t>1. Loại hình thi Sáng tác ca khúc</w:t>
      </w:r>
      <w:r w:rsidR="00871D57">
        <w:rPr>
          <w:rFonts w:ascii="Times New Roman" w:eastAsia="Times New Roman" w:hAnsi="Times New Roman"/>
          <w:b/>
          <w:color w:val="000000"/>
        </w:rPr>
        <w:t>:</w:t>
      </w:r>
    </w:p>
    <w:p w14:paraId="502EC9BA" w14:textId="77777777" w:rsidR="00426B3B" w:rsidRPr="003B132D" w:rsidRDefault="00426B3B" w:rsidP="003B132D">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ind w:firstLine="709"/>
        <w:jc w:val="both"/>
        <w:rPr>
          <w:rFonts w:ascii="Times New Roman" w:eastAsia="Times New Roman" w:hAnsi="Times New Roman"/>
          <w:color w:val="000000"/>
        </w:rPr>
      </w:pPr>
      <w:r w:rsidRPr="003B132D">
        <w:rPr>
          <w:rFonts w:ascii="Times New Roman" w:eastAsia="Times New Roman" w:hAnsi="Times New Roman"/>
          <w:color w:val="000000"/>
        </w:rPr>
        <w:t>- 01 giải nhất 30.000.000 đồng.</w:t>
      </w:r>
    </w:p>
    <w:p w14:paraId="2DFDC036" w14:textId="77777777" w:rsidR="00426B3B" w:rsidRPr="003B132D" w:rsidRDefault="00426B3B" w:rsidP="003B132D">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ind w:firstLine="709"/>
        <w:jc w:val="both"/>
        <w:rPr>
          <w:rFonts w:ascii="Times New Roman" w:eastAsia="Times New Roman" w:hAnsi="Times New Roman"/>
          <w:color w:val="000000"/>
        </w:rPr>
      </w:pPr>
      <w:r w:rsidRPr="003B132D">
        <w:rPr>
          <w:rFonts w:ascii="Times New Roman" w:eastAsia="Times New Roman" w:hAnsi="Times New Roman"/>
          <w:color w:val="000000"/>
        </w:rPr>
        <w:t>- 02 giải nhì, mỗi giải 15.000.000 đồng.</w:t>
      </w:r>
    </w:p>
    <w:p w14:paraId="7AC390B6" w14:textId="77777777" w:rsidR="00426B3B" w:rsidRPr="003B132D" w:rsidRDefault="00426B3B" w:rsidP="003B132D">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ind w:firstLine="709"/>
        <w:jc w:val="both"/>
        <w:rPr>
          <w:rFonts w:ascii="Times New Roman" w:eastAsia="Times New Roman" w:hAnsi="Times New Roman"/>
          <w:color w:val="000000"/>
        </w:rPr>
      </w:pPr>
      <w:r w:rsidRPr="003B132D">
        <w:rPr>
          <w:rFonts w:ascii="Times New Roman" w:eastAsia="Times New Roman" w:hAnsi="Times New Roman"/>
          <w:color w:val="000000"/>
        </w:rPr>
        <w:t>- 03 giải ba, mỗi giải 10.000.000 đồng.</w:t>
      </w:r>
    </w:p>
    <w:p w14:paraId="3B937FB1" w14:textId="77777777" w:rsidR="00426B3B" w:rsidRPr="003B132D" w:rsidRDefault="00426B3B" w:rsidP="003B132D">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ind w:firstLine="709"/>
        <w:jc w:val="both"/>
        <w:rPr>
          <w:rFonts w:ascii="Times New Roman" w:eastAsia="Times New Roman" w:hAnsi="Times New Roman"/>
          <w:color w:val="000000"/>
        </w:rPr>
      </w:pPr>
      <w:r w:rsidRPr="003B132D">
        <w:rPr>
          <w:rFonts w:ascii="Times New Roman" w:eastAsia="Times New Roman" w:hAnsi="Times New Roman"/>
          <w:color w:val="000000"/>
        </w:rPr>
        <w:lastRenderedPageBreak/>
        <w:t>- 05 giải khuyến khích, mỗi giải 5.000.000 đồng.</w:t>
      </w:r>
    </w:p>
    <w:p w14:paraId="24968098" w14:textId="55248C90" w:rsidR="00426B3B" w:rsidRPr="003B132D" w:rsidRDefault="00426B3B" w:rsidP="003B132D">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ind w:firstLine="709"/>
        <w:jc w:val="both"/>
        <w:rPr>
          <w:rFonts w:ascii="Times New Roman" w:eastAsia="Times New Roman" w:hAnsi="Times New Roman"/>
          <w:b/>
          <w:color w:val="000000"/>
        </w:rPr>
      </w:pPr>
      <w:r w:rsidRPr="003B132D">
        <w:rPr>
          <w:rFonts w:ascii="Times New Roman" w:eastAsia="Times New Roman" w:hAnsi="Times New Roman"/>
          <w:b/>
          <w:color w:val="000000"/>
        </w:rPr>
        <w:t>2. Loại hình thi Ảnh nghệ thuật</w:t>
      </w:r>
      <w:r w:rsidR="00871D57">
        <w:rPr>
          <w:rFonts w:ascii="Times New Roman" w:eastAsia="Times New Roman" w:hAnsi="Times New Roman"/>
          <w:b/>
          <w:color w:val="000000"/>
        </w:rPr>
        <w:t>:</w:t>
      </w:r>
    </w:p>
    <w:p w14:paraId="3CD01226" w14:textId="29E5EC7F" w:rsidR="00426B3B" w:rsidRPr="003B132D" w:rsidRDefault="00871D57" w:rsidP="003B132D">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ind w:firstLine="709"/>
        <w:jc w:val="both"/>
        <w:rPr>
          <w:rFonts w:ascii="Times New Roman" w:eastAsia="Calibri" w:hAnsi="Times New Roman"/>
          <w:b/>
        </w:rPr>
      </w:pPr>
      <w:r>
        <w:rPr>
          <w:rFonts w:ascii="Times New Roman" w:eastAsia="Calibri" w:hAnsi="Times New Roman"/>
          <w:b/>
        </w:rPr>
        <w:t xml:space="preserve">a) </w:t>
      </w:r>
      <w:r w:rsidR="00426B3B" w:rsidRPr="003B132D">
        <w:rPr>
          <w:rFonts w:ascii="Times New Roman" w:eastAsia="Calibri" w:hAnsi="Times New Roman"/>
          <w:b/>
        </w:rPr>
        <w:t>Ảnh bộ</w:t>
      </w:r>
      <w:r>
        <w:rPr>
          <w:rFonts w:ascii="Times New Roman" w:eastAsia="Calibri" w:hAnsi="Times New Roman"/>
          <w:b/>
        </w:rPr>
        <w:t>:</w:t>
      </w:r>
    </w:p>
    <w:p w14:paraId="155507DC" w14:textId="77777777" w:rsidR="00426B3B" w:rsidRPr="003B132D" w:rsidRDefault="00426B3B" w:rsidP="003B132D">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ind w:firstLine="709"/>
        <w:jc w:val="both"/>
        <w:rPr>
          <w:rFonts w:ascii="Times New Roman" w:eastAsia="Calibri" w:hAnsi="Times New Roman"/>
        </w:rPr>
      </w:pPr>
      <w:r w:rsidRPr="003B132D">
        <w:rPr>
          <w:rFonts w:ascii="Times New Roman" w:eastAsia="Calibri" w:hAnsi="Times New Roman"/>
        </w:rPr>
        <w:t xml:space="preserve">- 01 giải nhất: </w:t>
      </w:r>
      <w:r w:rsidRPr="003B132D">
        <w:rPr>
          <w:rFonts w:ascii="Times New Roman" w:eastAsia="Calibri" w:hAnsi="Times New Roman"/>
        </w:rPr>
        <w:tab/>
        <w:t xml:space="preserve">    15.000.000 đồng/giải.</w:t>
      </w:r>
    </w:p>
    <w:p w14:paraId="7A1B4468" w14:textId="77777777" w:rsidR="00426B3B" w:rsidRPr="003B132D" w:rsidRDefault="00426B3B" w:rsidP="003B132D">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ind w:firstLine="709"/>
        <w:jc w:val="both"/>
        <w:rPr>
          <w:rFonts w:ascii="Times New Roman" w:eastAsia="Calibri" w:hAnsi="Times New Roman"/>
        </w:rPr>
      </w:pPr>
      <w:r w:rsidRPr="003B132D">
        <w:rPr>
          <w:rFonts w:ascii="Times New Roman" w:eastAsia="Calibri" w:hAnsi="Times New Roman"/>
        </w:rPr>
        <w:t xml:space="preserve">- 02 giải nhì:    </w:t>
      </w:r>
      <w:r w:rsidRPr="003B132D">
        <w:rPr>
          <w:rFonts w:ascii="Times New Roman" w:eastAsia="Calibri" w:hAnsi="Times New Roman"/>
        </w:rPr>
        <w:tab/>
        <w:t xml:space="preserve">    10.000.0000 đồng/giải. </w:t>
      </w:r>
    </w:p>
    <w:p w14:paraId="031C408C" w14:textId="77777777" w:rsidR="00426B3B" w:rsidRPr="003B132D" w:rsidRDefault="00426B3B" w:rsidP="003B132D">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ind w:firstLine="709"/>
        <w:jc w:val="both"/>
        <w:rPr>
          <w:rFonts w:ascii="Times New Roman" w:eastAsia="Calibri" w:hAnsi="Times New Roman"/>
        </w:rPr>
      </w:pPr>
      <w:r w:rsidRPr="003B132D">
        <w:rPr>
          <w:rFonts w:ascii="Times New Roman" w:eastAsia="Calibri" w:hAnsi="Times New Roman"/>
        </w:rPr>
        <w:t xml:space="preserve">- 03 giải ba: </w:t>
      </w:r>
      <w:r w:rsidRPr="003B132D">
        <w:rPr>
          <w:rFonts w:ascii="Times New Roman" w:eastAsia="Calibri" w:hAnsi="Times New Roman"/>
        </w:rPr>
        <w:tab/>
      </w:r>
      <w:r w:rsidRPr="003B132D">
        <w:rPr>
          <w:rFonts w:ascii="Times New Roman" w:eastAsia="Calibri" w:hAnsi="Times New Roman"/>
        </w:rPr>
        <w:tab/>
        <w:t xml:space="preserve">      5.000.000 đồng/giải. </w:t>
      </w:r>
    </w:p>
    <w:p w14:paraId="6DE4EA96" w14:textId="77777777" w:rsidR="00426B3B" w:rsidRPr="003B132D" w:rsidRDefault="00426B3B" w:rsidP="003B132D">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ind w:firstLine="709"/>
        <w:jc w:val="both"/>
        <w:rPr>
          <w:rFonts w:ascii="Times New Roman" w:eastAsia="Calibri" w:hAnsi="Times New Roman"/>
        </w:rPr>
      </w:pPr>
      <w:r w:rsidRPr="003B132D">
        <w:rPr>
          <w:rFonts w:ascii="Times New Roman" w:eastAsia="Calibri" w:hAnsi="Times New Roman"/>
        </w:rPr>
        <w:t xml:space="preserve">- 05 giải khuyến khích: 3.000.000 đồng/giải. </w:t>
      </w:r>
    </w:p>
    <w:p w14:paraId="02087163" w14:textId="7837EADC" w:rsidR="00426B3B" w:rsidRPr="003B132D" w:rsidRDefault="00871D57" w:rsidP="003B132D">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ind w:firstLine="709"/>
        <w:jc w:val="both"/>
        <w:rPr>
          <w:rFonts w:ascii="Times New Roman" w:eastAsia="Calibri" w:hAnsi="Times New Roman"/>
          <w:b/>
        </w:rPr>
      </w:pPr>
      <w:r>
        <w:rPr>
          <w:rFonts w:ascii="Times New Roman" w:eastAsia="Calibri" w:hAnsi="Times New Roman"/>
          <w:b/>
        </w:rPr>
        <w:t xml:space="preserve">b) </w:t>
      </w:r>
      <w:r w:rsidR="00426B3B" w:rsidRPr="003B132D">
        <w:rPr>
          <w:rFonts w:ascii="Times New Roman" w:eastAsia="Calibri" w:hAnsi="Times New Roman"/>
          <w:b/>
        </w:rPr>
        <w:t>Ảnh đơn</w:t>
      </w:r>
      <w:r>
        <w:rPr>
          <w:rFonts w:ascii="Times New Roman" w:eastAsia="Calibri" w:hAnsi="Times New Roman"/>
          <w:b/>
        </w:rPr>
        <w:t>:</w:t>
      </w:r>
    </w:p>
    <w:p w14:paraId="18F294F2" w14:textId="77777777" w:rsidR="00426B3B" w:rsidRPr="003B132D" w:rsidRDefault="00426B3B" w:rsidP="003B132D">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ind w:firstLine="709"/>
        <w:jc w:val="both"/>
        <w:rPr>
          <w:rFonts w:ascii="Times New Roman" w:eastAsia="Calibri" w:hAnsi="Times New Roman"/>
        </w:rPr>
      </w:pPr>
      <w:r w:rsidRPr="003B132D">
        <w:rPr>
          <w:rFonts w:ascii="Times New Roman" w:eastAsia="Calibri" w:hAnsi="Times New Roman"/>
        </w:rPr>
        <w:t xml:space="preserve">- 01 giải nhất:  </w:t>
      </w:r>
      <w:r w:rsidRPr="003B132D">
        <w:rPr>
          <w:rFonts w:ascii="Times New Roman" w:eastAsia="Calibri" w:hAnsi="Times New Roman"/>
        </w:rPr>
        <w:tab/>
        <w:t>10.000.000 đồng/giải.</w:t>
      </w:r>
    </w:p>
    <w:p w14:paraId="2D48C150" w14:textId="77777777" w:rsidR="00426B3B" w:rsidRPr="003B132D" w:rsidRDefault="00426B3B" w:rsidP="003B132D">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ind w:firstLine="709"/>
        <w:jc w:val="both"/>
        <w:rPr>
          <w:rFonts w:ascii="Times New Roman" w:eastAsia="Calibri" w:hAnsi="Times New Roman"/>
        </w:rPr>
      </w:pPr>
      <w:r w:rsidRPr="003B132D">
        <w:rPr>
          <w:rFonts w:ascii="Times New Roman" w:eastAsia="Calibri" w:hAnsi="Times New Roman"/>
        </w:rPr>
        <w:t xml:space="preserve">- 02 giải nhì: </w:t>
      </w:r>
      <w:r w:rsidRPr="003B132D">
        <w:rPr>
          <w:rFonts w:ascii="Times New Roman" w:eastAsia="Calibri" w:hAnsi="Times New Roman"/>
        </w:rPr>
        <w:tab/>
        <w:t xml:space="preserve">  7.000.0000 đồng/giải. </w:t>
      </w:r>
    </w:p>
    <w:p w14:paraId="5B2CE9C9" w14:textId="77777777" w:rsidR="00426B3B" w:rsidRPr="003B132D" w:rsidRDefault="00426B3B" w:rsidP="003B132D">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ind w:firstLine="709"/>
        <w:jc w:val="both"/>
        <w:rPr>
          <w:rFonts w:ascii="Times New Roman" w:eastAsia="Calibri" w:hAnsi="Times New Roman"/>
        </w:rPr>
      </w:pPr>
      <w:r w:rsidRPr="003B132D">
        <w:rPr>
          <w:rFonts w:ascii="Times New Roman" w:eastAsia="Calibri" w:hAnsi="Times New Roman"/>
        </w:rPr>
        <w:t xml:space="preserve">- 03 giải ba: </w:t>
      </w:r>
      <w:r w:rsidRPr="003B132D">
        <w:rPr>
          <w:rFonts w:ascii="Times New Roman" w:eastAsia="Calibri" w:hAnsi="Times New Roman"/>
        </w:rPr>
        <w:tab/>
      </w:r>
      <w:r w:rsidRPr="003B132D">
        <w:rPr>
          <w:rFonts w:ascii="Times New Roman" w:eastAsia="Calibri" w:hAnsi="Times New Roman"/>
        </w:rPr>
        <w:tab/>
        <w:t xml:space="preserve">  4.000.000 đồng/giải.</w:t>
      </w:r>
    </w:p>
    <w:p w14:paraId="6511A80C" w14:textId="77777777" w:rsidR="00426B3B" w:rsidRPr="003B132D" w:rsidRDefault="00426B3B" w:rsidP="003B132D">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ind w:firstLine="709"/>
        <w:jc w:val="both"/>
        <w:rPr>
          <w:rFonts w:ascii="Times New Roman" w:eastAsia="Calibri" w:hAnsi="Times New Roman"/>
        </w:rPr>
      </w:pPr>
      <w:r w:rsidRPr="003B132D">
        <w:rPr>
          <w:rFonts w:ascii="Times New Roman" w:eastAsia="Calibri" w:hAnsi="Times New Roman"/>
        </w:rPr>
        <w:t xml:space="preserve">- 05 giải khuyến khích: 2.000.000 đồng/giải. </w:t>
      </w:r>
    </w:p>
    <w:p w14:paraId="7168C101" w14:textId="77777777" w:rsidR="00426B3B" w:rsidRPr="003B132D" w:rsidRDefault="00426B3B" w:rsidP="003B132D">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ind w:firstLine="709"/>
        <w:jc w:val="both"/>
        <w:rPr>
          <w:rFonts w:ascii="Times New Roman" w:eastAsia="Calibri" w:hAnsi="Times New Roman"/>
        </w:rPr>
      </w:pPr>
      <w:r w:rsidRPr="003B132D">
        <w:rPr>
          <w:rFonts w:ascii="Times New Roman" w:eastAsia="Calibri" w:hAnsi="Times New Roman"/>
        </w:rPr>
        <w:t xml:space="preserve">Ngoài ra, Ban Tổ chức hỗ trợ 100 tác phẩm </w:t>
      </w:r>
      <w:r w:rsidRPr="003B132D">
        <w:rPr>
          <w:rFonts w:ascii="Times New Roman" w:eastAsia="Calibri" w:hAnsi="Times New Roman"/>
          <w:i/>
        </w:rPr>
        <w:t>(gồm cả ảnh bộ và ảnh đơn)</w:t>
      </w:r>
      <w:r w:rsidRPr="003B132D">
        <w:rPr>
          <w:rFonts w:ascii="Times New Roman" w:eastAsia="Calibri" w:hAnsi="Times New Roman"/>
        </w:rPr>
        <w:t xml:space="preserve"> được chọn vào vòng chung khảo với số tiền là 200.000 đồng/tác phẩm.</w:t>
      </w:r>
    </w:p>
    <w:p w14:paraId="5AC12BBD" w14:textId="77777777" w:rsidR="00426B3B" w:rsidRPr="003B132D" w:rsidRDefault="00426B3B" w:rsidP="003B132D">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ind w:firstLine="709"/>
        <w:jc w:val="both"/>
        <w:rPr>
          <w:rFonts w:ascii="Times New Roman" w:eastAsia="Calibri" w:hAnsi="Times New Roman"/>
          <w:b/>
          <w:i/>
          <w:u w:val="single"/>
        </w:rPr>
      </w:pPr>
      <w:r w:rsidRPr="003B132D">
        <w:rPr>
          <w:rFonts w:ascii="Times New Roman" w:eastAsia="Calibri" w:hAnsi="Times New Roman"/>
          <w:b/>
          <w:i/>
          <w:u w:val="single"/>
        </w:rPr>
        <w:t xml:space="preserve">Ghi chú: </w:t>
      </w:r>
    </w:p>
    <w:p w14:paraId="3FB7CC8C" w14:textId="77777777" w:rsidR="00426B3B" w:rsidRPr="003B132D" w:rsidRDefault="00426B3B" w:rsidP="003B132D">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ind w:firstLine="709"/>
        <w:jc w:val="both"/>
        <w:rPr>
          <w:rFonts w:ascii="Times New Roman" w:eastAsia="Calibri" w:hAnsi="Times New Roman"/>
          <w:i/>
        </w:rPr>
      </w:pPr>
      <w:r w:rsidRPr="003B132D">
        <w:rPr>
          <w:rFonts w:ascii="Times New Roman" w:eastAsia="Calibri" w:hAnsi="Times New Roman"/>
          <w:i/>
        </w:rPr>
        <w:t>- Cơ cấu giải thưởng có thể thay đổi, căn cứ vào chất lượng tác phẩm của mỗi thể loại và nguồn kinh phí vận động.</w:t>
      </w:r>
    </w:p>
    <w:p w14:paraId="092EFD5D" w14:textId="77777777" w:rsidR="00426B3B" w:rsidRPr="003B132D" w:rsidRDefault="00426B3B" w:rsidP="003B132D">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ind w:firstLine="709"/>
        <w:jc w:val="both"/>
        <w:rPr>
          <w:rFonts w:ascii="Times New Roman" w:eastAsia="Calibri" w:hAnsi="Times New Roman"/>
          <w:i/>
        </w:rPr>
      </w:pPr>
      <w:r w:rsidRPr="003B132D">
        <w:rPr>
          <w:rFonts w:ascii="Times New Roman" w:eastAsia="Calibri" w:hAnsi="Times New Roman"/>
          <w:i/>
        </w:rPr>
        <w:t>- Giá trị Giải thưởng bao gồm tiền mặt và quà tặng hiện vật.</w:t>
      </w:r>
    </w:p>
    <w:p w14:paraId="6ABA9ED7" w14:textId="77777777" w:rsidR="006F53A1" w:rsidRPr="003B132D" w:rsidRDefault="006F53A1" w:rsidP="003B132D">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ind w:firstLine="709"/>
        <w:jc w:val="both"/>
        <w:rPr>
          <w:rFonts w:ascii="Times New Roman" w:hAnsi="Times New Roman"/>
        </w:rPr>
      </w:pPr>
      <w:r w:rsidRPr="003B132D">
        <w:rPr>
          <w:rFonts w:ascii="Times New Roman" w:hAnsi="Times New Roman"/>
        </w:rPr>
        <w:t xml:space="preserve">Trên đây là Thể lệ </w:t>
      </w:r>
      <w:r w:rsidR="00E41479" w:rsidRPr="003B132D">
        <w:rPr>
          <w:rFonts w:ascii="Times New Roman" w:eastAsia="Times New Roman" w:hAnsi="Times New Roman"/>
          <w:color w:val="000000"/>
          <w:lang w:eastAsia="vi-VN"/>
        </w:rPr>
        <w:t xml:space="preserve">Cuộc thi </w:t>
      </w:r>
      <w:r w:rsidR="007A4C3D" w:rsidRPr="003B132D">
        <w:rPr>
          <w:rFonts w:ascii="Times New Roman" w:eastAsia="Times New Roman" w:hAnsi="Times New Roman"/>
          <w:color w:val="000000"/>
          <w:lang w:eastAsia="vi-VN"/>
        </w:rPr>
        <w:t>sáng tác ca khúc và ảnh nghệ thuật tỉnh Ninh Thuận năm 2024.</w:t>
      </w:r>
      <w:r w:rsidR="009D66B4" w:rsidRPr="003B132D">
        <w:rPr>
          <w:rFonts w:ascii="Times New Roman" w:hAnsi="Times New Roman"/>
        </w:rPr>
        <w:t xml:space="preserve"> </w:t>
      </w:r>
      <w:r w:rsidRPr="003B132D">
        <w:rPr>
          <w:rFonts w:ascii="Times New Roman" w:hAnsi="Times New Roman"/>
        </w:rPr>
        <w:t xml:space="preserve">Ban Tổ chức </w:t>
      </w:r>
      <w:r w:rsidR="009E0A4C" w:rsidRPr="003B132D">
        <w:rPr>
          <w:rFonts w:ascii="Times New Roman" w:hAnsi="Times New Roman"/>
        </w:rPr>
        <w:t>t</w:t>
      </w:r>
      <w:r w:rsidR="009D1BCE" w:rsidRPr="003B132D">
        <w:rPr>
          <w:rFonts w:ascii="Times New Roman" w:hAnsi="Times New Roman"/>
        </w:rPr>
        <w:t xml:space="preserve">hông báo để </w:t>
      </w:r>
      <w:r w:rsidRPr="003B132D">
        <w:rPr>
          <w:rFonts w:ascii="Times New Roman" w:hAnsi="Times New Roman"/>
        </w:rPr>
        <w:t xml:space="preserve">các </w:t>
      </w:r>
      <w:r w:rsidR="009D66B4" w:rsidRPr="003B132D">
        <w:rPr>
          <w:rFonts w:ascii="Times New Roman" w:hAnsi="Times New Roman"/>
        </w:rPr>
        <w:t xml:space="preserve">cá nhân, </w:t>
      </w:r>
      <w:r w:rsidR="009D1BCE" w:rsidRPr="003B132D">
        <w:rPr>
          <w:rFonts w:ascii="Times New Roman" w:hAnsi="Times New Roman"/>
        </w:rPr>
        <w:t xml:space="preserve">tổ chức </w:t>
      </w:r>
      <w:r w:rsidRPr="003B132D">
        <w:rPr>
          <w:rFonts w:ascii="Times New Roman" w:hAnsi="Times New Roman"/>
          <w:lang w:val="vi-VN"/>
        </w:rPr>
        <w:t>trong và ngoài tỉ</w:t>
      </w:r>
      <w:r w:rsidR="009D66B4" w:rsidRPr="003B132D">
        <w:rPr>
          <w:rFonts w:ascii="Times New Roman" w:hAnsi="Times New Roman"/>
          <w:lang w:val="vi-VN"/>
        </w:rPr>
        <w:t>nh</w:t>
      </w:r>
      <w:r w:rsidR="009D1BCE" w:rsidRPr="003B132D">
        <w:rPr>
          <w:rFonts w:ascii="Times New Roman" w:hAnsi="Times New Roman"/>
        </w:rPr>
        <w:t xml:space="preserve"> nghiên cứu tham gia</w:t>
      </w:r>
      <w:r w:rsidRPr="003B132D">
        <w:rPr>
          <w:rFonts w:ascii="Times New Roman" w:hAnsi="Times New Roman"/>
          <w:lang w:val="vi-VN"/>
        </w:rPr>
        <w:t>./.</w:t>
      </w:r>
    </w:p>
    <w:tbl>
      <w:tblPr>
        <w:tblW w:w="9450" w:type="dxa"/>
        <w:tblInd w:w="108" w:type="dxa"/>
        <w:tblLayout w:type="fixed"/>
        <w:tblLook w:val="0000" w:firstRow="0" w:lastRow="0" w:firstColumn="0" w:lastColumn="0" w:noHBand="0" w:noVBand="0"/>
      </w:tblPr>
      <w:tblGrid>
        <w:gridCol w:w="5130"/>
        <w:gridCol w:w="4320"/>
      </w:tblGrid>
      <w:tr w:rsidR="006F53A1" w:rsidRPr="00CA1EAA" w14:paraId="51C05CB7" w14:textId="77777777" w:rsidTr="00492C8A">
        <w:trPr>
          <w:trHeight w:val="2898"/>
        </w:trPr>
        <w:tc>
          <w:tcPr>
            <w:tcW w:w="5130" w:type="dxa"/>
          </w:tcPr>
          <w:p w14:paraId="146C97F1" w14:textId="77777777" w:rsidR="00046C2F" w:rsidRPr="00CA1EAA" w:rsidRDefault="00F828B9" w:rsidP="00046C2F">
            <w:pPr>
              <w:ind w:hanging="105"/>
              <w:jc w:val="both"/>
              <w:rPr>
                <w:rFonts w:ascii="Times New Roman" w:hAnsi="Times New Roman"/>
                <w:b/>
                <w:i/>
                <w:sz w:val="24"/>
                <w:szCs w:val="24"/>
                <w:lang w:val="nl-NL"/>
              </w:rPr>
            </w:pPr>
            <w:r>
              <w:rPr>
                <w:rFonts w:ascii="Times New Roman" w:hAnsi="Times New Roman"/>
                <w:b/>
                <w:i/>
                <w:sz w:val="24"/>
                <w:szCs w:val="24"/>
                <w:lang w:val="nl-NL"/>
              </w:rPr>
              <w:t>N</w:t>
            </w:r>
            <w:r w:rsidR="00046C2F" w:rsidRPr="00CA1EAA">
              <w:rPr>
                <w:rFonts w:ascii="Times New Roman" w:hAnsi="Times New Roman"/>
                <w:b/>
                <w:i/>
                <w:sz w:val="24"/>
                <w:szCs w:val="24"/>
                <w:lang w:val="nl-NL"/>
              </w:rPr>
              <w:t>ơi nhận:</w:t>
            </w:r>
          </w:p>
          <w:p w14:paraId="250DB95E" w14:textId="77777777" w:rsidR="00046C2F" w:rsidRDefault="00046C2F" w:rsidP="00046C2F">
            <w:pPr>
              <w:ind w:hanging="105"/>
              <w:jc w:val="both"/>
              <w:rPr>
                <w:rFonts w:ascii="Times New Roman" w:hAnsi="Times New Roman"/>
                <w:sz w:val="22"/>
                <w:szCs w:val="22"/>
                <w:lang w:val="nl-NL"/>
              </w:rPr>
            </w:pPr>
            <w:r w:rsidRPr="00CA1EAA">
              <w:rPr>
                <w:rFonts w:ascii="Times New Roman" w:hAnsi="Times New Roman"/>
                <w:sz w:val="22"/>
                <w:szCs w:val="22"/>
                <w:lang w:val="nl-NL"/>
              </w:rPr>
              <w:t xml:space="preserve">- </w:t>
            </w:r>
            <w:r w:rsidR="008C4709">
              <w:rPr>
                <w:rFonts w:ascii="Times New Roman" w:hAnsi="Times New Roman"/>
                <w:sz w:val="22"/>
                <w:szCs w:val="22"/>
                <w:lang w:val="nl-NL"/>
              </w:rPr>
              <w:t>TT.Tỉnh ủy</w:t>
            </w:r>
            <w:r w:rsidR="00492C8A">
              <w:rPr>
                <w:rFonts w:ascii="Times New Roman" w:hAnsi="Times New Roman"/>
                <w:sz w:val="22"/>
                <w:szCs w:val="22"/>
                <w:lang w:val="nl-NL"/>
              </w:rPr>
              <w:t xml:space="preserve"> (</w:t>
            </w:r>
            <w:r w:rsidR="0075217E">
              <w:rPr>
                <w:rFonts w:ascii="Times New Roman" w:hAnsi="Times New Roman"/>
                <w:sz w:val="22"/>
                <w:szCs w:val="22"/>
                <w:lang w:val="nl-NL"/>
              </w:rPr>
              <w:t>b</w:t>
            </w:r>
            <w:r w:rsidRPr="00CA1EAA">
              <w:rPr>
                <w:rFonts w:ascii="Times New Roman" w:hAnsi="Times New Roman"/>
                <w:sz w:val="22"/>
                <w:szCs w:val="22"/>
                <w:lang w:val="nl-NL"/>
              </w:rPr>
              <w:t>áo cáo);</w:t>
            </w:r>
          </w:p>
          <w:p w14:paraId="1A8D0333" w14:textId="77777777" w:rsidR="00492C8A" w:rsidRPr="00CA1EAA" w:rsidRDefault="00492C8A" w:rsidP="00046C2F">
            <w:pPr>
              <w:ind w:hanging="105"/>
              <w:jc w:val="both"/>
              <w:rPr>
                <w:rFonts w:ascii="Times New Roman" w:hAnsi="Times New Roman"/>
                <w:sz w:val="22"/>
                <w:szCs w:val="22"/>
                <w:lang w:val="nl-NL"/>
              </w:rPr>
            </w:pPr>
            <w:r>
              <w:rPr>
                <w:rFonts w:ascii="Times New Roman" w:hAnsi="Times New Roman"/>
                <w:sz w:val="22"/>
                <w:szCs w:val="22"/>
                <w:lang w:val="nl-NL"/>
              </w:rPr>
              <w:t>- CT và các PCT UBND tỉnh;</w:t>
            </w:r>
          </w:p>
          <w:p w14:paraId="2EC069E9" w14:textId="77777777" w:rsidR="00046C2F" w:rsidRPr="00CA1EAA" w:rsidRDefault="00046C2F" w:rsidP="00046C2F">
            <w:pPr>
              <w:ind w:hanging="105"/>
              <w:jc w:val="both"/>
              <w:rPr>
                <w:rFonts w:ascii="Times New Roman" w:hAnsi="Times New Roman"/>
                <w:sz w:val="22"/>
                <w:szCs w:val="22"/>
                <w:lang w:val="nl-NL"/>
              </w:rPr>
            </w:pPr>
            <w:r w:rsidRPr="00CA1EAA">
              <w:rPr>
                <w:rFonts w:ascii="Times New Roman" w:hAnsi="Times New Roman"/>
                <w:sz w:val="22"/>
                <w:szCs w:val="22"/>
                <w:lang w:val="nl-NL"/>
              </w:rPr>
              <w:t>- Sở VHTTDL/Sở</w:t>
            </w:r>
            <w:r w:rsidR="00605079">
              <w:rPr>
                <w:rFonts w:ascii="Times New Roman" w:hAnsi="Times New Roman"/>
                <w:sz w:val="22"/>
                <w:szCs w:val="22"/>
                <w:lang w:val="nl-NL"/>
              </w:rPr>
              <w:t xml:space="preserve"> VH,</w:t>
            </w:r>
            <w:r w:rsidRPr="00CA1EAA">
              <w:rPr>
                <w:rFonts w:ascii="Times New Roman" w:hAnsi="Times New Roman"/>
                <w:sz w:val="22"/>
                <w:szCs w:val="22"/>
                <w:lang w:val="nl-NL"/>
              </w:rPr>
              <w:t>TT/Sở Du lịch các tỉnh,</w:t>
            </w:r>
            <w:r w:rsidR="00605079">
              <w:rPr>
                <w:rFonts w:ascii="Times New Roman" w:hAnsi="Times New Roman"/>
                <w:sz w:val="22"/>
                <w:szCs w:val="22"/>
                <w:lang w:val="nl-NL"/>
              </w:rPr>
              <w:t>TP</w:t>
            </w:r>
            <w:r w:rsidRPr="00CA1EAA">
              <w:rPr>
                <w:rFonts w:ascii="Times New Roman" w:hAnsi="Times New Roman"/>
                <w:sz w:val="22"/>
                <w:szCs w:val="22"/>
                <w:lang w:val="nl-NL"/>
              </w:rPr>
              <w:t>;</w:t>
            </w:r>
          </w:p>
          <w:p w14:paraId="26ABD3D5" w14:textId="77777777" w:rsidR="00046C2F" w:rsidRPr="00CA1EAA" w:rsidRDefault="00046C2F" w:rsidP="00046C2F">
            <w:pPr>
              <w:ind w:hanging="105"/>
              <w:jc w:val="both"/>
              <w:rPr>
                <w:rFonts w:ascii="Times New Roman" w:hAnsi="Times New Roman"/>
                <w:sz w:val="22"/>
                <w:szCs w:val="22"/>
                <w:lang w:val="nl-NL"/>
              </w:rPr>
            </w:pPr>
            <w:r w:rsidRPr="00CA1EAA">
              <w:rPr>
                <w:rFonts w:ascii="Times New Roman" w:hAnsi="Times New Roman"/>
                <w:sz w:val="22"/>
                <w:szCs w:val="22"/>
                <w:lang w:val="nl-NL"/>
              </w:rPr>
              <w:t>- Hội</w:t>
            </w:r>
            <w:r w:rsidR="00492C8A">
              <w:rPr>
                <w:rFonts w:ascii="Times New Roman" w:hAnsi="Times New Roman"/>
                <w:sz w:val="22"/>
                <w:szCs w:val="22"/>
                <w:lang w:val="nl-NL"/>
              </w:rPr>
              <w:t xml:space="preserve"> LH</w:t>
            </w:r>
            <w:r w:rsidRPr="00CA1EAA">
              <w:rPr>
                <w:rFonts w:ascii="Times New Roman" w:hAnsi="Times New Roman"/>
                <w:sz w:val="22"/>
                <w:szCs w:val="22"/>
                <w:lang w:val="nl-NL"/>
              </w:rPr>
              <w:t xml:space="preserve"> Văn học Nghệ thuật các tỉnh, thành phố;</w:t>
            </w:r>
          </w:p>
          <w:p w14:paraId="28EA5118" w14:textId="77777777" w:rsidR="00046C2F" w:rsidRPr="00CA1EAA" w:rsidRDefault="00046C2F" w:rsidP="00046C2F">
            <w:pPr>
              <w:ind w:hanging="105"/>
              <w:jc w:val="both"/>
              <w:rPr>
                <w:rFonts w:ascii="Times New Roman" w:hAnsi="Times New Roman"/>
                <w:sz w:val="22"/>
                <w:szCs w:val="22"/>
                <w:lang w:val="nl-NL"/>
              </w:rPr>
            </w:pPr>
            <w:r w:rsidRPr="00CA1EAA">
              <w:rPr>
                <w:rFonts w:ascii="Times New Roman" w:hAnsi="Times New Roman"/>
                <w:sz w:val="22"/>
                <w:szCs w:val="22"/>
                <w:lang w:val="nl-NL"/>
              </w:rPr>
              <w:t>- Đài Phát thanh và Truyền hình tỉnh;</w:t>
            </w:r>
          </w:p>
          <w:p w14:paraId="4035E0D5" w14:textId="77777777" w:rsidR="00046C2F" w:rsidRPr="00CA1EAA" w:rsidRDefault="00046C2F" w:rsidP="00046C2F">
            <w:pPr>
              <w:ind w:hanging="105"/>
              <w:jc w:val="both"/>
              <w:rPr>
                <w:rFonts w:ascii="Times New Roman" w:hAnsi="Times New Roman"/>
                <w:sz w:val="22"/>
                <w:szCs w:val="22"/>
                <w:lang w:val="nl-NL"/>
              </w:rPr>
            </w:pPr>
            <w:r w:rsidRPr="00CA1EAA">
              <w:rPr>
                <w:rFonts w:ascii="Times New Roman" w:hAnsi="Times New Roman"/>
                <w:sz w:val="22"/>
                <w:szCs w:val="22"/>
                <w:lang w:val="nl-NL"/>
              </w:rPr>
              <w:t xml:space="preserve">- Báo </w:t>
            </w:r>
            <w:r w:rsidR="008C4709">
              <w:rPr>
                <w:rFonts w:ascii="Times New Roman" w:hAnsi="Times New Roman"/>
                <w:sz w:val="22"/>
                <w:szCs w:val="22"/>
                <w:lang w:val="nl-NL"/>
              </w:rPr>
              <w:t>Ninh Thuận</w:t>
            </w:r>
            <w:r w:rsidRPr="00CA1EAA">
              <w:rPr>
                <w:rFonts w:ascii="Times New Roman" w:hAnsi="Times New Roman"/>
                <w:sz w:val="22"/>
                <w:szCs w:val="22"/>
                <w:lang w:val="nl-NL"/>
              </w:rPr>
              <w:t xml:space="preserve">; </w:t>
            </w:r>
          </w:p>
          <w:p w14:paraId="6DFF206C" w14:textId="77777777" w:rsidR="00046C2F" w:rsidRPr="00CA1EAA" w:rsidRDefault="00046C2F" w:rsidP="00046C2F">
            <w:pPr>
              <w:ind w:hanging="105"/>
              <w:jc w:val="both"/>
              <w:rPr>
                <w:rFonts w:ascii="Times New Roman" w:hAnsi="Times New Roman"/>
                <w:sz w:val="22"/>
                <w:szCs w:val="22"/>
                <w:lang w:val="nl-NL"/>
              </w:rPr>
            </w:pPr>
            <w:r w:rsidRPr="00CA1EAA">
              <w:rPr>
                <w:rFonts w:ascii="Times New Roman" w:hAnsi="Times New Roman"/>
                <w:sz w:val="22"/>
                <w:szCs w:val="22"/>
                <w:lang w:val="nl-NL"/>
              </w:rPr>
              <w:t>- Hội Nhà báo tỉnh;</w:t>
            </w:r>
          </w:p>
          <w:p w14:paraId="6F8BAF4A" w14:textId="77777777" w:rsidR="00046C2F" w:rsidRPr="00CA1EAA" w:rsidRDefault="00046C2F" w:rsidP="008C4709">
            <w:pPr>
              <w:ind w:hanging="105"/>
              <w:jc w:val="both"/>
              <w:rPr>
                <w:rFonts w:ascii="Times New Roman" w:hAnsi="Times New Roman"/>
                <w:sz w:val="22"/>
                <w:szCs w:val="22"/>
                <w:lang w:val="nl-NL"/>
              </w:rPr>
            </w:pPr>
            <w:r w:rsidRPr="00CA1EAA">
              <w:rPr>
                <w:rFonts w:ascii="Times New Roman" w:hAnsi="Times New Roman"/>
                <w:sz w:val="22"/>
                <w:szCs w:val="22"/>
                <w:lang w:val="nl-NL"/>
              </w:rPr>
              <w:t xml:space="preserve">- Hội </w:t>
            </w:r>
            <w:r w:rsidR="0042226B">
              <w:rPr>
                <w:rFonts w:ascii="Times New Roman" w:hAnsi="Times New Roman"/>
                <w:sz w:val="22"/>
                <w:szCs w:val="22"/>
                <w:lang w:val="nl-NL"/>
              </w:rPr>
              <w:t>Liê</w:t>
            </w:r>
            <w:r w:rsidR="008C4709">
              <w:rPr>
                <w:rFonts w:ascii="Times New Roman" w:hAnsi="Times New Roman"/>
                <w:sz w:val="22"/>
                <w:szCs w:val="22"/>
                <w:lang w:val="nl-NL"/>
              </w:rPr>
              <w:t xml:space="preserve">n hiệp </w:t>
            </w:r>
            <w:r w:rsidRPr="00CA1EAA">
              <w:rPr>
                <w:rFonts w:ascii="Times New Roman" w:hAnsi="Times New Roman"/>
                <w:sz w:val="22"/>
                <w:szCs w:val="22"/>
                <w:lang w:val="nl-NL"/>
              </w:rPr>
              <w:t xml:space="preserve">Văn học Nghệ thuật tỉnh; </w:t>
            </w:r>
          </w:p>
          <w:p w14:paraId="5CD0A4FD" w14:textId="77777777" w:rsidR="00046C2F" w:rsidRPr="00CA1EAA" w:rsidRDefault="00046C2F" w:rsidP="00046C2F">
            <w:pPr>
              <w:ind w:hanging="105"/>
              <w:jc w:val="both"/>
              <w:rPr>
                <w:rFonts w:ascii="Times New Roman" w:hAnsi="Times New Roman"/>
                <w:spacing w:val="-10"/>
                <w:sz w:val="22"/>
                <w:szCs w:val="22"/>
                <w:lang w:val="nl-NL"/>
              </w:rPr>
            </w:pPr>
            <w:r w:rsidRPr="00CA1EAA">
              <w:rPr>
                <w:rFonts w:ascii="Times New Roman" w:hAnsi="Times New Roman"/>
                <w:spacing w:val="-10"/>
                <w:sz w:val="22"/>
                <w:szCs w:val="22"/>
                <w:lang w:val="nl-NL"/>
              </w:rPr>
              <w:t>- Các cơ quan Báo chí Trung ương thường trú tạ</w:t>
            </w:r>
            <w:r w:rsidR="008C4709">
              <w:rPr>
                <w:rFonts w:ascii="Times New Roman" w:hAnsi="Times New Roman"/>
                <w:spacing w:val="-10"/>
                <w:sz w:val="22"/>
                <w:szCs w:val="22"/>
                <w:lang w:val="nl-NL"/>
              </w:rPr>
              <w:t>i Ninh Thuận</w:t>
            </w:r>
            <w:r w:rsidRPr="00CA1EAA">
              <w:rPr>
                <w:rFonts w:ascii="Times New Roman" w:hAnsi="Times New Roman"/>
                <w:spacing w:val="-10"/>
                <w:sz w:val="22"/>
                <w:szCs w:val="22"/>
                <w:lang w:val="nl-NL"/>
              </w:rPr>
              <w:t>;</w:t>
            </w:r>
          </w:p>
          <w:p w14:paraId="4B566888" w14:textId="77777777" w:rsidR="00046C2F" w:rsidRDefault="00046C2F" w:rsidP="00046C2F">
            <w:pPr>
              <w:ind w:hanging="105"/>
              <w:jc w:val="both"/>
              <w:rPr>
                <w:rFonts w:ascii="Times New Roman" w:hAnsi="Times New Roman"/>
                <w:sz w:val="22"/>
                <w:szCs w:val="22"/>
                <w:lang w:val="nl-NL"/>
              </w:rPr>
            </w:pPr>
            <w:r w:rsidRPr="00CA1EAA">
              <w:rPr>
                <w:rFonts w:ascii="Times New Roman" w:hAnsi="Times New Roman"/>
                <w:sz w:val="22"/>
                <w:szCs w:val="22"/>
                <w:lang w:val="nl-NL"/>
              </w:rPr>
              <w:t xml:space="preserve">- </w:t>
            </w:r>
            <w:r w:rsidR="00492C8A">
              <w:rPr>
                <w:rFonts w:ascii="Times New Roman" w:hAnsi="Times New Roman"/>
                <w:sz w:val="22"/>
                <w:szCs w:val="22"/>
                <w:lang w:val="nl-NL"/>
              </w:rPr>
              <w:t>UBND các huyện, thành phố</w:t>
            </w:r>
            <w:r w:rsidRPr="00CA1EAA">
              <w:rPr>
                <w:rFonts w:ascii="Times New Roman" w:hAnsi="Times New Roman"/>
                <w:sz w:val="22"/>
                <w:szCs w:val="22"/>
                <w:lang w:val="nl-NL"/>
              </w:rPr>
              <w:t>;</w:t>
            </w:r>
          </w:p>
          <w:p w14:paraId="4CF51574" w14:textId="77777777" w:rsidR="00492C8A" w:rsidRPr="00CA1EAA" w:rsidRDefault="00492C8A" w:rsidP="00046C2F">
            <w:pPr>
              <w:ind w:hanging="105"/>
              <w:jc w:val="both"/>
              <w:rPr>
                <w:rFonts w:ascii="Times New Roman" w:hAnsi="Times New Roman"/>
                <w:sz w:val="22"/>
                <w:szCs w:val="22"/>
                <w:lang w:val="nl-NL"/>
              </w:rPr>
            </w:pPr>
            <w:r>
              <w:rPr>
                <w:rFonts w:ascii="Times New Roman" w:hAnsi="Times New Roman"/>
                <w:sz w:val="22"/>
                <w:szCs w:val="22"/>
                <w:lang w:val="nl-NL"/>
              </w:rPr>
              <w:t>- VPUB: LĐ, KTTH;</w:t>
            </w:r>
          </w:p>
          <w:p w14:paraId="7144DA21" w14:textId="77777777" w:rsidR="009D1BCE" w:rsidRPr="00CA1EAA" w:rsidRDefault="00046C2F" w:rsidP="00492C8A">
            <w:pPr>
              <w:tabs>
                <w:tab w:val="left" w:pos="-142"/>
                <w:tab w:val="left" w:pos="-108"/>
                <w:tab w:val="left" w:pos="267"/>
              </w:tabs>
              <w:spacing w:line="260" w:lineRule="exact"/>
              <w:ind w:left="-142" w:hanging="105"/>
              <w:rPr>
                <w:rFonts w:ascii="Times New Roman" w:hAnsi="Times New Roman"/>
                <w:sz w:val="22"/>
              </w:rPr>
            </w:pPr>
            <w:r w:rsidRPr="00CA1EAA">
              <w:rPr>
                <w:rFonts w:ascii="Times New Roman" w:hAnsi="Times New Roman"/>
                <w:sz w:val="22"/>
                <w:szCs w:val="22"/>
                <w:lang w:val="nl-NL"/>
              </w:rPr>
              <w:t xml:space="preserve">- </w:t>
            </w:r>
            <w:r w:rsidR="00B805AB">
              <w:rPr>
                <w:rFonts w:ascii="Times New Roman" w:hAnsi="Times New Roman"/>
                <w:sz w:val="22"/>
                <w:szCs w:val="22"/>
                <w:lang w:val="nl-NL"/>
              </w:rPr>
              <w:t>- Lưu: VT, VXNV</w:t>
            </w:r>
            <w:r w:rsidRPr="00CA1EAA">
              <w:rPr>
                <w:rFonts w:ascii="Times New Roman" w:hAnsi="Times New Roman"/>
                <w:sz w:val="22"/>
                <w:szCs w:val="22"/>
                <w:lang w:val="nl-NL"/>
              </w:rPr>
              <w:t>.</w:t>
            </w:r>
            <w:r w:rsidR="00492C8A">
              <w:rPr>
                <w:rFonts w:ascii="Times New Roman" w:hAnsi="Times New Roman"/>
                <w:sz w:val="22"/>
                <w:szCs w:val="22"/>
                <w:lang w:val="nl-NL"/>
              </w:rPr>
              <w:t xml:space="preserve">  </w:t>
            </w:r>
            <w:r w:rsidR="00492C8A" w:rsidRPr="00492C8A">
              <w:rPr>
                <w:rFonts w:ascii="Times New Roman" w:hAnsi="Times New Roman"/>
                <w:sz w:val="16"/>
                <w:szCs w:val="22"/>
                <w:lang w:val="nl-NL"/>
              </w:rPr>
              <w:t>ĐNĐ</w:t>
            </w:r>
          </w:p>
        </w:tc>
        <w:tc>
          <w:tcPr>
            <w:tcW w:w="4320" w:type="dxa"/>
          </w:tcPr>
          <w:p w14:paraId="79711FC4" w14:textId="77777777" w:rsidR="006F53A1" w:rsidRPr="00CA1EAA" w:rsidRDefault="006F53A1" w:rsidP="00492C8A">
            <w:pPr>
              <w:spacing w:line="340" w:lineRule="exact"/>
              <w:jc w:val="center"/>
              <w:rPr>
                <w:rFonts w:ascii="Times New Roman" w:hAnsi="Times New Roman"/>
                <w:b/>
              </w:rPr>
            </w:pPr>
            <w:r w:rsidRPr="00CA1EAA">
              <w:rPr>
                <w:rFonts w:ascii="Times New Roman" w:hAnsi="Times New Roman"/>
                <w:b/>
              </w:rPr>
              <w:t>TRƯỞNG BAN</w:t>
            </w:r>
          </w:p>
          <w:p w14:paraId="03DCA51B" w14:textId="77777777" w:rsidR="006F53A1" w:rsidRPr="00CA1EAA" w:rsidRDefault="006F53A1" w:rsidP="00492C8A">
            <w:pPr>
              <w:spacing w:line="340" w:lineRule="exact"/>
              <w:jc w:val="center"/>
              <w:rPr>
                <w:rFonts w:ascii="Times New Roman" w:hAnsi="Times New Roman"/>
                <w:b/>
              </w:rPr>
            </w:pPr>
          </w:p>
          <w:p w14:paraId="42B6BCDF" w14:textId="77777777" w:rsidR="006F53A1" w:rsidRPr="00CA1EAA" w:rsidRDefault="006F53A1" w:rsidP="00492C8A">
            <w:pPr>
              <w:spacing w:line="340" w:lineRule="exact"/>
              <w:jc w:val="center"/>
              <w:rPr>
                <w:rFonts w:ascii="Times New Roman" w:hAnsi="Times New Roman"/>
                <w:b/>
              </w:rPr>
            </w:pPr>
          </w:p>
          <w:p w14:paraId="77789C76" w14:textId="77777777" w:rsidR="005F01CA" w:rsidRPr="00CA1EAA" w:rsidRDefault="005F01CA" w:rsidP="00492C8A">
            <w:pPr>
              <w:spacing w:line="340" w:lineRule="exact"/>
              <w:jc w:val="center"/>
              <w:rPr>
                <w:rFonts w:ascii="Times New Roman" w:hAnsi="Times New Roman"/>
                <w:b/>
              </w:rPr>
            </w:pPr>
          </w:p>
          <w:p w14:paraId="691758D2" w14:textId="77777777" w:rsidR="005F01CA" w:rsidRPr="00CA1EAA" w:rsidRDefault="005F01CA" w:rsidP="00492C8A">
            <w:pPr>
              <w:spacing w:line="340" w:lineRule="exact"/>
              <w:jc w:val="center"/>
              <w:rPr>
                <w:rFonts w:ascii="Times New Roman" w:hAnsi="Times New Roman"/>
                <w:b/>
              </w:rPr>
            </w:pPr>
          </w:p>
          <w:p w14:paraId="3FB7572A" w14:textId="77777777" w:rsidR="006F53A1" w:rsidRPr="00CA1EAA" w:rsidRDefault="006F53A1" w:rsidP="00492C8A">
            <w:pPr>
              <w:spacing w:line="340" w:lineRule="exact"/>
              <w:jc w:val="center"/>
              <w:rPr>
                <w:rFonts w:ascii="Times New Roman" w:hAnsi="Times New Roman"/>
                <w:b/>
              </w:rPr>
            </w:pPr>
          </w:p>
          <w:p w14:paraId="7797CF28" w14:textId="77777777" w:rsidR="006F53A1" w:rsidRDefault="006F53A1" w:rsidP="00492C8A">
            <w:pPr>
              <w:spacing w:line="340" w:lineRule="exact"/>
              <w:jc w:val="center"/>
              <w:rPr>
                <w:rFonts w:ascii="Times New Roman" w:hAnsi="Times New Roman"/>
                <w:b/>
                <w:sz w:val="26"/>
                <w:szCs w:val="26"/>
              </w:rPr>
            </w:pPr>
          </w:p>
          <w:p w14:paraId="15F316C3" w14:textId="77777777" w:rsidR="00A076FE" w:rsidRPr="00492C8A" w:rsidRDefault="00492C8A" w:rsidP="00492C8A">
            <w:pPr>
              <w:spacing w:line="340" w:lineRule="exact"/>
              <w:jc w:val="center"/>
              <w:rPr>
                <w:rFonts w:ascii="Times New Roman" w:hAnsi="Times New Roman"/>
                <w:b/>
                <w:szCs w:val="26"/>
              </w:rPr>
            </w:pPr>
            <w:r w:rsidRPr="00492C8A">
              <w:rPr>
                <w:rFonts w:ascii="Times New Roman" w:hAnsi="Times New Roman"/>
                <w:b/>
                <w:szCs w:val="26"/>
              </w:rPr>
              <w:t>PHÓ CHỦ TỊCH UBND TỈNH</w:t>
            </w:r>
          </w:p>
          <w:p w14:paraId="29BCF99A" w14:textId="77777777" w:rsidR="00492C8A" w:rsidRPr="00CA1EAA" w:rsidRDefault="00492C8A" w:rsidP="00492C8A">
            <w:pPr>
              <w:spacing w:line="340" w:lineRule="exact"/>
              <w:jc w:val="center"/>
              <w:rPr>
                <w:rFonts w:ascii="Times New Roman" w:hAnsi="Times New Roman"/>
                <w:b/>
                <w:sz w:val="26"/>
                <w:szCs w:val="26"/>
              </w:rPr>
            </w:pPr>
            <w:r w:rsidRPr="00492C8A">
              <w:rPr>
                <w:rFonts w:ascii="Times New Roman" w:hAnsi="Times New Roman"/>
                <w:b/>
                <w:szCs w:val="26"/>
              </w:rPr>
              <w:t>Nguyễn Long Biên</w:t>
            </w:r>
          </w:p>
        </w:tc>
      </w:tr>
    </w:tbl>
    <w:p w14:paraId="5BB1B52A" w14:textId="77777777" w:rsidR="006F53A1" w:rsidRPr="006F53A1" w:rsidRDefault="006F53A1" w:rsidP="006F53A1">
      <w:pPr>
        <w:spacing w:before="120"/>
        <w:jc w:val="both"/>
        <w:rPr>
          <w:rFonts w:ascii="Times New Roman" w:hAnsi="Times New Roman"/>
          <w:b/>
        </w:rPr>
        <w:sectPr w:rsidR="006F53A1" w:rsidRPr="006F53A1" w:rsidSect="003B132D">
          <w:headerReference w:type="default" r:id="rId9"/>
          <w:pgSz w:w="11907" w:h="16840" w:code="9"/>
          <w:pgMar w:top="851" w:right="851" w:bottom="851" w:left="1701" w:header="720" w:footer="720" w:gutter="0"/>
          <w:cols w:space="720"/>
          <w:titlePg/>
          <w:docGrid w:linePitch="381"/>
        </w:sectPr>
      </w:pPr>
    </w:p>
    <w:p w14:paraId="08A1D11B" w14:textId="77777777" w:rsidR="00B33870" w:rsidRPr="00B33870" w:rsidRDefault="00B33870" w:rsidP="00B33870">
      <w:pPr>
        <w:jc w:val="center"/>
        <w:rPr>
          <w:rFonts w:ascii="Times New Roman" w:eastAsia="Times New Roman" w:hAnsi="Times New Roman"/>
          <w:b/>
          <w:lang w:eastAsia="vi-VN"/>
        </w:rPr>
      </w:pPr>
      <w:r w:rsidRPr="00B33870">
        <w:rPr>
          <w:rFonts w:ascii="Times New Roman" w:eastAsia="Times New Roman" w:hAnsi="Times New Roman"/>
          <w:b/>
          <w:lang w:eastAsia="vi-VN"/>
        </w:rPr>
        <w:lastRenderedPageBreak/>
        <w:t>CỘNG HOÀ XÃ HỘI CHỦ NGHĨA VIỆT NAM</w:t>
      </w:r>
    </w:p>
    <w:p w14:paraId="42DFAEE8" w14:textId="77777777" w:rsidR="00B33870" w:rsidRPr="00B33870" w:rsidRDefault="00B33870" w:rsidP="00B33870">
      <w:pPr>
        <w:jc w:val="center"/>
        <w:rPr>
          <w:rFonts w:ascii="Times New Roman" w:eastAsia="Times New Roman" w:hAnsi="Times New Roman"/>
          <w:b/>
          <w:lang w:eastAsia="vi-VN"/>
        </w:rPr>
      </w:pPr>
      <w:r w:rsidRPr="00B33870">
        <w:rPr>
          <w:rFonts w:ascii="Times New Roman" w:eastAsia="Times New Roman" w:hAnsi="Times New Roman"/>
          <w:b/>
          <w:lang w:eastAsia="vi-VN"/>
        </w:rPr>
        <w:t>Độc lập-Tự do-Hạnh phúc</w:t>
      </w:r>
    </w:p>
    <w:p w14:paraId="1A45D9AB" w14:textId="690CA9D1" w:rsidR="00B33870" w:rsidRPr="00B33870" w:rsidRDefault="007B62D5" w:rsidP="00B33870">
      <w:pPr>
        <w:rPr>
          <w:rFonts w:ascii="Times New Roman" w:eastAsia="Times New Roman" w:hAnsi="Times New Roman"/>
          <w:lang w:eastAsia="vi-VN"/>
        </w:rPr>
      </w:pPr>
      <w:r w:rsidRPr="00B33870">
        <w:rPr>
          <w:rFonts w:ascii="Times New Roman" w:eastAsia="Times New Roman" w:hAnsi="Times New Roman"/>
          <w:noProof/>
        </w:rPr>
        <mc:AlternateContent>
          <mc:Choice Requires="wps">
            <w:drawing>
              <wp:anchor distT="0" distB="0" distL="114300" distR="114300" simplePos="0" relativeHeight="251658752" behindDoc="0" locked="0" layoutInCell="1" allowOverlap="1" wp14:anchorId="63539E12" wp14:editId="0A548F5D">
                <wp:simplePos x="0" y="0"/>
                <wp:positionH relativeFrom="column">
                  <wp:posOffset>1955800</wp:posOffset>
                </wp:positionH>
                <wp:positionV relativeFrom="paragraph">
                  <wp:posOffset>15875</wp:posOffset>
                </wp:positionV>
                <wp:extent cx="1880235" cy="0"/>
                <wp:effectExtent l="6985" t="12700" r="8255" b="6350"/>
                <wp:wrapNone/>
                <wp:docPr id="179486110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423653" id="Line 2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1.25pt" to="302.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"/>
            </w:pict>
          </mc:Fallback>
        </mc:AlternateContent>
      </w:r>
    </w:p>
    <w:p w14:paraId="04BC315E" w14:textId="77777777" w:rsidR="00B33870" w:rsidRPr="00B33870" w:rsidRDefault="00B33870" w:rsidP="00B33870">
      <w:pPr>
        <w:tabs>
          <w:tab w:val="left" w:pos="5134"/>
        </w:tabs>
        <w:jc w:val="center"/>
        <w:rPr>
          <w:rFonts w:ascii="Times New Roman" w:eastAsia="Times New Roman" w:hAnsi="Times New Roman"/>
          <w:b/>
          <w:lang w:eastAsia="vi-VN"/>
        </w:rPr>
      </w:pPr>
    </w:p>
    <w:p w14:paraId="42BE981F" w14:textId="77777777" w:rsidR="00B33870" w:rsidRPr="00B33870" w:rsidRDefault="00B33870" w:rsidP="00B33870">
      <w:pPr>
        <w:tabs>
          <w:tab w:val="left" w:pos="5134"/>
        </w:tabs>
        <w:jc w:val="center"/>
        <w:rPr>
          <w:rFonts w:ascii="Times New Roman" w:eastAsia="Times New Roman" w:hAnsi="Times New Roman"/>
          <w:b/>
          <w:lang w:eastAsia="vi-VN"/>
        </w:rPr>
      </w:pPr>
      <w:r w:rsidRPr="00B33870">
        <w:rPr>
          <w:rFonts w:ascii="Times New Roman" w:eastAsia="Times New Roman" w:hAnsi="Times New Roman"/>
          <w:b/>
          <w:lang w:eastAsia="vi-VN"/>
        </w:rPr>
        <w:t>PHIẾU ĐĂNG KÝ</w:t>
      </w:r>
    </w:p>
    <w:p w14:paraId="24DEC736" w14:textId="77777777" w:rsidR="00B33870" w:rsidRPr="00B33870" w:rsidRDefault="00B33870" w:rsidP="00B33870">
      <w:pPr>
        <w:jc w:val="center"/>
        <w:rPr>
          <w:rFonts w:ascii="Times New Roman" w:eastAsia="Times New Roman" w:hAnsi="Times New Roman"/>
          <w:b/>
          <w:lang w:eastAsia="vi-VN"/>
        </w:rPr>
      </w:pPr>
      <w:r w:rsidRPr="00B33870">
        <w:rPr>
          <w:rFonts w:ascii="Times New Roman" w:eastAsia="Times New Roman" w:hAnsi="Times New Roman"/>
          <w:b/>
          <w:lang w:eastAsia="vi-VN"/>
        </w:rPr>
        <w:t xml:space="preserve">Tham gia Cuộc thi sáng tác ca khúc và ảnh nghệ thuật </w:t>
      </w:r>
    </w:p>
    <w:p w14:paraId="118D3651" w14:textId="77777777" w:rsidR="00B33870" w:rsidRPr="00B33870" w:rsidRDefault="00B33870" w:rsidP="00B33870">
      <w:pPr>
        <w:jc w:val="center"/>
        <w:rPr>
          <w:rFonts w:ascii="Times New Roman" w:eastAsia="Times New Roman" w:hAnsi="Times New Roman"/>
          <w:b/>
          <w:lang w:eastAsia="vi-VN"/>
        </w:rPr>
      </w:pPr>
      <w:r w:rsidRPr="00B33870">
        <w:rPr>
          <w:rFonts w:ascii="Times New Roman" w:eastAsia="Times New Roman" w:hAnsi="Times New Roman"/>
          <w:b/>
          <w:lang w:eastAsia="vi-VN"/>
        </w:rPr>
        <w:t>tỉnh Ninh Thuận năm 2024</w:t>
      </w:r>
    </w:p>
    <w:p w14:paraId="716970C7" w14:textId="53709C30" w:rsidR="00B33870" w:rsidRPr="00B33870" w:rsidRDefault="007B62D5" w:rsidP="00B33870">
      <w:pPr>
        <w:rPr>
          <w:rFonts w:ascii="Times New Roman" w:eastAsia="Times New Roman" w:hAnsi="Times New Roman"/>
          <w:lang w:eastAsia="vi-VN"/>
        </w:rPr>
      </w:pPr>
      <w:r w:rsidRPr="00B33870">
        <w:rPr>
          <w:rFonts w:ascii="Times New Roman" w:eastAsia="Times New Roman" w:hAnsi="Times New Roman"/>
          <w:noProof/>
        </w:rPr>
        <mc:AlternateContent>
          <mc:Choice Requires="wps">
            <w:drawing>
              <wp:anchor distT="0" distB="0" distL="114300" distR="114300" simplePos="0" relativeHeight="251659776" behindDoc="0" locked="0" layoutInCell="1" allowOverlap="1" wp14:anchorId="19E3FF92" wp14:editId="2C3A4B89">
                <wp:simplePos x="0" y="0"/>
                <wp:positionH relativeFrom="column">
                  <wp:posOffset>2698115</wp:posOffset>
                </wp:positionH>
                <wp:positionV relativeFrom="paragraph">
                  <wp:posOffset>70485</wp:posOffset>
                </wp:positionV>
                <wp:extent cx="519430" cy="0"/>
                <wp:effectExtent l="6350" t="13335" r="7620" b="5715"/>
                <wp:wrapNone/>
                <wp:docPr id="82118071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DBE68D" id="Line 2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5pt,5.55pt" to="253.3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"/>
            </w:pict>
          </mc:Fallback>
        </mc:AlternateContent>
      </w:r>
    </w:p>
    <w:p w14:paraId="75187AB3" w14:textId="77777777" w:rsidR="00B33870" w:rsidRPr="00B33870" w:rsidRDefault="00B33870" w:rsidP="00B33870">
      <w:pPr>
        <w:jc w:val="center"/>
        <w:rPr>
          <w:rFonts w:ascii="Times New Roman" w:eastAsia="Times New Roman" w:hAnsi="Times New Roman"/>
          <w:lang w:eastAsia="vi-VN"/>
        </w:rPr>
      </w:pPr>
    </w:p>
    <w:p w14:paraId="47282155" w14:textId="77777777" w:rsidR="00B33870" w:rsidRPr="00B33870" w:rsidRDefault="00B33870" w:rsidP="00B33870">
      <w:pPr>
        <w:jc w:val="center"/>
        <w:rPr>
          <w:rFonts w:ascii="Times New Roman" w:eastAsia="Times New Roman" w:hAnsi="Times New Roman"/>
          <w:lang w:eastAsia="vi-VN"/>
        </w:rPr>
      </w:pPr>
      <w:r w:rsidRPr="00B33870">
        <w:rPr>
          <w:rFonts w:ascii="Times New Roman" w:eastAsia="Times New Roman" w:hAnsi="Times New Roman"/>
          <w:lang w:eastAsia="vi-VN"/>
        </w:rPr>
        <w:t xml:space="preserve">Kính gửi: Ban Tổ chức Cuộc thi sáng tác ca khúc và ảnh nghệ thuật </w:t>
      </w:r>
    </w:p>
    <w:p w14:paraId="6993A0E7" w14:textId="572DC3F8" w:rsidR="00B33870" w:rsidRPr="00B33870" w:rsidRDefault="00B33870" w:rsidP="00B33870">
      <w:pPr>
        <w:jc w:val="center"/>
        <w:rPr>
          <w:rFonts w:ascii="Times New Roman" w:eastAsia="Times New Roman" w:hAnsi="Times New Roman"/>
          <w:lang w:eastAsia="vi-VN"/>
        </w:rPr>
      </w:pPr>
      <w:r w:rsidRPr="00B33870">
        <w:rPr>
          <w:rFonts w:ascii="Times New Roman" w:eastAsia="Times New Roman" w:hAnsi="Times New Roman"/>
          <w:lang w:eastAsia="vi-VN"/>
        </w:rPr>
        <w:t>tỉnh Ninh Thuận năm 2024</w:t>
      </w:r>
      <w:r w:rsidR="003B132D">
        <w:rPr>
          <w:rFonts w:ascii="Times New Roman" w:eastAsia="Times New Roman" w:hAnsi="Times New Roman"/>
          <w:lang w:eastAsia="vi-VN"/>
        </w:rPr>
        <w:t>.</w:t>
      </w:r>
    </w:p>
    <w:p w14:paraId="5F90B4C1" w14:textId="77777777" w:rsidR="00B33870" w:rsidRPr="00B33870" w:rsidRDefault="00B33870" w:rsidP="00B33870">
      <w:pPr>
        <w:rPr>
          <w:rFonts w:ascii="Times New Roman" w:eastAsia="Times New Roman" w:hAnsi="Times New Roman"/>
          <w:lang w:eastAsia="vi-VN"/>
        </w:rPr>
      </w:pPr>
    </w:p>
    <w:p w14:paraId="4D732D19" w14:textId="77777777" w:rsidR="00B33870" w:rsidRPr="00B33870" w:rsidRDefault="00B33870" w:rsidP="00B33870">
      <w:pPr>
        <w:rPr>
          <w:rFonts w:ascii="Times New Roman" w:eastAsia="Times New Roman" w:hAnsi="Times New Roman"/>
          <w:lang w:eastAsia="vi-VN"/>
        </w:rPr>
      </w:pPr>
      <w:bookmarkStart w:id="0" w:name="_GoBack"/>
      <w:bookmarkEnd w:id="0"/>
    </w:p>
    <w:p w14:paraId="569601E1" w14:textId="77777777" w:rsidR="00B33870" w:rsidRPr="00B33870" w:rsidRDefault="00B33870" w:rsidP="003B132D">
      <w:pPr>
        <w:spacing w:before="120" w:after="120"/>
        <w:ind w:firstLine="720"/>
        <w:jc w:val="both"/>
        <w:rPr>
          <w:rFonts w:ascii="Times New Roman" w:eastAsia="Times New Roman" w:hAnsi="Times New Roman"/>
          <w:lang w:eastAsia="vi-VN"/>
        </w:rPr>
      </w:pPr>
      <w:r w:rsidRPr="00B33870">
        <w:rPr>
          <w:rFonts w:ascii="Times New Roman" w:eastAsia="Times New Roman" w:hAnsi="Times New Roman"/>
          <w:lang w:eastAsia="vi-VN"/>
        </w:rPr>
        <w:t>Tên tác giả:………………………………………………………………..</w:t>
      </w:r>
    </w:p>
    <w:p w14:paraId="53D300DC" w14:textId="77777777" w:rsidR="00B33870" w:rsidRPr="00B33870" w:rsidRDefault="00B33870" w:rsidP="003B132D">
      <w:pPr>
        <w:spacing w:before="120" w:after="120"/>
        <w:ind w:firstLine="720"/>
        <w:jc w:val="both"/>
        <w:rPr>
          <w:rFonts w:ascii="Times New Roman" w:eastAsia="Times New Roman" w:hAnsi="Times New Roman"/>
          <w:lang w:eastAsia="vi-VN"/>
        </w:rPr>
      </w:pPr>
      <w:r w:rsidRPr="00B33870">
        <w:rPr>
          <w:rFonts w:ascii="Times New Roman" w:eastAsia="Times New Roman" w:hAnsi="Times New Roman"/>
          <w:lang w:eastAsia="vi-VN"/>
        </w:rPr>
        <w:t>Bút danh (nếu có):…………………………………………………………</w:t>
      </w:r>
    </w:p>
    <w:p w14:paraId="60D4D5E1" w14:textId="77777777" w:rsidR="00B33870" w:rsidRPr="00B33870" w:rsidRDefault="00B33870" w:rsidP="003B132D">
      <w:pPr>
        <w:spacing w:before="120" w:after="120"/>
        <w:ind w:firstLine="720"/>
        <w:jc w:val="both"/>
        <w:rPr>
          <w:rFonts w:ascii="Times New Roman" w:eastAsia="Times New Roman" w:hAnsi="Times New Roman"/>
          <w:lang w:eastAsia="vi-VN"/>
        </w:rPr>
      </w:pPr>
      <w:r w:rsidRPr="00B33870">
        <w:rPr>
          <w:rFonts w:ascii="Times New Roman" w:eastAsia="Times New Roman" w:hAnsi="Times New Roman"/>
          <w:lang w:eastAsia="vi-VN"/>
        </w:rPr>
        <w:t>Ngày, tháng, năm sinh:……………………………………………………</w:t>
      </w:r>
    </w:p>
    <w:p w14:paraId="601E1066" w14:textId="77777777" w:rsidR="00B33870" w:rsidRPr="00B33870" w:rsidRDefault="00B33870" w:rsidP="003B132D">
      <w:pPr>
        <w:spacing w:before="120" w:after="120"/>
        <w:ind w:firstLine="720"/>
        <w:jc w:val="both"/>
        <w:rPr>
          <w:rFonts w:ascii="Times New Roman" w:eastAsia="Times New Roman" w:hAnsi="Times New Roman"/>
          <w:lang w:eastAsia="vi-VN"/>
        </w:rPr>
      </w:pPr>
      <w:r w:rsidRPr="00B33870">
        <w:rPr>
          <w:rFonts w:ascii="Times New Roman" w:eastAsia="Times New Roman" w:hAnsi="Times New Roman"/>
          <w:lang w:eastAsia="vi-VN"/>
        </w:rPr>
        <w:t>Số CCCD:…………………………………………………………………</w:t>
      </w:r>
    </w:p>
    <w:p w14:paraId="7C67F5F6" w14:textId="77777777" w:rsidR="00B33870" w:rsidRPr="00B33870" w:rsidRDefault="00B33870" w:rsidP="003B132D">
      <w:pPr>
        <w:spacing w:before="120" w:after="120"/>
        <w:ind w:firstLine="720"/>
        <w:jc w:val="both"/>
        <w:rPr>
          <w:rFonts w:ascii="Times New Roman" w:eastAsia="Times New Roman" w:hAnsi="Times New Roman"/>
          <w:lang w:eastAsia="vi-VN"/>
        </w:rPr>
      </w:pPr>
      <w:r w:rsidRPr="00B33870">
        <w:rPr>
          <w:rFonts w:ascii="Times New Roman" w:eastAsia="Times New Roman" w:hAnsi="Times New Roman"/>
          <w:lang w:eastAsia="vi-VN"/>
        </w:rPr>
        <w:t>Ngày cấp, Nơi cấp:………………………………………………………..</w:t>
      </w:r>
    </w:p>
    <w:p w14:paraId="3B53E790" w14:textId="77777777" w:rsidR="00B33870" w:rsidRPr="00B33870" w:rsidRDefault="00B33870" w:rsidP="003B132D">
      <w:pPr>
        <w:spacing w:before="120" w:after="120"/>
        <w:ind w:firstLine="720"/>
        <w:jc w:val="both"/>
        <w:rPr>
          <w:rFonts w:ascii="Times New Roman" w:eastAsia="Times New Roman" w:hAnsi="Times New Roman"/>
          <w:lang w:eastAsia="vi-VN"/>
        </w:rPr>
      </w:pPr>
      <w:r w:rsidRPr="00B33870">
        <w:rPr>
          <w:rFonts w:ascii="Times New Roman" w:eastAsia="Times New Roman" w:hAnsi="Times New Roman"/>
          <w:lang w:eastAsia="vi-VN"/>
        </w:rPr>
        <w:t>Quê quán:………………………………………………………………….</w:t>
      </w:r>
    </w:p>
    <w:p w14:paraId="1CE74945" w14:textId="77777777" w:rsidR="00B33870" w:rsidRPr="00B33870" w:rsidRDefault="00B33870" w:rsidP="003B132D">
      <w:pPr>
        <w:spacing w:before="120" w:after="120"/>
        <w:ind w:firstLine="720"/>
        <w:jc w:val="both"/>
        <w:rPr>
          <w:rFonts w:ascii="Times New Roman" w:eastAsia="Times New Roman" w:hAnsi="Times New Roman"/>
          <w:lang w:eastAsia="vi-VN"/>
        </w:rPr>
      </w:pPr>
      <w:r w:rsidRPr="00B33870">
        <w:rPr>
          <w:rFonts w:ascii="Times New Roman" w:eastAsia="Times New Roman" w:hAnsi="Times New Roman"/>
          <w:lang w:eastAsia="vi-VN"/>
        </w:rPr>
        <w:t>Thường trú:…………………………………………………………………</w:t>
      </w:r>
    </w:p>
    <w:p w14:paraId="6FF29A41" w14:textId="77777777" w:rsidR="00B33870" w:rsidRPr="00B33870" w:rsidRDefault="00B33870" w:rsidP="003B132D">
      <w:pPr>
        <w:spacing w:before="120" w:after="120"/>
        <w:ind w:firstLine="720"/>
        <w:jc w:val="both"/>
        <w:rPr>
          <w:rFonts w:ascii="Times New Roman" w:eastAsia="Times New Roman" w:hAnsi="Times New Roman"/>
          <w:lang w:eastAsia="vi-VN"/>
        </w:rPr>
      </w:pPr>
      <w:r w:rsidRPr="00B33870">
        <w:rPr>
          <w:rFonts w:ascii="Times New Roman" w:eastAsia="Times New Roman" w:hAnsi="Times New Roman"/>
          <w:lang w:eastAsia="vi-VN"/>
        </w:rPr>
        <w:t>Địa chỉ liên hệ:…………………………………………………………….</w:t>
      </w:r>
    </w:p>
    <w:p w14:paraId="4914A6AD" w14:textId="77777777" w:rsidR="00B33870" w:rsidRPr="00B33870" w:rsidRDefault="00B33870" w:rsidP="003B132D">
      <w:pPr>
        <w:spacing w:before="120" w:after="120"/>
        <w:ind w:firstLine="720"/>
        <w:jc w:val="both"/>
        <w:rPr>
          <w:rFonts w:ascii="Times New Roman" w:eastAsia="Times New Roman" w:hAnsi="Times New Roman"/>
          <w:lang w:eastAsia="vi-VN"/>
        </w:rPr>
      </w:pPr>
      <w:r w:rsidRPr="00B33870">
        <w:rPr>
          <w:rFonts w:ascii="Times New Roman" w:eastAsia="Times New Roman" w:hAnsi="Times New Roman"/>
          <w:lang w:eastAsia="vi-VN"/>
        </w:rPr>
        <w:t>Số điện thoại liên hệ:………………………………………………………</w:t>
      </w:r>
    </w:p>
    <w:p w14:paraId="384B0673" w14:textId="77777777" w:rsidR="00B33870" w:rsidRPr="00B33870" w:rsidRDefault="00B33870" w:rsidP="003B132D">
      <w:pPr>
        <w:spacing w:before="120" w:after="120"/>
        <w:ind w:firstLine="720"/>
        <w:jc w:val="both"/>
        <w:rPr>
          <w:rFonts w:ascii="Times New Roman" w:eastAsia="Times New Roman" w:hAnsi="Times New Roman"/>
          <w:lang w:eastAsia="vi-VN"/>
        </w:rPr>
      </w:pPr>
      <w:r w:rsidRPr="00B33870">
        <w:rPr>
          <w:rFonts w:ascii="Times New Roman" w:eastAsia="Times New Roman" w:hAnsi="Times New Roman"/>
          <w:lang w:eastAsia="vi-VN"/>
        </w:rPr>
        <w:t>Tác phẩm tham gia Cuộc thi Cuộc thi sáng tác ca khúc và ảnh nghệ thuật tỉnh Ninh Thuận năm 2024.</w:t>
      </w:r>
    </w:p>
    <w:p w14:paraId="31434E2F" w14:textId="77777777" w:rsidR="00B33870" w:rsidRPr="00B33870" w:rsidRDefault="00B33870" w:rsidP="003B132D">
      <w:pPr>
        <w:spacing w:before="120" w:after="120"/>
        <w:ind w:firstLine="720"/>
        <w:jc w:val="both"/>
        <w:rPr>
          <w:rFonts w:ascii="Times New Roman" w:eastAsia="Times New Roman" w:hAnsi="Times New Roman"/>
          <w:lang w:eastAsia="vi-VN"/>
        </w:rPr>
      </w:pPr>
      <w:r w:rsidRPr="00B33870">
        <w:rPr>
          <w:rFonts w:ascii="Times New Roman" w:eastAsia="Times New Roman" w:hAnsi="Times New Roman"/>
          <w:lang w:eastAsia="vi-VN"/>
        </w:rPr>
        <w:t>Tác phẩm 1:……………………………………………………………….</w:t>
      </w:r>
    </w:p>
    <w:p w14:paraId="7E1B23D5" w14:textId="77777777" w:rsidR="00B33870" w:rsidRPr="00B33870" w:rsidRDefault="00B33870" w:rsidP="003B132D">
      <w:pPr>
        <w:spacing w:before="120" w:after="120"/>
        <w:ind w:firstLine="720"/>
        <w:jc w:val="both"/>
        <w:rPr>
          <w:rFonts w:ascii="Times New Roman" w:eastAsia="Times New Roman" w:hAnsi="Times New Roman"/>
          <w:lang w:eastAsia="vi-VN"/>
        </w:rPr>
      </w:pPr>
      <w:r w:rsidRPr="00B33870">
        <w:rPr>
          <w:rFonts w:ascii="Times New Roman" w:eastAsia="Times New Roman" w:hAnsi="Times New Roman"/>
          <w:lang w:eastAsia="vi-VN"/>
        </w:rPr>
        <w:t>Tác phẩm 2:……………………………………………………………….</w:t>
      </w:r>
    </w:p>
    <w:p w14:paraId="723A9C82" w14:textId="77777777" w:rsidR="00B33870" w:rsidRPr="00B33870" w:rsidRDefault="00B33870" w:rsidP="003B132D">
      <w:pPr>
        <w:spacing w:before="120" w:after="120"/>
        <w:ind w:firstLine="720"/>
        <w:jc w:val="both"/>
        <w:rPr>
          <w:rFonts w:ascii="Times New Roman" w:eastAsia="Times New Roman" w:hAnsi="Times New Roman"/>
          <w:lang w:eastAsia="vi-VN"/>
        </w:rPr>
      </w:pPr>
      <w:r w:rsidRPr="00B33870">
        <w:rPr>
          <w:rFonts w:ascii="Times New Roman" w:eastAsia="Times New Roman" w:hAnsi="Times New Roman"/>
          <w:lang w:eastAsia="vi-VN"/>
        </w:rPr>
        <w:t>Tôi xin cam đoan những lời khai trên là đúng sự thật.</w:t>
      </w:r>
    </w:p>
    <w:p w14:paraId="4D932A6D" w14:textId="77777777" w:rsidR="00B33870" w:rsidRPr="00B33870" w:rsidRDefault="00B33870" w:rsidP="003B132D">
      <w:pPr>
        <w:spacing w:before="120" w:after="120"/>
        <w:ind w:firstLine="720"/>
        <w:jc w:val="both"/>
        <w:rPr>
          <w:rFonts w:ascii="Times New Roman" w:eastAsia="Times New Roman" w:hAnsi="Times New Roman"/>
          <w:lang w:eastAsia="vi-VN"/>
        </w:rPr>
      </w:pPr>
      <w:r w:rsidRPr="00B33870">
        <w:rPr>
          <w:rFonts w:ascii="Times New Roman" w:eastAsia="Times New Roman" w:hAnsi="Times New Roman"/>
          <w:lang w:eastAsia="vi-VN"/>
        </w:rPr>
        <w:t>Tôi hoàn toàn chịu trách nhiệm trước pháp luật khi có sự tranh chấp về quyền tác giả, quyền tác phẩm và thực hiện nghiêm túc các điều khoản được quy định trong thể lệ cuộc thi./.</w:t>
      </w:r>
    </w:p>
    <w:p w14:paraId="21CF7389" w14:textId="77777777" w:rsidR="00B33870" w:rsidRPr="00B33870" w:rsidRDefault="00B33870" w:rsidP="00B33870">
      <w:pPr>
        <w:jc w:val="right"/>
        <w:rPr>
          <w:rFonts w:ascii="Times New Roman" w:eastAsia="Times New Roman" w:hAnsi="Times New Roman"/>
          <w:i/>
          <w:lang w:eastAsia="vi-VN"/>
        </w:rPr>
      </w:pPr>
      <w:r w:rsidRPr="00B33870">
        <w:rPr>
          <w:rFonts w:ascii="Times New Roman" w:eastAsia="Times New Roman" w:hAnsi="Times New Roman"/>
          <w:i/>
          <w:lang w:eastAsia="vi-VN"/>
        </w:rPr>
        <w:t>……………., ngày…….tháng……năm ……</w:t>
      </w:r>
    </w:p>
    <w:p w14:paraId="2E9023BD" w14:textId="77777777" w:rsidR="00B33870" w:rsidRPr="00B33870" w:rsidRDefault="00B33870" w:rsidP="00B33870">
      <w:pPr>
        <w:ind w:left="5040" w:firstLine="720"/>
        <w:rPr>
          <w:rFonts w:ascii="Times New Roman" w:eastAsia="Times New Roman" w:hAnsi="Times New Roman"/>
          <w:b/>
          <w:lang w:eastAsia="vi-VN"/>
        </w:rPr>
      </w:pPr>
      <w:r w:rsidRPr="00B33870">
        <w:rPr>
          <w:rFonts w:ascii="Times New Roman" w:eastAsia="Times New Roman" w:hAnsi="Times New Roman"/>
          <w:b/>
          <w:lang w:eastAsia="vi-VN"/>
        </w:rPr>
        <w:t xml:space="preserve">Người đăng ký dự thi </w:t>
      </w:r>
    </w:p>
    <w:p w14:paraId="6AB7E2BF" w14:textId="77777777" w:rsidR="00B33870" w:rsidRPr="00B33870" w:rsidRDefault="00B33870" w:rsidP="00B33870">
      <w:pPr>
        <w:ind w:left="5760"/>
        <w:rPr>
          <w:rFonts w:ascii="Times New Roman" w:eastAsia="Times New Roman" w:hAnsi="Times New Roman"/>
          <w:i/>
          <w:lang w:eastAsia="vi-VN"/>
        </w:rPr>
      </w:pPr>
      <w:r w:rsidRPr="00B33870">
        <w:rPr>
          <w:rFonts w:ascii="Times New Roman" w:eastAsia="Times New Roman" w:hAnsi="Times New Roman"/>
          <w:i/>
          <w:lang w:eastAsia="vi-VN"/>
        </w:rPr>
        <w:t xml:space="preserve">  (Ký và ghi rõ họ tên)</w:t>
      </w:r>
    </w:p>
    <w:p w14:paraId="2B82B877" w14:textId="77777777" w:rsidR="00B33870" w:rsidRPr="00B33870" w:rsidRDefault="00B33870" w:rsidP="00B33870">
      <w:pPr>
        <w:shd w:val="clear" w:color="auto" w:fill="FFFFFF"/>
        <w:spacing w:before="120" w:line="260" w:lineRule="atLeast"/>
        <w:rPr>
          <w:rFonts w:ascii="Times New Roman" w:eastAsia="Times New Roman" w:hAnsi="Times New Roman"/>
          <w:color w:val="0000FF"/>
          <w:sz w:val="20"/>
          <w:szCs w:val="20"/>
        </w:rPr>
      </w:pPr>
    </w:p>
    <w:p w14:paraId="50EB8977" w14:textId="77777777" w:rsidR="00B33870" w:rsidRDefault="00B33870" w:rsidP="004A10A7">
      <w:pPr>
        <w:jc w:val="right"/>
        <w:rPr>
          <w:rFonts w:ascii="Times New Roman" w:hAnsi="Times New Roman"/>
          <w:b/>
          <w:i/>
        </w:rPr>
      </w:pPr>
    </w:p>
    <w:sectPr w:rsidR="00B33870" w:rsidSect="003B132D">
      <w:headerReference w:type="first" r:id="rId10"/>
      <w:pgSz w:w="11907" w:h="16840" w:code="9"/>
      <w:pgMar w:top="851" w:right="851" w:bottom="85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701594" w14:textId="77777777" w:rsidR="003C3E1A" w:rsidRDefault="003C3E1A">
      <w:r>
        <w:separator/>
      </w:r>
    </w:p>
  </w:endnote>
  <w:endnote w:type="continuationSeparator" w:id="0">
    <w:p w14:paraId="3BCFB5C6" w14:textId="77777777" w:rsidR="003C3E1A" w:rsidRDefault="003C3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 New Roman Bold">
    <w:altName w:val="Times New Roman"/>
    <w:panose1 w:val="02020803070505020304"/>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6514EB" w14:textId="77777777" w:rsidR="003C3E1A" w:rsidRDefault="003C3E1A">
      <w:r>
        <w:separator/>
      </w:r>
    </w:p>
  </w:footnote>
  <w:footnote w:type="continuationSeparator" w:id="0">
    <w:p w14:paraId="01A57329" w14:textId="77777777" w:rsidR="003C3E1A" w:rsidRDefault="003C3E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44ACD" w14:textId="77777777" w:rsidR="00DC08E7" w:rsidRDefault="00DC08E7">
    <w:pPr>
      <w:pStyle w:val="Header"/>
      <w:jc w:val="center"/>
    </w:pPr>
    <w:r>
      <w:fldChar w:fldCharType="begin"/>
    </w:r>
    <w:r>
      <w:instrText xml:space="preserve"> PAGE   \* MERGEFORMAT </w:instrText>
    </w:r>
    <w:r>
      <w:fldChar w:fldCharType="separate"/>
    </w:r>
    <w:r w:rsidR="00D7235C">
      <w:rPr>
        <w:noProof/>
      </w:rPr>
      <w:t>8</w:t>
    </w:r>
    <w:r>
      <w:rPr>
        <w:noProof/>
      </w:rPr>
      <w:fldChar w:fldCharType="end"/>
    </w:r>
  </w:p>
  <w:p w14:paraId="79C67C67" w14:textId="77777777" w:rsidR="00DC08E7" w:rsidRDefault="00DC08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99C07" w14:textId="77777777" w:rsidR="004B6440" w:rsidRDefault="004B6440">
    <w:pPr>
      <w:pStyle w:val="Header"/>
      <w:jc w:val="center"/>
    </w:pPr>
    <w:r>
      <w:fldChar w:fldCharType="begin"/>
    </w:r>
    <w:r>
      <w:instrText xml:space="preserve"> PAGE   \* MERGEFORMAT </w:instrText>
    </w:r>
    <w:r>
      <w:fldChar w:fldCharType="separate"/>
    </w:r>
    <w:r w:rsidR="00D7235C">
      <w:rPr>
        <w:noProof/>
      </w:rPr>
      <w:t>9</w:t>
    </w:r>
    <w:r>
      <w:rPr>
        <w:noProof/>
      </w:rPr>
      <w:fldChar w:fldCharType="end"/>
    </w:r>
  </w:p>
  <w:p w14:paraId="441396CE" w14:textId="77777777" w:rsidR="004B6440" w:rsidRDefault="004B64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B1380"/>
    <w:multiLevelType w:val="hybridMultilevel"/>
    <w:tmpl w:val="576E6C88"/>
    <w:lvl w:ilvl="0" w:tplc="A9F2129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2FA"/>
    <w:rsid w:val="00004F52"/>
    <w:rsid w:val="000057B4"/>
    <w:rsid w:val="00005E01"/>
    <w:rsid w:val="00013079"/>
    <w:rsid w:val="00014E06"/>
    <w:rsid w:val="00020F31"/>
    <w:rsid w:val="00022EA6"/>
    <w:rsid w:val="0003063C"/>
    <w:rsid w:val="000326AA"/>
    <w:rsid w:val="00032F6A"/>
    <w:rsid w:val="0003418F"/>
    <w:rsid w:val="00034C7B"/>
    <w:rsid w:val="0004540A"/>
    <w:rsid w:val="000458A4"/>
    <w:rsid w:val="00046C2F"/>
    <w:rsid w:val="00050938"/>
    <w:rsid w:val="00063DEF"/>
    <w:rsid w:val="00063E33"/>
    <w:rsid w:val="00064EF6"/>
    <w:rsid w:val="000656FF"/>
    <w:rsid w:val="00067E85"/>
    <w:rsid w:val="00072154"/>
    <w:rsid w:val="00073E42"/>
    <w:rsid w:val="00073F45"/>
    <w:rsid w:val="00076F1B"/>
    <w:rsid w:val="00084C78"/>
    <w:rsid w:val="00094791"/>
    <w:rsid w:val="00096327"/>
    <w:rsid w:val="000A3672"/>
    <w:rsid w:val="000A7213"/>
    <w:rsid w:val="000B0A5C"/>
    <w:rsid w:val="000B0C7A"/>
    <w:rsid w:val="000B3B90"/>
    <w:rsid w:val="000B494D"/>
    <w:rsid w:val="000B4B05"/>
    <w:rsid w:val="000B6E8F"/>
    <w:rsid w:val="000C73CC"/>
    <w:rsid w:val="000D1B6F"/>
    <w:rsid w:val="000D303D"/>
    <w:rsid w:val="000E2795"/>
    <w:rsid w:val="000E2D8E"/>
    <w:rsid w:val="000E3452"/>
    <w:rsid w:val="000E36B4"/>
    <w:rsid w:val="000F7D42"/>
    <w:rsid w:val="001009F8"/>
    <w:rsid w:val="00104E7E"/>
    <w:rsid w:val="001149D2"/>
    <w:rsid w:val="00114BC3"/>
    <w:rsid w:val="00114D68"/>
    <w:rsid w:val="00117727"/>
    <w:rsid w:val="00121A11"/>
    <w:rsid w:val="00124276"/>
    <w:rsid w:val="001259EA"/>
    <w:rsid w:val="0012630C"/>
    <w:rsid w:val="001319A6"/>
    <w:rsid w:val="00133303"/>
    <w:rsid w:val="00135EB6"/>
    <w:rsid w:val="00140440"/>
    <w:rsid w:val="00140F68"/>
    <w:rsid w:val="0014181E"/>
    <w:rsid w:val="001454CC"/>
    <w:rsid w:val="00152AF9"/>
    <w:rsid w:val="00152D08"/>
    <w:rsid w:val="001619EA"/>
    <w:rsid w:val="001644BD"/>
    <w:rsid w:val="00171A27"/>
    <w:rsid w:val="00174921"/>
    <w:rsid w:val="00180B95"/>
    <w:rsid w:val="00194BD5"/>
    <w:rsid w:val="00197CA4"/>
    <w:rsid w:val="001A2EC5"/>
    <w:rsid w:val="001A7932"/>
    <w:rsid w:val="001B1166"/>
    <w:rsid w:val="001B68DF"/>
    <w:rsid w:val="001E3879"/>
    <w:rsid w:val="001E7E5A"/>
    <w:rsid w:val="001F0066"/>
    <w:rsid w:val="001F2567"/>
    <w:rsid w:val="001F7322"/>
    <w:rsid w:val="001F7D9F"/>
    <w:rsid w:val="00210C55"/>
    <w:rsid w:val="0021240C"/>
    <w:rsid w:val="00212AFB"/>
    <w:rsid w:val="00214A0C"/>
    <w:rsid w:val="002165E2"/>
    <w:rsid w:val="0022550B"/>
    <w:rsid w:val="00226E55"/>
    <w:rsid w:val="00232928"/>
    <w:rsid w:val="002364AC"/>
    <w:rsid w:val="00237887"/>
    <w:rsid w:val="00242474"/>
    <w:rsid w:val="00242BAA"/>
    <w:rsid w:val="00243AAD"/>
    <w:rsid w:val="00244678"/>
    <w:rsid w:val="00246CC1"/>
    <w:rsid w:val="00247A71"/>
    <w:rsid w:val="002515C3"/>
    <w:rsid w:val="002549A5"/>
    <w:rsid w:val="002647E5"/>
    <w:rsid w:val="00271C99"/>
    <w:rsid w:val="0027357D"/>
    <w:rsid w:val="00273A03"/>
    <w:rsid w:val="0027475C"/>
    <w:rsid w:val="0028082F"/>
    <w:rsid w:val="00294253"/>
    <w:rsid w:val="00297876"/>
    <w:rsid w:val="002A25E1"/>
    <w:rsid w:val="002B55E9"/>
    <w:rsid w:val="002B58E3"/>
    <w:rsid w:val="002B5CA1"/>
    <w:rsid w:val="002B7C31"/>
    <w:rsid w:val="002C0BE7"/>
    <w:rsid w:val="002C0EE6"/>
    <w:rsid w:val="002C15C1"/>
    <w:rsid w:val="002C2670"/>
    <w:rsid w:val="002C3E27"/>
    <w:rsid w:val="002C681A"/>
    <w:rsid w:val="002C7BF8"/>
    <w:rsid w:val="002E12FA"/>
    <w:rsid w:val="002E62DC"/>
    <w:rsid w:val="002F24C2"/>
    <w:rsid w:val="002F7AA6"/>
    <w:rsid w:val="0030377A"/>
    <w:rsid w:val="00307975"/>
    <w:rsid w:val="00311573"/>
    <w:rsid w:val="0031749E"/>
    <w:rsid w:val="003205B2"/>
    <w:rsid w:val="00326195"/>
    <w:rsid w:val="003316E7"/>
    <w:rsid w:val="0033796C"/>
    <w:rsid w:val="003408A8"/>
    <w:rsid w:val="003408F1"/>
    <w:rsid w:val="00340C78"/>
    <w:rsid w:val="00342278"/>
    <w:rsid w:val="00347035"/>
    <w:rsid w:val="003477C2"/>
    <w:rsid w:val="00350A55"/>
    <w:rsid w:val="00351605"/>
    <w:rsid w:val="00357A52"/>
    <w:rsid w:val="00357BB8"/>
    <w:rsid w:val="00370758"/>
    <w:rsid w:val="00375E26"/>
    <w:rsid w:val="00387EFC"/>
    <w:rsid w:val="00394DC4"/>
    <w:rsid w:val="00395EB5"/>
    <w:rsid w:val="003A04FE"/>
    <w:rsid w:val="003A2007"/>
    <w:rsid w:val="003A637D"/>
    <w:rsid w:val="003B0592"/>
    <w:rsid w:val="003B0DDC"/>
    <w:rsid w:val="003B132D"/>
    <w:rsid w:val="003B4BC9"/>
    <w:rsid w:val="003B79F0"/>
    <w:rsid w:val="003C3E1A"/>
    <w:rsid w:val="003C568B"/>
    <w:rsid w:val="003C7BAC"/>
    <w:rsid w:val="003D159F"/>
    <w:rsid w:val="003D2123"/>
    <w:rsid w:val="003D5948"/>
    <w:rsid w:val="003E0692"/>
    <w:rsid w:val="003E6AAD"/>
    <w:rsid w:val="003F0C46"/>
    <w:rsid w:val="004000E8"/>
    <w:rsid w:val="00403E4B"/>
    <w:rsid w:val="00404015"/>
    <w:rsid w:val="004071B1"/>
    <w:rsid w:val="0041361C"/>
    <w:rsid w:val="00417FD4"/>
    <w:rsid w:val="00420229"/>
    <w:rsid w:val="0042226B"/>
    <w:rsid w:val="00426B3B"/>
    <w:rsid w:val="00427F06"/>
    <w:rsid w:val="00430EBF"/>
    <w:rsid w:val="004362A7"/>
    <w:rsid w:val="004472AC"/>
    <w:rsid w:val="0045327A"/>
    <w:rsid w:val="00453FAC"/>
    <w:rsid w:val="00464004"/>
    <w:rsid w:val="0047149E"/>
    <w:rsid w:val="00473D91"/>
    <w:rsid w:val="00476EB8"/>
    <w:rsid w:val="00477C8E"/>
    <w:rsid w:val="00481B59"/>
    <w:rsid w:val="00492C8A"/>
    <w:rsid w:val="00495D10"/>
    <w:rsid w:val="004A10A7"/>
    <w:rsid w:val="004B6440"/>
    <w:rsid w:val="004C08FA"/>
    <w:rsid w:val="004C1C16"/>
    <w:rsid w:val="004C3E8A"/>
    <w:rsid w:val="004C4BA9"/>
    <w:rsid w:val="004C7A03"/>
    <w:rsid w:val="004D27D6"/>
    <w:rsid w:val="004D2F5C"/>
    <w:rsid w:val="004D4781"/>
    <w:rsid w:val="004E7AB1"/>
    <w:rsid w:val="004F04F5"/>
    <w:rsid w:val="004F69B5"/>
    <w:rsid w:val="00503929"/>
    <w:rsid w:val="00505B0A"/>
    <w:rsid w:val="005063A6"/>
    <w:rsid w:val="00512342"/>
    <w:rsid w:val="00513047"/>
    <w:rsid w:val="005167AF"/>
    <w:rsid w:val="00522ACC"/>
    <w:rsid w:val="0052593C"/>
    <w:rsid w:val="00525B6F"/>
    <w:rsid w:val="00526254"/>
    <w:rsid w:val="0053100F"/>
    <w:rsid w:val="00541BA4"/>
    <w:rsid w:val="00553A40"/>
    <w:rsid w:val="00554A0C"/>
    <w:rsid w:val="0055694D"/>
    <w:rsid w:val="005577DF"/>
    <w:rsid w:val="005616C5"/>
    <w:rsid w:val="00562BFE"/>
    <w:rsid w:val="00564549"/>
    <w:rsid w:val="00573487"/>
    <w:rsid w:val="00577E7B"/>
    <w:rsid w:val="005802FF"/>
    <w:rsid w:val="00582017"/>
    <w:rsid w:val="00584829"/>
    <w:rsid w:val="00584F20"/>
    <w:rsid w:val="00586374"/>
    <w:rsid w:val="00587CFC"/>
    <w:rsid w:val="00591630"/>
    <w:rsid w:val="00593FC9"/>
    <w:rsid w:val="00597858"/>
    <w:rsid w:val="005A6443"/>
    <w:rsid w:val="005C6D72"/>
    <w:rsid w:val="005D2B01"/>
    <w:rsid w:val="005D4EE0"/>
    <w:rsid w:val="005D5291"/>
    <w:rsid w:val="005D5EC7"/>
    <w:rsid w:val="005D6D7F"/>
    <w:rsid w:val="005E0F0E"/>
    <w:rsid w:val="005E7E9B"/>
    <w:rsid w:val="005F01CA"/>
    <w:rsid w:val="005F1120"/>
    <w:rsid w:val="005F165D"/>
    <w:rsid w:val="005F2990"/>
    <w:rsid w:val="00600EF1"/>
    <w:rsid w:val="006037BE"/>
    <w:rsid w:val="00603B2A"/>
    <w:rsid w:val="00605079"/>
    <w:rsid w:val="00606A49"/>
    <w:rsid w:val="00610205"/>
    <w:rsid w:val="00614ADF"/>
    <w:rsid w:val="0061764F"/>
    <w:rsid w:val="00622691"/>
    <w:rsid w:val="006226D3"/>
    <w:rsid w:val="00625C89"/>
    <w:rsid w:val="00625FE3"/>
    <w:rsid w:val="00630952"/>
    <w:rsid w:val="006333E5"/>
    <w:rsid w:val="006363ED"/>
    <w:rsid w:val="0063762D"/>
    <w:rsid w:val="00644617"/>
    <w:rsid w:val="00650283"/>
    <w:rsid w:val="006562E0"/>
    <w:rsid w:val="00662BFD"/>
    <w:rsid w:val="00663242"/>
    <w:rsid w:val="00665843"/>
    <w:rsid w:val="00666A74"/>
    <w:rsid w:val="00667919"/>
    <w:rsid w:val="0067044D"/>
    <w:rsid w:val="0067122E"/>
    <w:rsid w:val="00671BAA"/>
    <w:rsid w:val="006727DC"/>
    <w:rsid w:val="00672829"/>
    <w:rsid w:val="00672E10"/>
    <w:rsid w:val="00676C4E"/>
    <w:rsid w:val="00685D83"/>
    <w:rsid w:val="00687493"/>
    <w:rsid w:val="006949DB"/>
    <w:rsid w:val="006A1285"/>
    <w:rsid w:val="006A1376"/>
    <w:rsid w:val="006A1D42"/>
    <w:rsid w:val="006A4FE3"/>
    <w:rsid w:val="006B3BFA"/>
    <w:rsid w:val="006B4683"/>
    <w:rsid w:val="006B616D"/>
    <w:rsid w:val="006B7065"/>
    <w:rsid w:val="006C3FF5"/>
    <w:rsid w:val="006C68F9"/>
    <w:rsid w:val="006D1981"/>
    <w:rsid w:val="006D5515"/>
    <w:rsid w:val="006D663A"/>
    <w:rsid w:val="006E10FF"/>
    <w:rsid w:val="006E4B7B"/>
    <w:rsid w:val="006E6A49"/>
    <w:rsid w:val="006F53A1"/>
    <w:rsid w:val="007103D1"/>
    <w:rsid w:val="00711FE2"/>
    <w:rsid w:val="00714921"/>
    <w:rsid w:val="007151F2"/>
    <w:rsid w:val="0071580D"/>
    <w:rsid w:val="0072299A"/>
    <w:rsid w:val="00723AC8"/>
    <w:rsid w:val="00724E5B"/>
    <w:rsid w:val="00737876"/>
    <w:rsid w:val="00743363"/>
    <w:rsid w:val="00744433"/>
    <w:rsid w:val="00746F76"/>
    <w:rsid w:val="00747420"/>
    <w:rsid w:val="00750171"/>
    <w:rsid w:val="0075217E"/>
    <w:rsid w:val="0075283B"/>
    <w:rsid w:val="00753545"/>
    <w:rsid w:val="00755CB6"/>
    <w:rsid w:val="00760603"/>
    <w:rsid w:val="00760E42"/>
    <w:rsid w:val="00766A6A"/>
    <w:rsid w:val="00767456"/>
    <w:rsid w:val="007731EC"/>
    <w:rsid w:val="00774353"/>
    <w:rsid w:val="00781172"/>
    <w:rsid w:val="007A3BE6"/>
    <w:rsid w:val="007A4C3D"/>
    <w:rsid w:val="007B096F"/>
    <w:rsid w:val="007B3334"/>
    <w:rsid w:val="007B62D5"/>
    <w:rsid w:val="007C01B9"/>
    <w:rsid w:val="007C097D"/>
    <w:rsid w:val="007C4AF4"/>
    <w:rsid w:val="007C4E66"/>
    <w:rsid w:val="007C555C"/>
    <w:rsid w:val="007C5EDA"/>
    <w:rsid w:val="007C736A"/>
    <w:rsid w:val="007D047B"/>
    <w:rsid w:val="007D09C9"/>
    <w:rsid w:val="007D1C20"/>
    <w:rsid w:val="007D3D0A"/>
    <w:rsid w:val="007D5EA1"/>
    <w:rsid w:val="007D65CD"/>
    <w:rsid w:val="007E0D9C"/>
    <w:rsid w:val="007E2613"/>
    <w:rsid w:val="007E331C"/>
    <w:rsid w:val="007F0920"/>
    <w:rsid w:val="007F140B"/>
    <w:rsid w:val="007F3B9C"/>
    <w:rsid w:val="007F70EE"/>
    <w:rsid w:val="00800579"/>
    <w:rsid w:val="008005E9"/>
    <w:rsid w:val="00804854"/>
    <w:rsid w:val="00807FA6"/>
    <w:rsid w:val="008123DB"/>
    <w:rsid w:val="008133C3"/>
    <w:rsid w:val="0082189C"/>
    <w:rsid w:val="00822E80"/>
    <w:rsid w:val="00824C4E"/>
    <w:rsid w:val="00826737"/>
    <w:rsid w:val="00826EB1"/>
    <w:rsid w:val="0082768E"/>
    <w:rsid w:val="008276F3"/>
    <w:rsid w:val="00830A7E"/>
    <w:rsid w:val="0083427B"/>
    <w:rsid w:val="00837558"/>
    <w:rsid w:val="00842F02"/>
    <w:rsid w:val="00844A07"/>
    <w:rsid w:val="008533C8"/>
    <w:rsid w:val="0085670D"/>
    <w:rsid w:val="0086106D"/>
    <w:rsid w:val="00866F77"/>
    <w:rsid w:val="00867CE1"/>
    <w:rsid w:val="00871D57"/>
    <w:rsid w:val="008820D6"/>
    <w:rsid w:val="00884B3C"/>
    <w:rsid w:val="00884F4E"/>
    <w:rsid w:val="00893AB5"/>
    <w:rsid w:val="00895957"/>
    <w:rsid w:val="008A0049"/>
    <w:rsid w:val="008A071B"/>
    <w:rsid w:val="008A3811"/>
    <w:rsid w:val="008A7177"/>
    <w:rsid w:val="008A7B0F"/>
    <w:rsid w:val="008B5C5C"/>
    <w:rsid w:val="008B5D2A"/>
    <w:rsid w:val="008B65CA"/>
    <w:rsid w:val="008C231A"/>
    <w:rsid w:val="008C4709"/>
    <w:rsid w:val="008C636A"/>
    <w:rsid w:val="008C7F9D"/>
    <w:rsid w:val="008D17A4"/>
    <w:rsid w:val="008D2546"/>
    <w:rsid w:val="008D3630"/>
    <w:rsid w:val="008D4908"/>
    <w:rsid w:val="008E0AC4"/>
    <w:rsid w:val="008E32CE"/>
    <w:rsid w:val="008E44F4"/>
    <w:rsid w:val="008F1E8F"/>
    <w:rsid w:val="008F2326"/>
    <w:rsid w:val="008F42C5"/>
    <w:rsid w:val="008F52F5"/>
    <w:rsid w:val="008F6F64"/>
    <w:rsid w:val="009079A9"/>
    <w:rsid w:val="00916BBF"/>
    <w:rsid w:val="0092139C"/>
    <w:rsid w:val="00922D51"/>
    <w:rsid w:val="00922F4D"/>
    <w:rsid w:val="009359D6"/>
    <w:rsid w:val="00940076"/>
    <w:rsid w:val="00947AC9"/>
    <w:rsid w:val="00951649"/>
    <w:rsid w:val="0095716A"/>
    <w:rsid w:val="00965D16"/>
    <w:rsid w:val="009708EA"/>
    <w:rsid w:val="009775B7"/>
    <w:rsid w:val="00981D81"/>
    <w:rsid w:val="00986781"/>
    <w:rsid w:val="0099553F"/>
    <w:rsid w:val="009957C9"/>
    <w:rsid w:val="009973DB"/>
    <w:rsid w:val="009A2078"/>
    <w:rsid w:val="009A2B8D"/>
    <w:rsid w:val="009A4DDD"/>
    <w:rsid w:val="009A7167"/>
    <w:rsid w:val="009B46CB"/>
    <w:rsid w:val="009D1BCE"/>
    <w:rsid w:val="009D20E8"/>
    <w:rsid w:val="009D3183"/>
    <w:rsid w:val="009D66B4"/>
    <w:rsid w:val="009D7A90"/>
    <w:rsid w:val="009E02DE"/>
    <w:rsid w:val="009E0A4C"/>
    <w:rsid w:val="009E52F7"/>
    <w:rsid w:val="009E5DC7"/>
    <w:rsid w:val="009E7FF3"/>
    <w:rsid w:val="009F08D2"/>
    <w:rsid w:val="009F1C6E"/>
    <w:rsid w:val="009F52A5"/>
    <w:rsid w:val="00A00CB3"/>
    <w:rsid w:val="00A01BE7"/>
    <w:rsid w:val="00A02B62"/>
    <w:rsid w:val="00A04F06"/>
    <w:rsid w:val="00A05F1C"/>
    <w:rsid w:val="00A076FE"/>
    <w:rsid w:val="00A1055F"/>
    <w:rsid w:val="00A10F14"/>
    <w:rsid w:val="00A116D9"/>
    <w:rsid w:val="00A11E06"/>
    <w:rsid w:val="00A11E43"/>
    <w:rsid w:val="00A12977"/>
    <w:rsid w:val="00A12FE3"/>
    <w:rsid w:val="00A155E6"/>
    <w:rsid w:val="00A2268C"/>
    <w:rsid w:val="00A377AF"/>
    <w:rsid w:val="00A4166A"/>
    <w:rsid w:val="00A443FF"/>
    <w:rsid w:val="00A46EE3"/>
    <w:rsid w:val="00A47BCE"/>
    <w:rsid w:val="00A51DBD"/>
    <w:rsid w:val="00A526D7"/>
    <w:rsid w:val="00A54B49"/>
    <w:rsid w:val="00A55D4A"/>
    <w:rsid w:val="00A56556"/>
    <w:rsid w:val="00A57431"/>
    <w:rsid w:val="00A61B78"/>
    <w:rsid w:val="00A71D8D"/>
    <w:rsid w:val="00A72BDE"/>
    <w:rsid w:val="00A740CE"/>
    <w:rsid w:val="00A740DF"/>
    <w:rsid w:val="00A76A91"/>
    <w:rsid w:val="00A76AB9"/>
    <w:rsid w:val="00A77190"/>
    <w:rsid w:val="00A82543"/>
    <w:rsid w:val="00A8471D"/>
    <w:rsid w:val="00A860B3"/>
    <w:rsid w:val="00A8625E"/>
    <w:rsid w:val="00A943FF"/>
    <w:rsid w:val="00A9680B"/>
    <w:rsid w:val="00AA4C03"/>
    <w:rsid w:val="00AC4360"/>
    <w:rsid w:val="00AC6EEA"/>
    <w:rsid w:val="00AD0BFC"/>
    <w:rsid w:val="00AD1689"/>
    <w:rsid w:val="00AD52E8"/>
    <w:rsid w:val="00AF115F"/>
    <w:rsid w:val="00B0739E"/>
    <w:rsid w:val="00B151CF"/>
    <w:rsid w:val="00B1682A"/>
    <w:rsid w:val="00B33870"/>
    <w:rsid w:val="00B34856"/>
    <w:rsid w:val="00B35290"/>
    <w:rsid w:val="00B37F2D"/>
    <w:rsid w:val="00B458FA"/>
    <w:rsid w:val="00B459E4"/>
    <w:rsid w:val="00B54EB6"/>
    <w:rsid w:val="00B6370C"/>
    <w:rsid w:val="00B65162"/>
    <w:rsid w:val="00B7668A"/>
    <w:rsid w:val="00B805AB"/>
    <w:rsid w:val="00B8218F"/>
    <w:rsid w:val="00B9046B"/>
    <w:rsid w:val="00BA0D03"/>
    <w:rsid w:val="00BA12A7"/>
    <w:rsid w:val="00BA3800"/>
    <w:rsid w:val="00BA58CF"/>
    <w:rsid w:val="00BA5B68"/>
    <w:rsid w:val="00BB08A0"/>
    <w:rsid w:val="00BB24BB"/>
    <w:rsid w:val="00BB292F"/>
    <w:rsid w:val="00BB5589"/>
    <w:rsid w:val="00BB6322"/>
    <w:rsid w:val="00BB6F67"/>
    <w:rsid w:val="00BC28DF"/>
    <w:rsid w:val="00BD668B"/>
    <w:rsid w:val="00BD7CDA"/>
    <w:rsid w:val="00BE4B7D"/>
    <w:rsid w:val="00BF128B"/>
    <w:rsid w:val="00BF2136"/>
    <w:rsid w:val="00BF3196"/>
    <w:rsid w:val="00BF49E3"/>
    <w:rsid w:val="00C02D61"/>
    <w:rsid w:val="00C11298"/>
    <w:rsid w:val="00C16906"/>
    <w:rsid w:val="00C20BF0"/>
    <w:rsid w:val="00C22AFA"/>
    <w:rsid w:val="00C241D1"/>
    <w:rsid w:val="00C2474B"/>
    <w:rsid w:val="00C30DC2"/>
    <w:rsid w:val="00C31297"/>
    <w:rsid w:val="00C33D0F"/>
    <w:rsid w:val="00C3532B"/>
    <w:rsid w:val="00C412D9"/>
    <w:rsid w:val="00C4236B"/>
    <w:rsid w:val="00C4339B"/>
    <w:rsid w:val="00C46123"/>
    <w:rsid w:val="00C472DD"/>
    <w:rsid w:val="00C502E9"/>
    <w:rsid w:val="00C60EC5"/>
    <w:rsid w:val="00C60F38"/>
    <w:rsid w:val="00C6176D"/>
    <w:rsid w:val="00C61E55"/>
    <w:rsid w:val="00C708EF"/>
    <w:rsid w:val="00C722FF"/>
    <w:rsid w:val="00C74B3A"/>
    <w:rsid w:val="00C7572E"/>
    <w:rsid w:val="00C759B4"/>
    <w:rsid w:val="00C8455E"/>
    <w:rsid w:val="00C84774"/>
    <w:rsid w:val="00C9435C"/>
    <w:rsid w:val="00C94A02"/>
    <w:rsid w:val="00C959E7"/>
    <w:rsid w:val="00CA1EAA"/>
    <w:rsid w:val="00CA4BB4"/>
    <w:rsid w:val="00CB4151"/>
    <w:rsid w:val="00CB4EFE"/>
    <w:rsid w:val="00CC22F6"/>
    <w:rsid w:val="00CC2D17"/>
    <w:rsid w:val="00CC5118"/>
    <w:rsid w:val="00CD50D4"/>
    <w:rsid w:val="00CD6E8B"/>
    <w:rsid w:val="00CD76F3"/>
    <w:rsid w:val="00CE0660"/>
    <w:rsid w:val="00CE3C2A"/>
    <w:rsid w:val="00CE42BE"/>
    <w:rsid w:val="00CE4AD1"/>
    <w:rsid w:val="00CF43CF"/>
    <w:rsid w:val="00CF7100"/>
    <w:rsid w:val="00D0210A"/>
    <w:rsid w:val="00D11EE0"/>
    <w:rsid w:val="00D21CD5"/>
    <w:rsid w:val="00D22797"/>
    <w:rsid w:val="00D24FD1"/>
    <w:rsid w:val="00D30CE4"/>
    <w:rsid w:val="00D339FC"/>
    <w:rsid w:val="00D54FC9"/>
    <w:rsid w:val="00D56B5C"/>
    <w:rsid w:val="00D57211"/>
    <w:rsid w:val="00D6310A"/>
    <w:rsid w:val="00D633E2"/>
    <w:rsid w:val="00D66785"/>
    <w:rsid w:val="00D7235C"/>
    <w:rsid w:val="00D731A8"/>
    <w:rsid w:val="00D86642"/>
    <w:rsid w:val="00D871CB"/>
    <w:rsid w:val="00D87CD3"/>
    <w:rsid w:val="00D976D2"/>
    <w:rsid w:val="00DA0C14"/>
    <w:rsid w:val="00DA1536"/>
    <w:rsid w:val="00DA41AB"/>
    <w:rsid w:val="00DB5EAE"/>
    <w:rsid w:val="00DB7006"/>
    <w:rsid w:val="00DB7A79"/>
    <w:rsid w:val="00DC08E7"/>
    <w:rsid w:val="00DD57D8"/>
    <w:rsid w:val="00DD712D"/>
    <w:rsid w:val="00DD775F"/>
    <w:rsid w:val="00DE1DE3"/>
    <w:rsid w:val="00DE2E08"/>
    <w:rsid w:val="00DE431C"/>
    <w:rsid w:val="00DE65D5"/>
    <w:rsid w:val="00DE7800"/>
    <w:rsid w:val="00DF018E"/>
    <w:rsid w:val="00DF4AAD"/>
    <w:rsid w:val="00DF7F3C"/>
    <w:rsid w:val="00E016AB"/>
    <w:rsid w:val="00E018EB"/>
    <w:rsid w:val="00E036B9"/>
    <w:rsid w:val="00E04C89"/>
    <w:rsid w:val="00E054E2"/>
    <w:rsid w:val="00E071F7"/>
    <w:rsid w:val="00E1463E"/>
    <w:rsid w:val="00E20D37"/>
    <w:rsid w:val="00E216D5"/>
    <w:rsid w:val="00E21D1B"/>
    <w:rsid w:val="00E23E40"/>
    <w:rsid w:val="00E34C75"/>
    <w:rsid w:val="00E35B82"/>
    <w:rsid w:val="00E35E97"/>
    <w:rsid w:val="00E41479"/>
    <w:rsid w:val="00E41873"/>
    <w:rsid w:val="00E445DF"/>
    <w:rsid w:val="00E52607"/>
    <w:rsid w:val="00E5584B"/>
    <w:rsid w:val="00E62005"/>
    <w:rsid w:val="00E6635F"/>
    <w:rsid w:val="00E75445"/>
    <w:rsid w:val="00E82011"/>
    <w:rsid w:val="00E83F13"/>
    <w:rsid w:val="00E8770A"/>
    <w:rsid w:val="00E93304"/>
    <w:rsid w:val="00E93E21"/>
    <w:rsid w:val="00E970ED"/>
    <w:rsid w:val="00EA0AA4"/>
    <w:rsid w:val="00EA4471"/>
    <w:rsid w:val="00EB02F7"/>
    <w:rsid w:val="00EB1265"/>
    <w:rsid w:val="00EB2172"/>
    <w:rsid w:val="00EB2692"/>
    <w:rsid w:val="00EB59F5"/>
    <w:rsid w:val="00EC397F"/>
    <w:rsid w:val="00EC6F9A"/>
    <w:rsid w:val="00ED12B4"/>
    <w:rsid w:val="00ED1C37"/>
    <w:rsid w:val="00ED6F44"/>
    <w:rsid w:val="00EE5074"/>
    <w:rsid w:val="00EE7E49"/>
    <w:rsid w:val="00F01F78"/>
    <w:rsid w:val="00F10AFE"/>
    <w:rsid w:val="00F134CA"/>
    <w:rsid w:val="00F16D26"/>
    <w:rsid w:val="00F23257"/>
    <w:rsid w:val="00F24B07"/>
    <w:rsid w:val="00F2687B"/>
    <w:rsid w:val="00F45023"/>
    <w:rsid w:val="00F47766"/>
    <w:rsid w:val="00F50C81"/>
    <w:rsid w:val="00F642C0"/>
    <w:rsid w:val="00F718BF"/>
    <w:rsid w:val="00F75780"/>
    <w:rsid w:val="00F82067"/>
    <w:rsid w:val="00F8265E"/>
    <w:rsid w:val="00F8269D"/>
    <w:rsid w:val="00F828B9"/>
    <w:rsid w:val="00F925B8"/>
    <w:rsid w:val="00F93F24"/>
    <w:rsid w:val="00F94D24"/>
    <w:rsid w:val="00F95B9A"/>
    <w:rsid w:val="00FA5D6B"/>
    <w:rsid w:val="00FC046D"/>
    <w:rsid w:val="00FC1B7B"/>
    <w:rsid w:val="00FC217F"/>
    <w:rsid w:val="00FC46CA"/>
    <w:rsid w:val="00FC4805"/>
    <w:rsid w:val="00FC4CC2"/>
    <w:rsid w:val="00FD3110"/>
    <w:rsid w:val="00FD3290"/>
    <w:rsid w:val="00FD3C8F"/>
    <w:rsid w:val="00FD6312"/>
    <w:rsid w:val="00FD7B41"/>
    <w:rsid w:val="00FE151B"/>
    <w:rsid w:val="00FE6A8B"/>
    <w:rsid w:val="00FE6E5C"/>
    <w:rsid w:val="00FF1DAA"/>
    <w:rsid w:val="00FF2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85E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12FA"/>
    <w:rPr>
      <w:rFonts w:ascii=".VnTime" w:hAnsi=".VnTime"/>
      <w:sz w:val="28"/>
      <w:szCs w:val="28"/>
    </w:rPr>
  </w:style>
  <w:style w:type="paragraph" w:styleId="Heading1">
    <w:name w:val="heading 1"/>
    <w:basedOn w:val="Normal"/>
    <w:next w:val="Normal"/>
    <w:qFormat/>
    <w:rsid w:val="002E12FA"/>
    <w:pPr>
      <w:keepNext/>
      <w:outlineLvl w:val="0"/>
    </w:pPr>
    <w:rPr>
      <w:rFonts w:ascii="Times New Roman" w:hAnsi="Times New Roman"/>
      <w:b/>
      <w:bCs/>
    </w:rPr>
  </w:style>
  <w:style w:type="paragraph" w:styleId="Heading3">
    <w:name w:val="heading 3"/>
    <w:basedOn w:val="Normal"/>
    <w:next w:val="Normal"/>
    <w:qFormat/>
    <w:rsid w:val="002E12FA"/>
    <w:pPr>
      <w:keepNext/>
      <w:spacing w:line="360" w:lineRule="exact"/>
      <w:jc w:val="center"/>
      <w:outlineLvl w:val="2"/>
    </w:pPr>
    <w:rPr>
      <w:rFonts w:ascii="Times New Roman" w:hAnsi="Times New Roman"/>
      <w:sz w:val="3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autoRedefine/>
    <w:rsid w:val="002E12FA"/>
    <w:pPr>
      <w:tabs>
        <w:tab w:val="left" w:pos="1152"/>
      </w:tabs>
      <w:spacing w:before="120" w:after="120" w:line="312" w:lineRule="auto"/>
    </w:pPr>
    <w:rPr>
      <w:rFonts w:ascii="Arial" w:hAnsi="Arial" w:cs="Arial"/>
      <w:sz w:val="26"/>
      <w:szCs w:val="26"/>
    </w:rPr>
  </w:style>
  <w:style w:type="paragraph" w:styleId="NormalWeb">
    <w:name w:val="Normal (Web)"/>
    <w:basedOn w:val="Normal"/>
    <w:uiPriority w:val="99"/>
    <w:rsid w:val="00B0739E"/>
    <w:pPr>
      <w:spacing w:before="100" w:beforeAutospacing="1" w:after="100" w:afterAutospacing="1"/>
    </w:pPr>
    <w:rPr>
      <w:rFonts w:ascii="Times New Roman" w:hAnsi="Times New Roman"/>
      <w:sz w:val="24"/>
      <w:szCs w:val="24"/>
    </w:rPr>
  </w:style>
  <w:style w:type="paragraph" w:styleId="BodyTextIndent">
    <w:name w:val="Body Text Indent"/>
    <w:basedOn w:val="Normal"/>
    <w:link w:val="BodyTextIndentChar"/>
    <w:semiHidden/>
    <w:rsid w:val="00584F20"/>
    <w:pPr>
      <w:spacing w:before="120"/>
      <w:ind w:firstLine="720"/>
      <w:jc w:val="both"/>
    </w:pPr>
    <w:rPr>
      <w:rFonts w:ascii="Times New Roman" w:hAnsi="Times New Roman"/>
      <w:szCs w:val="24"/>
    </w:rPr>
  </w:style>
  <w:style w:type="character" w:customStyle="1" w:styleId="BodyTextIndentChar">
    <w:name w:val="Body Text Indent Char"/>
    <w:link w:val="BodyTextIndent"/>
    <w:semiHidden/>
    <w:rsid w:val="00584F20"/>
    <w:rPr>
      <w:sz w:val="28"/>
      <w:szCs w:val="24"/>
      <w:lang w:val="en-US" w:eastAsia="en-US" w:bidi="ar-SA"/>
    </w:rPr>
  </w:style>
  <w:style w:type="paragraph" w:styleId="BodyText2">
    <w:name w:val="Body Text 2"/>
    <w:basedOn w:val="Normal"/>
    <w:rsid w:val="00584F20"/>
    <w:pPr>
      <w:spacing w:after="120" w:line="480" w:lineRule="auto"/>
    </w:pPr>
  </w:style>
  <w:style w:type="paragraph" w:styleId="BodyText">
    <w:name w:val="Body Text"/>
    <w:basedOn w:val="Normal"/>
    <w:rsid w:val="00584F20"/>
    <w:pPr>
      <w:spacing w:after="120"/>
    </w:pPr>
  </w:style>
  <w:style w:type="table" w:styleId="TableGrid">
    <w:name w:val="Table Grid"/>
    <w:basedOn w:val="TableNormal"/>
    <w:rsid w:val="007D65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7D65CD"/>
    <w:rPr>
      <w:b/>
      <w:bCs/>
    </w:rPr>
  </w:style>
  <w:style w:type="character" w:styleId="Emphasis">
    <w:name w:val="Emphasis"/>
    <w:qFormat/>
    <w:rsid w:val="007D65CD"/>
    <w:rPr>
      <w:i/>
      <w:iCs/>
    </w:rPr>
  </w:style>
  <w:style w:type="paragraph" w:styleId="Footer">
    <w:name w:val="footer"/>
    <w:basedOn w:val="Normal"/>
    <w:rsid w:val="00063E33"/>
    <w:pPr>
      <w:tabs>
        <w:tab w:val="center" w:pos="4320"/>
        <w:tab w:val="right" w:pos="8640"/>
      </w:tabs>
    </w:pPr>
  </w:style>
  <w:style w:type="character" w:styleId="PageNumber">
    <w:name w:val="page number"/>
    <w:basedOn w:val="DefaultParagraphFont"/>
    <w:rsid w:val="00063E33"/>
  </w:style>
  <w:style w:type="paragraph" w:styleId="BalloonText">
    <w:name w:val="Balloon Text"/>
    <w:basedOn w:val="Normal"/>
    <w:semiHidden/>
    <w:rsid w:val="00104E7E"/>
    <w:rPr>
      <w:rFonts w:ascii="Tahoma" w:hAnsi="Tahoma" w:cs="Tahoma"/>
      <w:sz w:val="16"/>
      <w:szCs w:val="16"/>
    </w:rPr>
  </w:style>
  <w:style w:type="character" w:customStyle="1" w:styleId="fontstyle01">
    <w:name w:val="fontstyle01"/>
    <w:rsid w:val="003B79F0"/>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rsid w:val="00194BD5"/>
    <w:pPr>
      <w:tabs>
        <w:tab w:val="center" w:pos="4680"/>
        <w:tab w:val="right" w:pos="9360"/>
      </w:tabs>
    </w:pPr>
    <w:rPr>
      <w:lang w:val="x-none" w:eastAsia="x-none"/>
    </w:rPr>
  </w:style>
  <w:style w:type="character" w:customStyle="1" w:styleId="HeaderChar">
    <w:name w:val="Header Char"/>
    <w:link w:val="Header"/>
    <w:uiPriority w:val="99"/>
    <w:rsid w:val="00194BD5"/>
    <w:rPr>
      <w:rFonts w:ascii=".VnTime" w:hAnsi=".VnTime"/>
      <w:sz w:val="28"/>
      <w:szCs w:val="28"/>
    </w:rPr>
  </w:style>
  <w:style w:type="paragraph" w:customStyle="1" w:styleId="Binhthng1">
    <w:name w:val="Bình thường1"/>
    <w:rsid w:val="00A57431"/>
    <w:pPr>
      <w:pBdr>
        <w:top w:val="nil"/>
        <w:left w:val="nil"/>
        <w:bottom w:val="nil"/>
        <w:right w:val="nil"/>
        <w:between w:val="nil"/>
      </w:pBdr>
    </w:pPr>
    <w:rPr>
      <w:color w:val="000000"/>
      <w:sz w:val="28"/>
      <w:szCs w:val="28"/>
      <w:lang w:val="zu-ZA"/>
    </w:rPr>
  </w:style>
  <w:style w:type="character" w:styleId="Hyperlink">
    <w:name w:val="Hyperlink"/>
    <w:uiPriority w:val="99"/>
    <w:unhideWhenUsed/>
    <w:rsid w:val="00A57431"/>
    <w:rPr>
      <w:color w:val="0000FF"/>
      <w:u w:val="single"/>
    </w:rPr>
  </w:style>
  <w:style w:type="character" w:customStyle="1" w:styleId="cpChagiiquyt1">
    <w:name w:val="Đề cập Chưa giải quyết1"/>
    <w:uiPriority w:val="99"/>
    <w:semiHidden/>
    <w:unhideWhenUsed/>
    <w:rsid w:val="00152D08"/>
    <w:rPr>
      <w:color w:val="605E5C"/>
      <w:shd w:val="clear" w:color="auto" w:fill="E1DFDD"/>
    </w:rPr>
  </w:style>
  <w:style w:type="paragraph" w:customStyle="1" w:styleId="Normal1">
    <w:name w:val="Normal1"/>
    <w:basedOn w:val="Normal"/>
    <w:next w:val="Normal"/>
    <w:autoRedefine/>
    <w:semiHidden/>
    <w:rsid w:val="00005E01"/>
    <w:pPr>
      <w:spacing w:after="160" w:line="240" w:lineRule="exact"/>
    </w:pPr>
    <w:rPr>
      <w:rFonts w:ascii="Times New Roman" w:eastAsia="Times New Roman" w:hAnsi="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12FA"/>
    <w:rPr>
      <w:rFonts w:ascii=".VnTime" w:hAnsi=".VnTime"/>
      <w:sz w:val="28"/>
      <w:szCs w:val="28"/>
    </w:rPr>
  </w:style>
  <w:style w:type="paragraph" w:styleId="Heading1">
    <w:name w:val="heading 1"/>
    <w:basedOn w:val="Normal"/>
    <w:next w:val="Normal"/>
    <w:qFormat/>
    <w:rsid w:val="002E12FA"/>
    <w:pPr>
      <w:keepNext/>
      <w:outlineLvl w:val="0"/>
    </w:pPr>
    <w:rPr>
      <w:rFonts w:ascii="Times New Roman" w:hAnsi="Times New Roman"/>
      <w:b/>
      <w:bCs/>
    </w:rPr>
  </w:style>
  <w:style w:type="paragraph" w:styleId="Heading3">
    <w:name w:val="heading 3"/>
    <w:basedOn w:val="Normal"/>
    <w:next w:val="Normal"/>
    <w:qFormat/>
    <w:rsid w:val="002E12FA"/>
    <w:pPr>
      <w:keepNext/>
      <w:spacing w:line="360" w:lineRule="exact"/>
      <w:jc w:val="center"/>
      <w:outlineLvl w:val="2"/>
    </w:pPr>
    <w:rPr>
      <w:rFonts w:ascii="Times New Roman" w:hAnsi="Times New Roman"/>
      <w:sz w:val="3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autoRedefine/>
    <w:rsid w:val="002E12FA"/>
    <w:pPr>
      <w:tabs>
        <w:tab w:val="left" w:pos="1152"/>
      </w:tabs>
      <w:spacing w:before="120" w:after="120" w:line="312" w:lineRule="auto"/>
    </w:pPr>
    <w:rPr>
      <w:rFonts w:ascii="Arial" w:hAnsi="Arial" w:cs="Arial"/>
      <w:sz w:val="26"/>
      <w:szCs w:val="26"/>
    </w:rPr>
  </w:style>
  <w:style w:type="paragraph" w:styleId="NormalWeb">
    <w:name w:val="Normal (Web)"/>
    <w:basedOn w:val="Normal"/>
    <w:uiPriority w:val="99"/>
    <w:rsid w:val="00B0739E"/>
    <w:pPr>
      <w:spacing w:before="100" w:beforeAutospacing="1" w:after="100" w:afterAutospacing="1"/>
    </w:pPr>
    <w:rPr>
      <w:rFonts w:ascii="Times New Roman" w:hAnsi="Times New Roman"/>
      <w:sz w:val="24"/>
      <w:szCs w:val="24"/>
    </w:rPr>
  </w:style>
  <w:style w:type="paragraph" w:styleId="BodyTextIndent">
    <w:name w:val="Body Text Indent"/>
    <w:basedOn w:val="Normal"/>
    <w:link w:val="BodyTextIndentChar"/>
    <w:semiHidden/>
    <w:rsid w:val="00584F20"/>
    <w:pPr>
      <w:spacing w:before="120"/>
      <w:ind w:firstLine="720"/>
      <w:jc w:val="both"/>
    </w:pPr>
    <w:rPr>
      <w:rFonts w:ascii="Times New Roman" w:hAnsi="Times New Roman"/>
      <w:szCs w:val="24"/>
    </w:rPr>
  </w:style>
  <w:style w:type="character" w:customStyle="1" w:styleId="BodyTextIndentChar">
    <w:name w:val="Body Text Indent Char"/>
    <w:link w:val="BodyTextIndent"/>
    <w:semiHidden/>
    <w:rsid w:val="00584F20"/>
    <w:rPr>
      <w:sz w:val="28"/>
      <w:szCs w:val="24"/>
      <w:lang w:val="en-US" w:eastAsia="en-US" w:bidi="ar-SA"/>
    </w:rPr>
  </w:style>
  <w:style w:type="paragraph" w:styleId="BodyText2">
    <w:name w:val="Body Text 2"/>
    <w:basedOn w:val="Normal"/>
    <w:rsid w:val="00584F20"/>
    <w:pPr>
      <w:spacing w:after="120" w:line="480" w:lineRule="auto"/>
    </w:pPr>
  </w:style>
  <w:style w:type="paragraph" w:styleId="BodyText">
    <w:name w:val="Body Text"/>
    <w:basedOn w:val="Normal"/>
    <w:rsid w:val="00584F20"/>
    <w:pPr>
      <w:spacing w:after="120"/>
    </w:pPr>
  </w:style>
  <w:style w:type="table" w:styleId="TableGrid">
    <w:name w:val="Table Grid"/>
    <w:basedOn w:val="TableNormal"/>
    <w:rsid w:val="007D65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7D65CD"/>
    <w:rPr>
      <w:b/>
      <w:bCs/>
    </w:rPr>
  </w:style>
  <w:style w:type="character" w:styleId="Emphasis">
    <w:name w:val="Emphasis"/>
    <w:qFormat/>
    <w:rsid w:val="007D65CD"/>
    <w:rPr>
      <w:i/>
      <w:iCs/>
    </w:rPr>
  </w:style>
  <w:style w:type="paragraph" w:styleId="Footer">
    <w:name w:val="footer"/>
    <w:basedOn w:val="Normal"/>
    <w:rsid w:val="00063E33"/>
    <w:pPr>
      <w:tabs>
        <w:tab w:val="center" w:pos="4320"/>
        <w:tab w:val="right" w:pos="8640"/>
      </w:tabs>
    </w:pPr>
  </w:style>
  <w:style w:type="character" w:styleId="PageNumber">
    <w:name w:val="page number"/>
    <w:basedOn w:val="DefaultParagraphFont"/>
    <w:rsid w:val="00063E33"/>
  </w:style>
  <w:style w:type="paragraph" w:styleId="BalloonText">
    <w:name w:val="Balloon Text"/>
    <w:basedOn w:val="Normal"/>
    <w:semiHidden/>
    <w:rsid w:val="00104E7E"/>
    <w:rPr>
      <w:rFonts w:ascii="Tahoma" w:hAnsi="Tahoma" w:cs="Tahoma"/>
      <w:sz w:val="16"/>
      <w:szCs w:val="16"/>
    </w:rPr>
  </w:style>
  <w:style w:type="character" w:customStyle="1" w:styleId="fontstyle01">
    <w:name w:val="fontstyle01"/>
    <w:rsid w:val="003B79F0"/>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rsid w:val="00194BD5"/>
    <w:pPr>
      <w:tabs>
        <w:tab w:val="center" w:pos="4680"/>
        <w:tab w:val="right" w:pos="9360"/>
      </w:tabs>
    </w:pPr>
    <w:rPr>
      <w:lang w:val="x-none" w:eastAsia="x-none"/>
    </w:rPr>
  </w:style>
  <w:style w:type="character" w:customStyle="1" w:styleId="HeaderChar">
    <w:name w:val="Header Char"/>
    <w:link w:val="Header"/>
    <w:uiPriority w:val="99"/>
    <w:rsid w:val="00194BD5"/>
    <w:rPr>
      <w:rFonts w:ascii=".VnTime" w:hAnsi=".VnTime"/>
      <w:sz w:val="28"/>
      <w:szCs w:val="28"/>
    </w:rPr>
  </w:style>
  <w:style w:type="paragraph" w:customStyle="1" w:styleId="Binhthng1">
    <w:name w:val="Bình thường1"/>
    <w:rsid w:val="00A57431"/>
    <w:pPr>
      <w:pBdr>
        <w:top w:val="nil"/>
        <w:left w:val="nil"/>
        <w:bottom w:val="nil"/>
        <w:right w:val="nil"/>
        <w:between w:val="nil"/>
      </w:pBdr>
    </w:pPr>
    <w:rPr>
      <w:color w:val="000000"/>
      <w:sz w:val="28"/>
      <w:szCs w:val="28"/>
      <w:lang w:val="zu-ZA"/>
    </w:rPr>
  </w:style>
  <w:style w:type="character" w:styleId="Hyperlink">
    <w:name w:val="Hyperlink"/>
    <w:uiPriority w:val="99"/>
    <w:unhideWhenUsed/>
    <w:rsid w:val="00A57431"/>
    <w:rPr>
      <w:color w:val="0000FF"/>
      <w:u w:val="single"/>
    </w:rPr>
  </w:style>
  <w:style w:type="character" w:customStyle="1" w:styleId="cpChagiiquyt1">
    <w:name w:val="Đề cập Chưa giải quyết1"/>
    <w:uiPriority w:val="99"/>
    <w:semiHidden/>
    <w:unhideWhenUsed/>
    <w:rsid w:val="00152D08"/>
    <w:rPr>
      <w:color w:val="605E5C"/>
      <w:shd w:val="clear" w:color="auto" w:fill="E1DFDD"/>
    </w:rPr>
  </w:style>
  <w:style w:type="paragraph" w:customStyle="1" w:styleId="Normal1">
    <w:name w:val="Normal1"/>
    <w:basedOn w:val="Normal"/>
    <w:next w:val="Normal"/>
    <w:autoRedefine/>
    <w:semiHidden/>
    <w:rsid w:val="00005E01"/>
    <w:pPr>
      <w:spacing w:after="160" w:line="240" w:lineRule="exact"/>
    </w:pPr>
    <w:rPr>
      <w:rFonts w:ascii="Times New Roman" w:eastAsia="Times New Roman"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EE386-A2D7-4980-9B22-1397C1E19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2830</Words>
  <Characters>16135</Characters>
  <Application>Microsoft Office Word</Application>
  <DocSecurity>0</DocSecurity>
  <Lines>134</Lines>
  <Paragraphs>37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TØnh H¶i D­¬ng</vt:lpstr>
      <vt:lpstr>UBnD TØnh H¶i D­¬ng</vt:lpstr>
    </vt:vector>
  </TitlesOfParts>
  <Company>- ETH0 -</Company>
  <LinksUpToDate>false</LinksUpToDate>
  <CharactersWithSpaces>18928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H¶i D­¬ng</dc:title>
  <dc:creator>Thanh An</dc:creator>
  <cp:lastModifiedBy>Thanh</cp:lastModifiedBy>
  <cp:revision>15</cp:revision>
  <cp:lastPrinted>2019-03-29T07:48:00Z</cp:lastPrinted>
  <dcterms:created xsi:type="dcterms:W3CDTF">2024-12-05T09:02:00Z</dcterms:created>
  <dcterms:modified xsi:type="dcterms:W3CDTF">2024-12-11T09:25:00Z</dcterms:modified>
</cp:coreProperties>
</file>